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1F" w:rsidRDefault="00C2571F" w:rsidP="00AB6FB3">
      <w:pPr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6644046" cy="9694607"/>
            <wp:effectExtent l="19050" t="0" r="4404" b="0"/>
            <wp:docPr id="1" name="Рисунок 1" descr="C:\Users\ДНС\Pictures\2015-12-14\Image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НС\Pictures\2015-12-14\Image (1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645910" cy="9697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79D" w:rsidRDefault="00DE579D" w:rsidP="00AB6FB3">
      <w:pPr>
        <w:pStyle w:val="a3"/>
        <w:numPr>
          <w:ilvl w:val="0"/>
          <w:numId w:val="40"/>
        </w:numPr>
        <w:jc w:val="center"/>
        <w:rPr>
          <w:b/>
          <w:i/>
          <w:sz w:val="28"/>
          <w:szCs w:val="28"/>
        </w:rPr>
      </w:pPr>
      <w:r w:rsidRPr="00AB6FB3">
        <w:rPr>
          <w:b/>
          <w:i/>
          <w:sz w:val="28"/>
          <w:szCs w:val="28"/>
        </w:rPr>
        <w:lastRenderedPageBreak/>
        <w:t>ПОЯСНИТЕЛЬНАЯ ЗАПИСКА</w:t>
      </w:r>
    </w:p>
    <w:p w:rsidR="00DA3C5C" w:rsidRPr="00AB6FB3" w:rsidRDefault="00DA3C5C" w:rsidP="00DA3C5C">
      <w:pPr>
        <w:pStyle w:val="a3"/>
        <w:rPr>
          <w:b/>
          <w:i/>
          <w:sz w:val="28"/>
          <w:szCs w:val="28"/>
        </w:rPr>
      </w:pPr>
    </w:p>
    <w:p w:rsidR="00DE579D" w:rsidRPr="00DE579D" w:rsidRDefault="00DE579D" w:rsidP="00DE579D">
      <w:pPr>
        <w:shd w:val="clear" w:color="auto" w:fill="FFFFFF"/>
        <w:ind w:right="-185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        </w:t>
      </w:r>
      <w:proofErr w:type="gramStart"/>
      <w:r w:rsidRPr="00DE579D">
        <w:rPr>
          <w:sz w:val="28"/>
          <w:szCs w:val="28"/>
        </w:rPr>
        <w:t xml:space="preserve">Рабочая программа по биологии для 9 класса составлена </w:t>
      </w:r>
      <w:r w:rsidRPr="00DE579D">
        <w:rPr>
          <w:spacing w:val="-4"/>
          <w:sz w:val="28"/>
          <w:szCs w:val="28"/>
        </w:rPr>
        <w:t xml:space="preserve">в полном соответствии с </w:t>
      </w:r>
      <w:r w:rsidRPr="00DE579D">
        <w:rPr>
          <w:sz w:val="28"/>
          <w:szCs w:val="28"/>
        </w:rPr>
        <w:t>Федеральным компонентом Государственного стандарта основного общего образов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 xml:space="preserve">ния, на основе Примерной программы основного общего образования по биологии и Программы основного общего образования по биологии для 9-го класса «Введение в общую биологию» авторов В.В. Пасечника, В.В. </w:t>
      </w:r>
      <w:proofErr w:type="spellStart"/>
      <w:r w:rsidRPr="00DE579D">
        <w:rPr>
          <w:sz w:val="28"/>
          <w:szCs w:val="28"/>
        </w:rPr>
        <w:t>Латюшина</w:t>
      </w:r>
      <w:proofErr w:type="spellEnd"/>
      <w:r w:rsidRPr="00DE579D">
        <w:rPr>
          <w:sz w:val="28"/>
          <w:szCs w:val="28"/>
        </w:rPr>
        <w:t xml:space="preserve">, В.М. </w:t>
      </w:r>
      <w:proofErr w:type="spellStart"/>
      <w:r w:rsidRPr="00DE579D">
        <w:rPr>
          <w:sz w:val="28"/>
          <w:szCs w:val="28"/>
        </w:rPr>
        <w:t>Пакуловой</w:t>
      </w:r>
      <w:proofErr w:type="spellEnd"/>
      <w:r w:rsidRPr="00DE579D">
        <w:rPr>
          <w:sz w:val="28"/>
          <w:szCs w:val="28"/>
        </w:rPr>
        <w:t xml:space="preserve"> //</w:t>
      </w:r>
      <w:r w:rsidRPr="00DE579D">
        <w:rPr>
          <w:iCs/>
          <w:sz w:val="28"/>
          <w:szCs w:val="28"/>
        </w:rPr>
        <w:t>Сборник нормативных документов.</w:t>
      </w:r>
      <w:proofErr w:type="gramEnd"/>
      <w:r w:rsidRPr="00DE579D">
        <w:rPr>
          <w:iCs/>
          <w:sz w:val="28"/>
          <w:szCs w:val="28"/>
        </w:rPr>
        <w:t xml:space="preserve"> Биология /сост. Э.Д. Днепров, А.Г. Аркадьев. М.: Дрофа, 2006 //</w:t>
      </w:r>
      <w:r w:rsidRPr="00DE579D">
        <w:rPr>
          <w:sz w:val="28"/>
          <w:szCs w:val="28"/>
        </w:rPr>
        <w:t>.</w:t>
      </w:r>
    </w:p>
    <w:p w:rsidR="00DE579D" w:rsidRPr="00DE579D" w:rsidRDefault="00DE579D" w:rsidP="00DE579D">
      <w:pPr>
        <w:shd w:val="clear" w:color="auto" w:fill="FFFFFF"/>
        <w:ind w:right="-185"/>
        <w:contextualSpacing/>
        <w:jc w:val="both"/>
        <w:rPr>
          <w:sz w:val="28"/>
          <w:szCs w:val="28"/>
        </w:rPr>
      </w:pPr>
      <w:r w:rsidRPr="00DE579D">
        <w:rPr>
          <w:i/>
          <w:sz w:val="28"/>
          <w:szCs w:val="28"/>
        </w:rPr>
        <w:t xml:space="preserve">         Цель:</w:t>
      </w:r>
      <w:r w:rsidRPr="00DE579D">
        <w:rPr>
          <w:b/>
          <w:sz w:val="28"/>
          <w:szCs w:val="28"/>
        </w:rPr>
        <w:t xml:space="preserve"> </w:t>
      </w:r>
      <w:r w:rsidRPr="00DE579D">
        <w:rPr>
          <w:sz w:val="28"/>
          <w:szCs w:val="28"/>
        </w:rPr>
        <w:t xml:space="preserve">формирование у обучающихся </w:t>
      </w:r>
      <w:proofErr w:type="spellStart"/>
      <w:r w:rsidRPr="00DE579D">
        <w:rPr>
          <w:sz w:val="28"/>
          <w:szCs w:val="28"/>
        </w:rPr>
        <w:t>общеучебных</w:t>
      </w:r>
      <w:proofErr w:type="spellEnd"/>
      <w:r w:rsidRPr="00DE579D">
        <w:rPr>
          <w:sz w:val="28"/>
          <w:szCs w:val="28"/>
        </w:rPr>
        <w:t xml:space="preserve"> умений и навыков, униве</w:t>
      </w:r>
      <w:r w:rsidRPr="00DE579D">
        <w:rPr>
          <w:sz w:val="28"/>
          <w:szCs w:val="28"/>
        </w:rPr>
        <w:t>р</w:t>
      </w:r>
      <w:r w:rsidRPr="00DE579D">
        <w:rPr>
          <w:sz w:val="28"/>
          <w:szCs w:val="28"/>
        </w:rPr>
        <w:t>сальных способов деятельности и ключевых компетенций.</w:t>
      </w:r>
    </w:p>
    <w:p w:rsidR="00DE579D" w:rsidRPr="00DE579D" w:rsidRDefault="00DE579D" w:rsidP="00DE579D">
      <w:pPr>
        <w:shd w:val="clear" w:color="auto" w:fill="FFFFFF"/>
        <w:ind w:right="-185" w:firstLine="360"/>
        <w:contextualSpacing/>
        <w:jc w:val="both"/>
        <w:rPr>
          <w:sz w:val="28"/>
          <w:szCs w:val="28"/>
        </w:rPr>
      </w:pPr>
      <w:r w:rsidRPr="00DE579D">
        <w:rPr>
          <w:i/>
          <w:sz w:val="28"/>
          <w:szCs w:val="28"/>
        </w:rPr>
        <w:t xml:space="preserve">   Задачи:</w:t>
      </w:r>
    </w:p>
    <w:p w:rsidR="00DE579D" w:rsidRPr="00DE579D" w:rsidRDefault="00DE579D" w:rsidP="00DE579D">
      <w:pPr>
        <w:pStyle w:val="a3"/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освоение знаний о живой природе и присущих ей закономерностях; строении, жизнедеятельности и </w:t>
      </w:r>
      <w:proofErr w:type="spellStart"/>
      <w:r w:rsidRPr="00DE579D">
        <w:rPr>
          <w:sz w:val="28"/>
          <w:szCs w:val="28"/>
        </w:rPr>
        <w:t>средообразующей</w:t>
      </w:r>
      <w:proofErr w:type="spellEnd"/>
      <w:r w:rsidRPr="00DE579D">
        <w:rPr>
          <w:sz w:val="28"/>
          <w:szCs w:val="28"/>
        </w:rPr>
        <w:t xml:space="preserve"> роли живых организмов; о роли  биол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гической  науки в практической деятельности людей; методах познания живой природы;</w:t>
      </w:r>
    </w:p>
    <w:p w:rsidR="00DE579D" w:rsidRPr="00DE579D" w:rsidRDefault="00DE579D" w:rsidP="00DE579D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DE579D">
        <w:rPr>
          <w:sz w:val="28"/>
          <w:szCs w:val="28"/>
        </w:rPr>
        <w:t>овладение умениями применять биологические знания для объяснения проце</w:t>
      </w:r>
      <w:r w:rsidRPr="00DE579D">
        <w:rPr>
          <w:sz w:val="28"/>
          <w:szCs w:val="28"/>
        </w:rPr>
        <w:t>с</w:t>
      </w:r>
      <w:r w:rsidRPr="00DE579D">
        <w:rPr>
          <w:sz w:val="28"/>
          <w:szCs w:val="28"/>
        </w:rPr>
        <w:t>сов  и явлений живой природы; использовать информацию о современных до</w:t>
      </w:r>
      <w:r w:rsidRPr="00DE579D">
        <w:rPr>
          <w:sz w:val="28"/>
          <w:szCs w:val="28"/>
        </w:rPr>
        <w:t>с</w:t>
      </w:r>
      <w:r w:rsidRPr="00DE579D">
        <w:rPr>
          <w:sz w:val="28"/>
          <w:szCs w:val="28"/>
        </w:rPr>
        <w:t>тижениях в  области  биологии и экологии, работать с биологическими  приб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рами, инструментами,    справочниками; проводить наблюдения за биологич</w:t>
      </w:r>
      <w:r w:rsidRPr="00DE579D">
        <w:rPr>
          <w:sz w:val="28"/>
          <w:szCs w:val="28"/>
        </w:rPr>
        <w:t>е</w:t>
      </w:r>
      <w:r w:rsidRPr="00DE579D">
        <w:rPr>
          <w:sz w:val="28"/>
          <w:szCs w:val="28"/>
        </w:rPr>
        <w:t xml:space="preserve">скими объектами, биологические  эксперименты; </w:t>
      </w:r>
    </w:p>
    <w:p w:rsidR="00DE579D" w:rsidRPr="00DE579D" w:rsidRDefault="00DE579D" w:rsidP="00DE579D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DE579D">
        <w:rPr>
          <w:sz w:val="28"/>
          <w:szCs w:val="28"/>
        </w:rPr>
        <w:t>развитие познавательных интересов, интеллектуальных и творческих способн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стей в процессе проведения наблюдений за живыми организмами,  биологич</w:t>
      </w:r>
      <w:r w:rsidRPr="00DE579D">
        <w:rPr>
          <w:sz w:val="28"/>
          <w:szCs w:val="28"/>
        </w:rPr>
        <w:t>е</w:t>
      </w:r>
      <w:r w:rsidRPr="00DE579D">
        <w:rPr>
          <w:sz w:val="28"/>
          <w:szCs w:val="28"/>
        </w:rPr>
        <w:t xml:space="preserve">ских   экспериментов,   работы с различными источниками информации; </w:t>
      </w:r>
    </w:p>
    <w:p w:rsidR="00DE579D" w:rsidRPr="00DE579D" w:rsidRDefault="00DE579D" w:rsidP="00DE579D">
      <w:pPr>
        <w:pStyle w:val="a3"/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воспитание позитивного ценностного отношения к живой природе, культуры поведения в  природе; </w:t>
      </w:r>
    </w:p>
    <w:p w:rsidR="00DE579D" w:rsidRPr="00DE579D" w:rsidRDefault="00DE579D" w:rsidP="00DE579D">
      <w:pPr>
        <w:pStyle w:val="a3"/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proofErr w:type="spellStart"/>
      <w:r w:rsidRPr="00DE579D">
        <w:rPr>
          <w:sz w:val="28"/>
          <w:szCs w:val="28"/>
        </w:rPr>
        <w:t>и</w:t>
      </w:r>
      <w:proofErr w:type="gramStart"/>
      <w:r w:rsidRPr="00DE579D">
        <w:rPr>
          <w:sz w:val="28"/>
          <w:szCs w:val="28"/>
        </w:rPr>
        <w:t>c</w:t>
      </w:r>
      <w:proofErr w:type="gramEnd"/>
      <w:r w:rsidRPr="00DE579D">
        <w:rPr>
          <w:sz w:val="28"/>
          <w:szCs w:val="28"/>
        </w:rPr>
        <w:t>пользование</w:t>
      </w:r>
      <w:proofErr w:type="spellEnd"/>
      <w:r w:rsidRPr="00DE579D">
        <w:rPr>
          <w:sz w:val="28"/>
          <w:szCs w:val="28"/>
        </w:rPr>
        <w:t xml:space="preserve"> приобретенных знаний и умений в повседневной жизни для ух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да  за  растениями, домашними животными, заботы о собственном здоровье; оценки последствий   своей деятельности по отношению к природной среде; для  соблюдения    правил поведения в   окружающей среде, норм здорового образа жизни.</w:t>
      </w:r>
    </w:p>
    <w:p w:rsidR="00DE579D" w:rsidRPr="00DE579D" w:rsidRDefault="00DE579D" w:rsidP="00DE579D">
      <w:pPr>
        <w:ind w:firstLine="709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Биология как учебный предмет – неотъемлемая составная часть естественнон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>учного образования на всех ступенях обучения. Как один из важных компонентов о</w:t>
      </w:r>
      <w:r w:rsidRPr="00DE579D">
        <w:rPr>
          <w:sz w:val="28"/>
          <w:szCs w:val="28"/>
        </w:rPr>
        <w:t>б</w:t>
      </w:r>
      <w:r w:rsidRPr="00DE579D">
        <w:rPr>
          <w:sz w:val="28"/>
          <w:szCs w:val="28"/>
        </w:rPr>
        <w:t>разовательной области «Естествознание» биология вносит значительный вклад в до</w:t>
      </w:r>
      <w:r w:rsidRPr="00DE579D">
        <w:rPr>
          <w:sz w:val="28"/>
          <w:szCs w:val="28"/>
        </w:rPr>
        <w:t>с</w:t>
      </w:r>
      <w:r w:rsidRPr="00DE579D">
        <w:rPr>
          <w:sz w:val="28"/>
          <w:szCs w:val="28"/>
        </w:rPr>
        <w:t>тижение целей общего образования, обеспечивая освоение учащимися основ учебных дисциплин, развитие интеллектуальных и творческих способностей, формирование научного мировоззрения  и ценностных ориентаций.</w:t>
      </w:r>
    </w:p>
    <w:p w:rsidR="00DE579D" w:rsidRPr="00DE579D" w:rsidRDefault="00DE579D" w:rsidP="00DE579D">
      <w:pPr>
        <w:ind w:firstLine="708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>В 9 классе учащиеся обобщают знания о жизни и уровнях её организации, ра</w:t>
      </w:r>
      <w:r w:rsidRPr="00DE579D">
        <w:rPr>
          <w:sz w:val="28"/>
          <w:szCs w:val="28"/>
        </w:rPr>
        <w:t>с</w:t>
      </w:r>
      <w:r w:rsidRPr="00DE579D">
        <w:rPr>
          <w:sz w:val="28"/>
          <w:szCs w:val="28"/>
        </w:rPr>
        <w:t>крывают мировоззренческие вопросы о происхождении и развитии жизни на Земле, обобщают и углубляют понятия об эволюционном развитии организмов. Полученные биологические знания служат основой при рассмотрении экологии организма, попул</w:t>
      </w:r>
      <w:r w:rsidRPr="00DE579D">
        <w:rPr>
          <w:sz w:val="28"/>
          <w:szCs w:val="28"/>
        </w:rPr>
        <w:t>я</w:t>
      </w:r>
      <w:r w:rsidRPr="00DE579D">
        <w:rPr>
          <w:sz w:val="28"/>
          <w:szCs w:val="28"/>
        </w:rPr>
        <w:t>ции, биоценоза, биосферы. Завершается формирование понятия о ноосфере и об отве</w:t>
      </w:r>
      <w:r w:rsidRPr="00DE579D">
        <w:rPr>
          <w:sz w:val="28"/>
          <w:szCs w:val="28"/>
        </w:rPr>
        <w:t>т</w:t>
      </w:r>
      <w:r w:rsidRPr="00DE579D">
        <w:rPr>
          <w:sz w:val="28"/>
          <w:szCs w:val="28"/>
        </w:rPr>
        <w:t xml:space="preserve">ственности человека за жизнь на Земле. </w:t>
      </w:r>
    </w:p>
    <w:p w:rsidR="00DE579D" w:rsidRPr="00DE579D" w:rsidRDefault="00DE579D" w:rsidP="00DE579D">
      <w:pPr>
        <w:ind w:firstLine="708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Преемственные связи между разделами обеспечивают целостность школьного курса биологии, а его содержание способствует формированию всесторонне развитой личности, владеющей основами научных знаний, базирующихся на </w:t>
      </w:r>
      <w:proofErr w:type="spellStart"/>
      <w:r w:rsidRPr="00DE579D">
        <w:rPr>
          <w:sz w:val="28"/>
          <w:szCs w:val="28"/>
        </w:rPr>
        <w:t>биоцентрическом</w:t>
      </w:r>
      <w:proofErr w:type="spellEnd"/>
      <w:r w:rsidRPr="00DE579D">
        <w:rPr>
          <w:sz w:val="28"/>
          <w:szCs w:val="28"/>
        </w:rPr>
        <w:t xml:space="preserve"> </w:t>
      </w:r>
      <w:r w:rsidRPr="00DE579D">
        <w:rPr>
          <w:sz w:val="28"/>
          <w:szCs w:val="28"/>
        </w:rPr>
        <w:lastRenderedPageBreak/>
        <w:t>мышлении,   и способной творчески их использовать в соответствии с законами пр</w:t>
      </w:r>
      <w:r w:rsidRPr="00DE579D">
        <w:rPr>
          <w:sz w:val="28"/>
          <w:szCs w:val="28"/>
        </w:rPr>
        <w:t>и</w:t>
      </w:r>
      <w:r w:rsidRPr="00DE579D">
        <w:rPr>
          <w:sz w:val="28"/>
          <w:szCs w:val="28"/>
        </w:rPr>
        <w:t xml:space="preserve">роды и общечеловеческими нравственными ценностями. </w:t>
      </w:r>
    </w:p>
    <w:p w:rsidR="00DE579D" w:rsidRPr="00DE579D" w:rsidRDefault="00DE579D" w:rsidP="00DE579D">
      <w:pPr>
        <w:shd w:val="clear" w:color="auto" w:fill="FFFFFF"/>
        <w:ind w:right="-185" w:firstLine="540"/>
        <w:contextualSpacing/>
        <w:rPr>
          <w:iCs/>
          <w:sz w:val="28"/>
          <w:szCs w:val="28"/>
        </w:rPr>
      </w:pPr>
      <w:r w:rsidRPr="00DE579D">
        <w:rPr>
          <w:spacing w:val="-5"/>
          <w:sz w:val="28"/>
          <w:szCs w:val="28"/>
        </w:rPr>
        <w:t xml:space="preserve">Изучение  биологического  материала позволяет  решать  задачи  </w:t>
      </w:r>
      <w:r w:rsidRPr="00DE579D">
        <w:rPr>
          <w:spacing w:val="-3"/>
          <w:sz w:val="28"/>
          <w:szCs w:val="28"/>
        </w:rPr>
        <w:t>экологического,  э</w:t>
      </w:r>
      <w:r w:rsidRPr="00DE579D">
        <w:rPr>
          <w:spacing w:val="-3"/>
          <w:sz w:val="28"/>
          <w:szCs w:val="28"/>
        </w:rPr>
        <w:t>с</w:t>
      </w:r>
      <w:r w:rsidRPr="00DE579D">
        <w:rPr>
          <w:spacing w:val="-3"/>
          <w:sz w:val="28"/>
          <w:szCs w:val="28"/>
        </w:rPr>
        <w:t>тетического, патриотического     воспитания      школьни</w:t>
      </w:r>
      <w:r w:rsidRPr="00DE579D">
        <w:rPr>
          <w:spacing w:val="-3"/>
          <w:sz w:val="28"/>
          <w:szCs w:val="28"/>
        </w:rPr>
        <w:softHyphen/>
      </w:r>
      <w:r w:rsidRPr="00DE579D">
        <w:rPr>
          <w:spacing w:val="-5"/>
          <w:sz w:val="28"/>
          <w:szCs w:val="28"/>
        </w:rPr>
        <w:t xml:space="preserve">ков.    </w:t>
      </w:r>
      <w:r w:rsidRPr="00DE579D">
        <w:rPr>
          <w:sz w:val="28"/>
          <w:szCs w:val="28"/>
        </w:rPr>
        <w:t>Для    приобретения    практических    навыков   и  повышения уровня  знаний  в  рабочую  программу  вкл</w:t>
      </w:r>
      <w:r w:rsidRPr="00DE579D">
        <w:rPr>
          <w:sz w:val="28"/>
          <w:szCs w:val="28"/>
        </w:rPr>
        <w:t>ю</w:t>
      </w:r>
      <w:r w:rsidRPr="00DE579D">
        <w:rPr>
          <w:sz w:val="28"/>
          <w:szCs w:val="28"/>
        </w:rPr>
        <w:t xml:space="preserve">чены  лабораторные  работы,  экскурсии.   </w:t>
      </w:r>
      <w:r w:rsidRPr="00DE579D">
        <w:rPr>
          <w:iCs/>
          <w:sz w:val="28"/>
          <w:szCs w:val="28"/>
        </w:rPr>
        <w:t>Все лабораторные работы  являются  этапами  комбинированных  уроков  и могут оцениваться   по усмотрению учителя.</w:t>
      </w:r>
    </w:p>
    <w:p w:rsidR="00DE579D" w:rsidRPr="00DE579D" w:rsidRDefault="00DE579D" w:rsidP="00DE579D">
      <w:pPr>
        <w:shd w:val="clear" w:color="auto" w:fill="FFFFFF"/>
        <w:ind w:right="-185" w:firstLine="540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Программа рассчитана в соответствии с учебным планом школы на 68 часов: 2 ч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 xml:space="preserve">са в неделю. Из них:  контрольных работ – 5, лабораторных  работ – 5, экскурсий – 2. </w:t>
      </w:r>
    </w:p>
    <w:p w:rsidR="00DE579D" w:rsidRPr="00DE579D" w:rsidRDefault="00DE579D" w:rsidP="00DE579D">
      <w:pPr>
        <w:ind w:right="-185" w:firstLine="360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   Формы промежуточной  и итоговой аттестации: тесты.</w:t>
      </w:r>
    </w:p>
    <w:p w:rsidR="00DE579D" w:rsidRPr="00DE579D" w:rsidRDefault="00DE579D" w:rsidP="00DE579D">
      <w:pPr>
        <w:ind w:right="-185" w:firstLine="360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   Результаты изучения курса «Биология. Введение в общую биологию и экологию. 9 класс» приведены в содержании программы для каждой темы, а также в разделе «Тр</w:t>
      </w:r>
      <w:r w:rsidRPr="00DE579D">
        <w:rPr>
          <w:sz w:val="28"/>
          <w:szCs w:val="28"/>
        </w:rPr>
        <w:t>е</w:t>
      </w:r>
      <w:r w:rsidRPr="00DE579D">
        <w:rPr>
          <w:sz w:val="28"/>
          <w:szCs w:val="28"/>
        </w:rPr>
        <w:t xml:space="preserve">бования к уровню подготовки </w:t>
      </w:r>
      <w:proofErr w:type="gramStart"/>
      <w:r w:rsidRPr="00DE579D">
        <w:rPr>
          <w:sz w:val="28"/>
          <w:szCs w:val="28"/>
        </w:rPr>
        <w:t>обучающихся</w:t>
      </w:r>
      <w:proofErr w:type="gramEnd"/>
      <w:r w:rsidRPr="00DE579D">
        <w:rPr>
          <w:sz w:val="28"/>
          <w:szCs w:val="28"/>
        </w:rPr>
        <w:t xml:space="preserve">» и полностью соответствуют стандарту. </w:t>
      </w:r>
    </w:p>
    <w:p w:rsidR="00DE579D" w:rsidRPr="00DE579D" w:rsidRDefault="00DE579D" w:rsidP="00DE579D">
      <w:pPr>
        <w:ind w:right="-185"/>
        <w:contextualSpacing/>
        <w:jc w:val="both"/>
        <w:rPr>
          <w:sz w:val="28"/>
          <w:szCs w:val="28"/>
        </w:rPr>
      </w:pPr>
      <w:proofErr w:type="gramStart"/>
      <w:r w:rsidRPr="00DE579D">
        <w:rPr>
          <w:sz w:val="28"/>
          <w:szCs w:val="28"/>
        </w:rPr>
        <w:t xml:space="preserve">Требования направлены на реализацию </w:t>
      </w:r>
      <w:proofErr w:type="spellStart"/>
      <w:r w:rsidRPr="00DE579D">
        <w:rPr>
          <w:sz w:val="28"/>
          <w:szCs w:val="28"/>
        </w:rPr>
        <w:t>деятельностного</w:t>
      </w:r>
      <w:proofErr w:type="spellEnd"/>
      <w:r w:rsidRPr="00DE579D">
        <w:rPr>
          <w:sz w:val="28"/>
          <w:szCs w:val="28"/>
        </w:rPr>
        <w:t xml:space="preserve">, практико-ориентированного </w:t>
      </w:r>
      <w:proofErr w:type="gramEnd"/>
    </w:p>
    <w:p w:rsidR="00DE579D" w:rsidRPr="00DE579D" w:rsidRDefault="00DE579D" w:rsidP="00DE579D">
      <w:pPr>
        <w:ind w:right="-185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и личностно-ориентированного подходов; овладение знаниями и умениями, востреб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ванными 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DE579D" w:rsidRPr="00DE579D" w:rsidRDefault="00DE579D" w:rsidP="00DE579D">
      <w:pPr>
        <w:ind w:right="-185" w:firstLine="360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    Рубрика «Знать/понимать» включает требования к учебному материалу, который усваивается и воспроизводится учащимися.</w:t>
      </w:r>
    </w:p>
    <w:p w:rsidR="00DE579D" w:rsidRPr="00DE579D" w:rsidRDefault="00DE579D" w:rsidP="00DE579D">
      <w:pPr>
        <w:ind w:right="-185" w:firstLine="360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   </w:t>
      </w:r>
      <w:proofErr w:type="gramStart"/>
      <w:r w:rsidRPr="00DE579D">
        <w:rPr>
          <w:sz w:val="28"/>
          <w:szCs w:val="28"/>
        </w:rPr>
        <w:t>Рубрика «Уметь» включает требования, основанные на более сложных видах де</w:t>
      </w:r>
      <w:r w:rsidRPr="00DE579D">
        <w:rPr>
          <w:sz w:val="28"/>
          <w:szCs w:val="28"/>
        </w:rPr>
        <w:t>я</w:t>
      </w:r>
      <w:r w:rsidRPr="00DE579D">
        <w:rPr>
          <w:sz w:val="28"/>
          <w:szCs w:val="28"/>
        </w:rPr>
        <w:t>тельности, в том числе творческой: узнавать, сравнивать, объяснять, описывать, прив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 xml:space="preserve">дить примеры. </w:t>
      </w:r>
      <w:proofErr w:type="gramEnd"/>
    </w:p>
    <w:p w:rsidR="00DE579D" w:rsidRPr="00DE579D" w:rsidRDefault="00DE579D" w:rsidP="00DE579D">
      <w:pPr>
        <w:ind w:right="-185" w:firstLine="360"/>
        <w:contextualSpacing/>
        <w:jc w:val="both"/>
        <w:rPr>
          <w:sz w:val="28"/>
          <w:szCs w:val="28"/>
        </w:rPr>
      </w:pPr>
      <w:r w:rsidRPr="00DE579D">
        <w:rPr>
          <w:sz w:val="28"/>
          <w:szCs w:val="28"/>
        </w:rPr>
        <w:t xml:space="preserve">    В рубрике «Использовать приобретенные знания и умения в практической де</w:t>
      </w:r>
      <w:r w:rsidRPr="00DE579D">
        <w:rPr>
          <w:sz w:val="28"/>
          <w:szCs w:val="28"/>
        </w:rPr>
        <w:t>я</w:t>
      </w:r>
      <w:r w:rsidRPr="00DE579D">
        <w:rPr>
          <w:sz w:val="28"/>
          <w:szCs w:val="28"/>
        </w:rPr>
        <w:t>тельности и повседневной жизни» представлены требования, выходящие за рамки уче</w:t>
      </w:r>
      <w:r w:rsidRPr="00DE579D">
        <w:rPr>
          <w:sz w:val="28"/>
          <w:szCs w:val="28"/>
        </w:rPr>
        <w:t>б</w:t>
      </w:r>
      <w:r w:rsidRPr="00DE579D">
        <w:rPr>
          <w:sz w:val="28"/>
          <w:szCs w:val="28"/>
        </w:rPr>
        <w:t>ного процесса и нацеленные на решение разнообразных жизненных задач.</w:t>
      </w:r>
    </w:p>
    <w:p w:rsidR="00DE579D" w:rsidRDefault="00DE579D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   Данная программа реализуется в учебниках </w:t>
      </w:r>
      <w:r w:rsidRPr="00DE579D">
        <w:rPr>
          <w:bCs/>
          <w:sz w:val="28"/>
          <w:szCs w:val="28"/>
        </w:rPr>
        <w:t>«Биология. Введение в общую биол</w:t>
      </w:r>
      <w:r w:rsidRPr="00DE579D">
        <w:rPr>
          <w:bCs/>
          <w:sz w:val="28"/>
          <w:szCs w:val="28"/>
        </w:rPr>
        <w:t>о</w:t>
      </w:r>
      <w:r w:rsidRPr="00DE579D">
        <w:rPr>
          <w:bCs/>
          <w:sz w:val="28"/>
          <w:szCs w:val="28"/>
        </w:rPr>
        <w:t xml:space="preserve">гию  и экологию. 9 класс»  </w:t>
      </w:r>
      <w:r w:rsidRPr="00DE579D">
        <w:rPr>
          <w:spacing w:val="-4"/>
          <w:sz w:val="28"/>
          <w:szCs w:val="28"/>
        </w:rPr>
        <w:t xml:space="preserve">авторов  </w:t>
      </w:r>
      <w:r w:rsidRPr="00DE579D">
        <w:rPr>
          <w:bCs/>
          <w:sz w:val="28"/>
          <w:szCs w:val="28"/>
        </w:rPr>
        <w:t xml:space="preserve">Каменского А.А., </w:t>
      </w:r>
      <w:proofErr w:type="spellStart"/>
      <w:r w:rsidRPr="00DE579D">
        <w:rPr>
          <w:bCs/>
          <w:sz w:val="28"/>
          <w:szCs w:val="28"/>
        </w:rPr>
        <w:t>Криксунова</w:t>
      </w:r>
      <w:proofErr w:type="spellEnd"/>
      <w:r w:rsidRPr="00DE579D">
        <w:rPr>
          <w:bCs/>
          <w:sz w:val="28"/>
          <w:szCs w:val="28"/>
        </w:rPr>
        <w:t xml:space="preserve"> Е.А., Пасечника В.В.</w:t>
      </w:r>
      <w:r w:rsidRPr="00DE579D">
        <w:rPr>
          <w:i/>
          <w:iCs/>
          <w:sz w:val="28"/>
          <w:szCs w:val="28"/>
        </w:rPr>
        <w:t xml:space="preserve"> – </w:t>
      </w:r>
      <w:r w:rsidRPr="00DE579D">
        <w:rPr>
          <w:spacing w:val="-4"/>
          <w:sz w:val="28"/>
          <w:szCs w:val="28"/>
        </w:rPr>
        <w:t xml:space="preserve">М.: Дрофа, 2005 – 2010. </w:t>
      </w:r>
    </w:p>
    <w:p w:rsidR="00AB6FB3" w:rsidRDefault="00AB6FB3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9F1171" w:rsidRDefault="009F1171" w:rsidP="00DE579D">
      <w:pPr>
        <w:ind w:right="-185" w:firstLine="360"/>
        <w:contextualSpacing/>
        <w:jc w:val="both"/>
        <w:rPr>
          <w:spacing w:val="-4"/>
          <w:sz w:val="28"/>
          <w:szCs w:val="28"/>
        </w:rPr>
      </w:pPr>
    </w:p>
    <w:p w:rsidR="00AB6FB3" w:rsidRPr="00AB6FB3" w:rsidRDefault="00B75240" w:rsidP="00AB6FB3">
      <w:pPr>
        <w:pStyle w:val="a3"/>
        <w:numPr>
          <w:ilvl w:val="0"/>
          <w:numId w:val="40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СОДЕРЖАНИЕ УЧЕБНОГО ПРЕДМЕТА</w:t>
      </w:r>
    </w:p>
    <w:tbl>
      <w:tblPr>
        <w:tblW w:w="9084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231"/>
        <w:gridCol w:w="5416"/>
        <w:gridCol w:w="2437"/>
      </w:tblGrid>
      <w:tr w:rsidR="00B75240" w:rsidRPr="00BE1303" w:rsidTr="00B75240">
        <w:trPr>
          <w:trHeight w:val="234"/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B75240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№</w:t>
            </w:r>
            <w:r>
              <w:t xml:space="preserve"> п.п.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B7524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Cs/>
              </w:rPr>
            </w:pPr>
            <w:r w:rsidRPr="00BE1303">
              <w:t>Наименование разделов, тем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B75240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Количество часов</w:t>
            </w:r>
          </w:p>
        </w:tc>
      </w:tr>
      <w:tr w:rsidR="00B75240" w:rsidRPr="00BE1303" w:rsidTr="00B75240">
        <w:trPr>
          <w:trHeight w:val="234"/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75240">
              <w:rPr>
                <w:bCs/>
              </w:rPr>
              <w:t>Введение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</w:rPr>
            </w:pPr>
            <w:r w:rsidRPr="00B75240">
              <w:t>Раздел I. Уровни организации живых организмов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right"/>
            </w:pPr>
            <w:r>
              <w:t>42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2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75240">
              <w:rPr>
                <w:bCs/>
              </w:rPr>
              <w:t>Молекулярный уровень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6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75240">
              <w:rPr>
                <w:bCs/>
              </w:rPr>
              <w:t>Клеточный уровень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12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4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B75240">
              <w:rPr>
                <w:bCs/>
              </w:rPr>
              <w:t>Организменный уровень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13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5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75240">
              <w:rPr>
                <w:bCs/>
              </w:rPr>
              <w:t>Популяционно-видовой уровень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6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proofErr w:type="spellStart"/>
            <w:r w:rsidRPr="00B75240">
              <w:rPr>
                <w:bCs/>
              </w:rPr>
              <w:t>Экосистемный</w:t>
            </w:r>
            <w:proofErr w:type="spellEnd"/>
            <w:r w:rsidRPr="00B75240">
              <w:rPr>
                <w:bCs/>
              </w:rPr>
              <w:t xml:space="preserve"> уровень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5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7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75240">
              <w:rPr>
                <w:bCs/>
              </w:rPr>
              <w:t>Биосферный уровень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tabs>
                <w:tab w:val="left" w:pos="5835"/>
              </w:tabs>
              <w:rPr>
                <w:bCs/>
              </w:rPr>
            </w:pPr>
            <w:r w:rsidRPr="00B75240">
              <w:t xml:space="preserve">Раздел II. Эволюция органического мира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right"/>
            </w:pPr>
            <w:r>
              <w:t>16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8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B75240">
              <w:rPr>
                <w:bCs/>
              </w:rPr>
              <w:t>Основы учения об эволюции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9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9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B75240">
              <w:rPr>
                <w:bCs/>
              </w:rPr>
              <w:t xml:space="preserve">Возникновение и развитие жизни на </w:t>
            </w:r>
            <w:r w:rsidRPr="00B75240">
              <w:rPr>
                <w:bCs/>
                <w:caps/>
              </w:rPr>
              <w:t>з</w:t>
            </w:r>
            <w:r w:rsidRPr="00B75240">
              <w:rPr>
                <w:bCs/>
              </w:rPr>
              <w:t>емле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7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</w:rPr>
            </w:pPr>
            <w:r w:rsidRPr="00B75240">
              <w:rPr>
                <w:bCs/>
              </w:rPr>
              <w:t xml:space="preserve">Раздел </w:t>
            </w:r>
            <w:r w:rsidRPr="00B75240">
              <w:t>III. Основы экологии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right"/>
            </w:pPr>
            <w:r>
              <w:t>7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10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75240">
              <w:rPr>
                <w:bCs/>
              </w:rPr>
              <w:t>Организм и среда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4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11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B75240">
              <w:rPr>
                <w:bCs/>
              </w:rPr>
              <w:t>Биосфера и человек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</w:p>
        </w:tc>
      </w:tr>
      <w:tr w:rsidR="00B75240" w:rsidRPr="00BE1303" w:rsidTr="00B75240">
        <w:trPr>
          <w:jc w:val="center"/>
        </w:trPr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75240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B75240">
              <w:t xml:space="preserve">Итого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68</w:t>
            </w:r>
          </w:p>
        </w:tc>
      </w:tr>
    </w:tbl>
    <w:p w:rsidR="00D03636" w:rsidRPr="00C20760" w:rsidRDefault="00D03636" w:rsidP="00D03636">
      <w:pPr>
        <w:rPr>
          <w:sz w:val="28"/>
          <w:szCs w:val="28"/>
        </w:rPr>
      </w:pPr>
      <w:r w:rsidRPr="00C20760">
        <w:rPr>
          <w:sz w:val="28"/>
          <w:szCs w:val="28"/>
        </w:rPr>
        <w:t xml:space="preserve">Количество учебных часов – </w:t>
      </w:r>
      <w:r>
        <w:rPr>
          <w:sz w:val="28"/>
          <w:szCs w:val="28"/>
        </w:rPr>
        <w:t>68</w:t>
      </w:r>
    </w:p>
    <w:p w:rsidR="002B7F49" w:rsidRDefault="002B7F49" w:rsidP="002B7F49">
      <w:pPr>
        <w:rPr>
          <w:sz w:val="28"/>
          <w:szCs w:val="28"/>
        </w:rPr>
      </w:pPr>
      <w:r w:rsidRPr="00C20760">
        <w:rPr>
          <w:sz w:val="28"/>
          <w:szCs w:val="28"/>
        </w:rPr>
        <w:t>Лабораторных</w:t>
      </w:r>
      <w:r>
        <w:rPr>
          <w:sz w:val="28"/>
          <w:szCs w:val="28"/>
        </w:rPr>
        <w:t xml:space="preserve"> – 5</w:t>
      </w:r>
    </w:p>
    <w:p w:rsidR="002B7F49" w:rsidRDefault="002B7F49" w:rsidP="002B7F49">
      <w:pPr>
        <w:rPr>
          <w:sz w:val="28"/>
          <w:szCs w:val="28"/>
        </w:rPr>
      </w:pPr>
      <w:r w:rsidRPr="00C20760">
        <w:rPr>
          <w:sz w:val="28"/>
          <w:szCs w:val="28"/>
        </w:rPr>
        <w:t xml:space="preserve">Контрольные работы – </w:t>
      </w:r>
      <w:r>
        <w:rPr>
          <w:sz w:val="28"/>
          <w:szCs w:val="28"/>
        </w:rPr>
        <w:t>6</w:t>
      </w:r>
      <w:r w:rsidRPr="00C20760">
        <w:rPr>
          <w:sz w:val="28"/>
          <w:szCs w:val="28"/>
        </w:rPr>
        <w:t xml:space="preserve"> </w:t>
      </w:r>
    </w:p>
    <w:p w:rsidR="002B7F49" w:rsidRDefault="002B7F49" w:rsidP="002B7F49">
      <w:pPr>
        <w:rPr>
          <w:sz w:val="28"/>
          <w:szCs w:val="28"/>
        </w:rPr>
      </w:pPr>
    </w:p>
    <w:p w:rsidR="002B7F49" w:rsidRDefault="002B7F49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ind w:right="-5"/>
        <w:rPr>
          <w:b/>
          <w:i/>
          <w:sz w:val="28"/>
          <w:szCs w:val="28"/>
        </w:rPr>
      </w:pPr>
    </w:p>
    <w:p w:rsidR="00AB6FB3" w:rsidRPr="00B75240" w:rsidRDefault="00AB6FB3" w:rsidP="00B75240">
      <w:pPr>
        <w:pStyle w:val="a3"/>
        <w:numPr>
          <w:ilvl w:val="0"/>
          <w:numId w:val="40"/>
        </w:numPr>
        <w:shd w:val="clear" w:color="auto" w:fill="FFFFFF"/>
        <w:ind w:right="-5"/>
        <w:jc w:val="center"/>
        <w:rPr>
          <w:b/>
          <w:i/>
          <w:sz w:val="28"/>
          <w:szCs w:val="28"/>
        </w:rPr>
      </w:pPr>
      <w:r w:rsidRPr="00B75240">
        <w:rPr>
          <w:b/>
          <w:i/>
          <w:sz w:val="28"/>
          <w:szCs w:val="28"/>
        </w:rPr>
        <w:lastRenderedPageBreak/>
        <w:t xml:space="preserve">ТРЕБОВАНИЯ К УРОВНЮ ПОДГОТОВКИ </w:t>
      </w:r>
      <w:proofErr w:type="gramStart"/>
      <w:r w:rsidRPr="00B75240">
        <w:rPr>
          <w:b/>
          <w:i/>
          <w:sz w:val="28"/>
          <w:szCs w:val="28"/>
        </w:rPr>
        <w:t>ОБУЧАЮЩИХСЯ</w:t>
      </w:r>
      <w:proofErr w:type="gramEnd"/>
    </w:p>
    <w:p w:rsidR="00B75240" w:rsidRDefault="00AB6FB3" w:rsidP="00B75240">
      <w:pPr>
        <w:ind w:right="-143"/>
        <w:contextualSpacing/>
        <w:rPr>
          <w:bCs/>
          <w:iCs/>
          <w:sz w:val="28"/>
          <w:szCs w:val="28"/>
        </w:rPr>
      </w:pPr>
      <w:r w:rsidRPr="00DE579D">
        <w:rPr>
          <w:b/>
          <w:bCs/>
          <w:i/>
          <w:sz w:val="28"/>
          <w:szCs w:val="28"/>
        </w:rPr>
        <w:t xml:space="preserve">        </w:t>
      </w:r>
      <w:r w:rsidRPr="00DE579D">
        <w:rPr>
          <w:bCs/>
          <w:iCs/>
          <w:sz w:val="28"/>
          <w:szCs w:val="28"/>
        </w:rPr>
        <w:t>В результате изучения предмета  учащиеся  должны</w:t>
      </w:r>
    </w:p>
    <w:p w:rsidR="00AB6FB3" w:rsidRPr="00DE579D" w:rsidRDefault="00AB6FB3" w:rsidP="00B75240">
      <w:pPr>
        <w:ind w:right="-143"/>
        <w:contextualSpacing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знать/понимать:</w:t>
      </w:r>
    </w:p>
    <w:p w:rsidR="00AB6FB3" w:rsidRPr="00DE579D" w:rsidRDefault="00AB6FB3" w:rsidP="00AB6FB3">
      <w:pPr>
        <w:numPr>
          <w:ilvl w:val="0"/>
          <w:numId w:val="4"/>
        </w:numPr>
        <w:ind w:left="426" w:firstLine="0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признаки биологических объектов: живых организмов; генов и хромосом: кл</w:t>
      </w:r>
      <w:r w:rsidRPr="00DE579D">
        <w:rPr>
          <w:sz w:val="28"/>
          <w:szCs w:val="28"/>
        </w:rPr>
        <w:t>е</w:t>
      </w:r>
      <w:r w:rsidRPr="00DE579D">
        <w:rPr>
          <w:sz w:val="28"/>
          <w:szCs w:val="28"/>
        </w:rPr>
        <w:t xml:space="preserve">ток                    </w:t>
      </w:r>
    </w:p>
    <w:p w:rsidR="00AB6FB3" w:rsidRPr="00DE579D" w:rsidRDefault="00AB6FB3" w:rsidP="00AB6FB3">
      <w:pPr>
        <w:ind w:left="426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и организмов растений, животных, грибов и бактерий; популяций; экосистем                          </w:t>
      </w:r>
    </w:p>
    <w:p w:rsidR="00AB6FB3" w:rsidRPr="00DE579D" w:rsidRDefault="00AB6FB3" w:rsidP="00AB6FB3">
      <w:pPr>
        <w:ind w:left="426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и  </w:t>
      </w:r>
      <w:proofErr w:type="spellStart"/>
      <w:r w:rsidRPr="00DE579D">
        <w:rPr>
          <w:sz w:val="28"/>
          <w:szCs w:val="28"/>
        </w:rPr>
        <w:t>агроэкосистем</w:t>
      </w:r>
      <w:proofErr w:type="spellEnd"/>
      <w:r w:rsidRPr="00DE579D">
        <w:rPr>
          <w:sz w:val="28"/>
          <w:szCs w:val="28"/>
        </w:rPr>
        <w:t xml:space="preserve">; биосферы; растений, животных своего региона;         </w:t>
      </w:r>
    </w:p>
    <w:p w:rsidR="00AB6FB3" w:rsidRPr="00DE579D" w:rsidRDefault="00AB6FB3" w:rsidP="00AB6FB3">
      <w:pPr>
        <w:numPr>
          <w:ilvl w:val="0"/>
          <w:numId w:val="4"/>
        </w:numPr>
        <w:ind w:left="426" w:firstLine="0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сущность биологических процессов: обмен веществ и превращения энергии, питание, </w:t>
      </w:r>
    </w:p>
    <w:p w:rsidR="00AB6FB3" w:rsidRPr="00DE579D" w:rsidRDefault="00AB6FB3" w:rsidP="00AB6FB3">
      <w:pPr>
        <w:ind w:left="426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дыхание, рост, развитие, размножение, наследственность и изменчивость, кр</w:t>
      </w:r>
      <w:r w:rsidRPr="00DE579D">
        <w:rPr>
          <w:sz w:val="28"/>
          <w:szCs w:val="28"/>
        </w:rPr>
        <w:t>у</w:t>
      </w:r>
      <w:r w:rsidRPr="00DE579D">
        <w:rPr>
          <w:sz w:val="28"/>
          <w:szCs w:val="28"/>
        </w:rPr>
        <w:t>говорот</w:t>
      </w:r>
    </w:p>
    <w:p w:rsidR="00AB6FB3" w:rsidRPr="00DE579D" w:rsidRDefault="00AB6FB3" w:rsidP="00AB6FB3">
      <w:pPr>
        <w:ind w:left="426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веществ и превращения энергии в экосистемах.</w:t>
      </w:r>
    </w:p>
    <w:p w:rsidR="00AB6FB3" w:rsidRPr="00DE579D" w:rsidRDefault="00AB6FB3" w:rsidP="00AB6FB3">
      <w:pPr>
        <w:contextualSpacing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уметь:</w:t>
      </w:r>
    </w:p>
    <w:p w:rsidR="00AB6FB3" w:rsidRPr="00DE579D" w:rsidRDefault="00AB6FB3" w:rsidP="00AB6FB3">
      <w:pPr>
        <w:numPr>
          <w:ilvl w:val="0"/>
          <w:numId w:val="9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объяснять: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животных; взаимосвязи орг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>низмов и окружающей среды; роль биологического разнообразия в сохранении биосферы; необходимость защиты окружающей среды; родство человека с мл</w:t>
      </w:r>
      <w:r w:rsidRPr="00DE579D">
        <w:rPr>
          <w:sz w:val="28"/>
          <w:szCs w:val="28"/>
        </w:rPr>
        <w:t>е</w:t>
      </w:r>
      <w:r w:rsidRPr="00DE579D">
        <w:rPr>
          <w:sz w:val="28"/>
          <w:szCs w:val="28"/>
        </w:rPr>
        <w:t>копитающими животными, место и роль человека в природе; взаимосвязи чел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века и окружающей среды; зависимость собственного здоровья от состояния о</w:t>
      </w:r>
      <w:r w:rsidRPr="00DE579D">
        <w:rPr>
          <w:sz w:val="28"/>
          <w:szCs w:val="28"/>
        </w:rPr>
        <w:t>к</w:t>
      </w:r>
      <w:r w:rsidRPr="00DE579D">
        <w:rPr>
          <w:sz w:val="28"/>
          <w:szCs w:val="28"/>
        </w:rPr>
        <w:t>ружающей среды; причины наследственности и изменчивости, проявления н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>следственных заболеваний, иммунитета  у человека; роль гормонов и витаминов в организме;</w:t>
      </w:r>
    </w:p>
    <w:p w:rsidR="00AB6FB3" w:rsidRPr="00DE579D" w:rsidRDefault="00AB6FB3" w:rsidP="00AB6FB3">
      <w:pPr>
        <w:numPr>
          <w:ilvl w:val="0"/>
          <w:numId w:val="9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изучать биологические объекты и процессы: ставить биологические экспериме</w:t>
      </w:r>
      <w:r w:rsidRPr="00DE579D">
        <w:rPr>
          <w:sz w:val="28"/>
          <w:szCs w:val="28"/>
        </w:rPr>
        <w:t>н</w:t>
      </w:r>
      <w:r w:rsidRPr="00DE579D">
        <w:rPr>
          <w:sz w:val="28"/>
          <w:szCs w:val="28"/>
        </w:rPr>
        <w:t>ты, описывать и объяснять результаты опытов; рассматривать на готовых ми</w:t>
      </w:r>
      <w:r w:rsidRPr="00DE579D">
        <w:rPr>
          <w:sz w:val="28"/>
          <w:szCs w:val="28"/>
        </w:rPr>
        <w:t>к</w:t>
      </w:r>
      <w:r w:rsidRPr="00DE579D">
        <w:rPr>
          <w:sz w:val="28"/>
          <w:szCs w:val="28"/>
        </w:rPr>
        <w:t>ропрепаратах          и описывать биологические объекты;</w:t>
      </w:r>
    </w:p>
    <w:p w:rsidR="00AB6FB3" w:rsidRPr="00DE579D" w:rsidRDefault="00AB6FB3" w:rsidP="00AB6FB3">
      <w:pPr>
        <w:numPr>
          <w:ilvl w:val="0"/>
          <w:numId w:val="9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распознавать и описывать: на таблицах основные части и органоиды клетки;</w:t>
      </w:r>
    </w:p>
    <w:p w:rsidR="00AB6FB3" w:rsidRPr="00DE579D" w:rsidRDefault="00AB6FB3" w:rsidP="00AB6FB3">
      <w:pPr>
        <w:numPr>
          <w:ilvl w:val="0"/>
          <w:numId w:val="9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выявлять изменчивость организмов, приспособления организмов к среде обит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>ния, типы взаимодействия разных видов в экосистеме;</w:t>
      </w:r>
    </w:p>
    <w:p w:rsidR="00AB6FB3" w:rsidRPr="00DE579D" w:rsidRDefault="00AB6FB3" w:rsidP="00AB6FB3">
      <w:pPr>
        <w:numPr>
          <w:ilvl w:val="0"/>
          <w:numId w:val="9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сравнивать биологические объекты (клетки,  организмы) и делать выводы на о</w:t>
      </w:r>
      <w:r w:rsidRPr="00DE579D">
        <w:rPr>
          <w:sz w:val="28"/>
          <w:szCs w:val="28"/>
        </w:rPr>
        <w:t>с</w:t>
      </w:r>
      <w:r w:rsidRPr="00DE579D">
        <w:rPr>
          <w:sz w:val="28"/>
          <w:szCs w:val="28"/>
        </w:rPr>
        <w:t>нове сравнения;</w:t>
      </w:r>
    </w:p>
    <w:p w:rsidR="00AB6FB3" w:rsidRPr="00DE579D" w:rsidRDefault="00AB6FB3" w:rsidP="00AB6FB3">
      <w:pPr>
        <w:numPr>
          <w:ilvl w:val="0"/>
          <w:numId w:val="9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анализировать и оценивать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AB6FB3" w:rsidRPr="00DE579D" w:rsidRDefault="00AB6FB3" w:rsidP="00AB6FB3">
      <w:pPr>
        <w:numPr>
          <w:ilvl w:val="0"/>
          <w:numId w:val="9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проводить самостоятельный поиск биологической информации: находить в те</w:t>
      </w:r>
      <w:r w:rsidRPr="00DE579D">
        <w:rPr>
          <w:sz w:val="28"/>
          <w:szCs w:val="28"/>
        </w:rPr>
        <w:t>к</w:t>
      </w:r>
      <w:r w:rsidRPr="00DE579D">
        <w:rPr>
          <w:sz w:val="28"/>
          <w:szCs w:val="28"/>
        </w:rPr>
        <w:t>сте учебника отличительные признаки основных систематических групп; в би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логических словарях и справочниках значения биологических терминов; в ра</w:t>
      </w:r>
      <w:r w:rsidRPr="00DE579D">
        <w:rPr>
          <w:sz w:val="28"/>
          <w:szCs w:val="28"/>
        </w:rPr>
        <w:t>з</w:t>
      </w:r>
      <w:r w:rsidRPr="00DE579D">
        <w:rPr>
          <w:sz w:val="28"/>
          <w:szCs w:val="28"/>
        </w:rPr>
        <w:t>личных источниках необходимую информацию о живых организмах (в том чи</w:t>
      </w:r>
      <w:r w:rsidRPr="00DE579D">
        <w:rPr>
          <w:sz w:val="28"/>
          <w:szCs w:val="28"/>
        </w:rPr>
        <w:t>с</w:t>
      </w:r>
      <w:r w:rsidRPr="00DE579D">
        <w:rPr>
          <w:sz w:val="28"/>
          <w:szCs w:val="28"/>
        </w:rPr>
        <w:t>ле с использованием информационных технологий);</w:t>
      </w:r>
    </w:p>
    <w:p w:rsidR="00AB6FB3" w:rsidRPr="00DE579D" w:rsidRDefault="00AB6FB3" w:rsidP="00AB6FB3">
      <w:pPr>
        <w:contextualSpacing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>:</w:t>
      </w:r>
    </w:p>
    <w:p w:rsidR="00AB6FB3" w:rsidRPr="00DE579D" w:rsidRDefault="00AB6FB3" w:rsidP="00AB6FB3">
      <w:pPr>
        <w:numPr>
          <w:ilvl w:val="0"/>
          <w:numId w:val="10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соблюдения мер профилактики вирусных заболеваний, ВИЧ-инфекции, вредных привычек (курение, алкоголизм, наркомания);</w:t>
      </w:r>
    </w:p>
    <w:p w:rsidR="00AB6FB3" w:rsidRPr="00DE579D" w:rsidRDefault="00AB6FB3" w:rsidP="00AB6FB3">
      <w:pPr>
        <w:numPr>
          <w:ilvl w:val="0"/>
          <w:numId w:val="10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рациональной организации труда и отдыха, соблюдения правил поведения в о</w:t>
      </w:r>
      <w:r w:rsidRPr="00DE579D">
        <w:rPr>
          <w:sz w:val="28"/>
          <w:szCs w:val="28"/>
        </w:rPr>
        <w:t>к</w:t>
      </w:r>
      <w:r w:rsidRPr="00DE579D">
        <w:rPr>
          <w:sz w:val="28"/>
          <w:szCs w:val="28"/>
        </w:rPr>
        <w:t>ружающей среде;</w:t>
      </w:r>
    </w:p>
    <w:p w:rsidR="00AB6FB3" w:rsidRPr="00DE579D" w:rsidRDefault="00AB6FB3" w:rsidP="00AB6FB3">
      <w:pPr>
        <w:numPr>
          <w:ilvl w:val="0"/>
          <w:numId w:val="10"/>
        </w:num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>выращивания и размножения культурных растений и домашних животных, ух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да за ними.</w:t>
      </w:r>
    </w:p>
    <w:p w:rsidR="00DE579D" w:rsidRPr="00B75240" w:rsidRDefault="00DE579D" w:rsidP="00B75240">
      <w:pPr>
        <w:pStyle w:val="a3"/>
        <w:numPr>
          <w:ilvl w:val="0"/>
          <w:numId w:val="40"/>
        </w:numPr>
        <w:shd w:val="clear" w:color="auto" w:fill="FFFFFF"/>
        <w:ind w:right="-143"/>
        <w:jc w:val="center"/>
        <w:rPr>
          <w:b/>
          <w:i/>
          <w:spacing w:val="-9"/>
          <w:sz w:val="28"/>
          <w:szCs w:val="28"/>
        </w:rPr>
      </w:pPr>
      <w:r w:rsidRPr="00B75240">
        <w:rPr>
          <w:b/>
          <w:i/>
          <w:spacing w:val="-9"/>
          <w:sz w:val="28"/>
          <w:szCs w:val="28"/>
        </w:rPr>
        <w:lastRenderedPageBreak/>
        <w:t>СОДЕРЖАНИЕ ПРОГРАММЫ</w:t>
      </w:r>
    </w:p>
    <w:p w:rsidR="00DE579D" w:rsidRPr="00DE579D" w:rsidRDefault="00DE579D" w:rsidP="004627DF">
      <w:pPr>
        <w:shd w:val="clear" w:color="auto" w:fill="FFFFFF"/>
        <w:ind w:right="-143" w:firstLine="567"/>
        <w:contextualSpacing/>
        <w:jc w:val="center"/>
        <w:rPr>
          <w:spacing w:val="-9"/>
          <w:sz w:val="28"/>
          <w:szCs w:val="28"/>
        </w:rPr>
      </w:pPr>
      <w:r w:rsidRPr="00DE579D">
        <w:rPr>
          <w:i/>
          <w:spacing w:val="-9"/>
          <w:sz w:val="28"/>
          <w:szCs w:val="28"/>
        </w:rPr>
        <w:t>ВВЕДЕНИЕ</w:t>
      </w:r>
      <w:r w:rsidR="00875506">
        <w:rPr>
          <w:spacing w:val="-9"/>
          <w:sz w:val="28"/>
          <w:szCs w:val="28"/>
        </w:rPr>
        <w:t xml:space="preserve">  (2</w:t>
      </w:r>
      <w:r w:rsidRPr="00DE579D">
        <w:rPr>
          <w:spacing w:val="-9"/>
          <w:sz w:val="28"/>
          <w:szCs w:val="28"/>
        </w:rPr>
        <w:t xml:space="preserve"> ч)</w:t>
      </w:r>
    </w:p>
    <w:p w:rsidR="00DE579D" w:rsidRPr="00DE579D" w:rsidRDefault="00DE579D" w:rsidP="00DE579D">
      <w:pPr>
        <w:contextualSpacing/>
        <w:rPr>
          <w:b/>
          <w:sz w:val="28"/>
          <w:szCs w:val="28"/>
        </w:rPr>
      </w:pPr>
      <w:r w:rsidRPr="00DE579D">
        <w:rPr>
          <w:sz w:val="28"/>
          <w:szCs w:val="28"/>
        </w:rPr>
        <w:t xml:space="preserve">   Биология как наука и методы ее исследования. Понятие «жизнь». Современные н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>учные представления о сущности жизни. Значение биологической науки в деятельн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сти человека.</w:t>
      </w:r>
      <w:r w:rsidRPr="00DE579D">
        <w:rPr>
          <w:b/>
          <w:sz w:val="28"/>
          <w:szCs w:val="28"/>
        </w:rPr>
        <w:t xml:space="preserve"> </w:t>
      </w:r>
    </w:p>
    <w:p w:rsidR="00DE579D" w:rsidRPr="00DE579D" w:rsidRDefault="00DE579D" w:rsidP="00DE579D">
      <w:pPr>
        <w:contextualSpacing/>
        <w:rPr>
          <w:b/>
          <w:sz w:val="28"/>
          <w:szCs w:val="28"/>
        </w:rPr>
      </w:pPr>
      <w:r w:rsidRPr="00DE579D">
        <w:rPr>
          <w:i/>
          <w:sz w:val="28"/>
          <w:szCs w:val="28"/>
        </w:rPr>
        <w:t>Требования ГОС</w:t>
      </w:r>
    </w:p>
    <w:p w:rsidR="004F0D0E" w:rsidRDefault="00DE579D" w:rsidP="00DE579D">
      <w:pPr>
        <w:contextualSpacing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знать/понимать:</w:t>
      </w:r>
      <w:r w:rsidRPr="00DE579D">
        <w:rPr>
          <w:sz w:val="28"/>
          <w:szCs w:val="28"/>
        </w:rPr>
        <w:t xml:space="preserve">    </w:t>
      </w:r>
    </w:p>
    <w:p w:rsidR="00DE579D" w:rsidRPr="004F0D0E" w:rsidRDefault="00DE579D" w:rsidP="004F0D0E">
      <w:pPr>
        <w:pStyle w:val="a3"/>
        <w:numPr>
          <w:ilvl w:val="0"/>
          <w:numId w:val="15"/>
        </w:numPr>
        <w:rPr>
          <w:sz w:val="28"/>
          <w:szCs w:val="28"/>
        </w:rPr>
      </w:pPr>
      <w:r w:rsidRPr="004F0D0E">
        <w:rPr>
          <w:sz w:val="28"/>
          <w:szCs w:val="28"/>
        </w:rPr>
        <w:t>методы познания живой природы;</w:t>
      </w:r>
    </w:p>
    <w:p w:rsidR="00DE579D" w:rsidRPr="004F0D0E" w:rsidRDefault="00DE579D" w:rsidP="004F0D0E">
      <w:pPr>
        <w:pStyle w:val="a3"/>
        <w:numPr>
          <w:ilvl w:val="0"/>
          <w:numId w:val="15"/>
        </w:numPr>
        <w:rPr>
          <w:sz w:val="28"/>
          <w:szCs w:val="28"/>
        </w:rPr>
      </w:pPr>
      <w:r w:rsidRPr="004F0D0E">
        <w:rPr>
          <w:sz w:val="28"/>
          <w:szCs w:val="28"/>
        </w:rPr>
        <w:t>сущность понятия «жизнь».</w:t>
      </w:r>
    </w:p>
    <w:p w:rsidR="004F0D0E" w:rsidRDefault="00DE579D" w:rsidP="00DE579D">
      <w:pPr>
        <w:contextualSpacing/>
        <w:rPr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уметь:</w:t>
      </w:r>
    </w:p>
    <w:p w:rsidR="00DE579D" w:rsidRPr="004F0D0E" w:rsidRDefault="00DE579D" w:rsidP="004F0D0E">
      <w:pPr>
        <w:pStyle w:val="a3"/>
        <w:numPr>
          <w:ilvl w:val="0"/>
          <w:numId w:val="16"/>
        </w:numPr>
        <w:rPr>
          <w:sz w:val="28"/>
          <w:szCs w:val="28"/>
        </w:rPr>
      </w:pPr>
      <w:r w:rsidRPr="004F0D0E">
        <w:rPr>
          <w:spacing w:val="-5"/>
          <w:sz w:val="28"/>
          <w:szCs w:val="28"/>
        </w:rPr>
        <w:t>называть</w:t>
      </w:r>
      <w:r w:rsidRPr="004F0D0E">
        <w:rPr>
          <w:i/>
          <w:sz w:val="28"/>
          <w:szCs w:val="28"/>
        </w:rPr>
        <w:t xml:space="preserve"> </w:t>
      </w:r>
      <w:r w:rsidRPr="004F0D0E">
        <w:rPr>
          <w:spacing w:val="-3"/>
          <w:sz w:val="28"/>
          <w:szCs w:val="28"/>
        </w:rPr>
        <w:t>основные признаки живых организмов;</w:t>
      </w:r>
    </w:p>
    <w:p w:rsidR="00DE579D" w:rsidRPr="004F0D0E" w:rsidRDefault="00DE579D" w:rsidP="004F0D0E">
      <w:pPr>
        <w:pStyle w:val="a3"/>
        <w:numPr>
          <w:ilvl w:val="0"/>
          <w:numId w:val="16"/>
        </w:numPr>
        <w:rPr>
          <w:sz w:val="28"/>
          <w:szCs w:val="28"/>
        </w:rPr>
      </w:pPr>
      <w:r w:rsidRPr="004F0D0E">
        <w:rPr>
          <w:sz w:val="28"/>
          <w:szCs w:val="28"/>
        </w:rPr>
        <w:t>характеризовать уровни организации живого;</w:t>
      </w:r>
    </w:p>
    <w:p w:rsidR="00DE579D" w:rsidRPr="004F0D0E" w:rsidRDefault="00DE579D" w:rsidP="004F0D0E">
      <w:pPr>
        <w:pStyle w:val="a3"/>
        <w:numPr>
          <w:ilvl w:val="0"/>
          <w:numId w:val="16"/>
        </w:numPr>
        <w:shd w:val="clear" w:color="auto" w:fill="FFFFFF"/>
        <w:tabs>
          <w:tab w:val="left" w:pos="576"/>
        </w:tabs>
        <w:ind w:right="-388"/>
        <w:rPr>
          <w:sz w:val="28"/>
          <w:szCs w:val="28"/>
        </w:rPr>
      </w:pPr>
      <w:r w:rsidRPr="004F0D0E">
        <w:rPr>
          <w:spacing w:val="-2"/>
          <w:sz w:val="28"/>
          <w:szCs w:val="28"/>
        </w:rPr>
        <w:t>о</w:t>
      </w:r>
      <w:r w:rsidR="004F0D0E" w:rsidRPr="004F0D0E">
        <w:rPr>
          <w:sz w:val="28"/>
          <w:szCs w:val="28"/>
        </w:rPr>
        <w:t xml:space="preserve">риентироваться в учебнике с помощью оглавления, </w:t>
      </w:r>
      <w:r w:rsidRPr="004F0D0E">
        <w:rPr>
          <w:sz w:val="28"/>
          <w:szCs w:val="28"/>
        </w:rPr>
        <w:t>ра</w:t>
      </w:r>
      <w:r w:rsidR="004F0D0E" w:rsidRPr="004F0D0E">
        <w:rPr>
          <w:sz w:val="28"/>
          <w:szCs w:val="28"/>
        </w:rPr>
        <w:t xml:space="preserve">ботать </w:t>
      </w:r>
      <w:r w:rsidRPr="004F0D0E">
        <w:rPr>
          <w:sz w:val="28"/>
          <w:szCs w:val="28"/>
        </w:rPr>
        <w:t>с текстом   и рисунк</w:t>
      </w:r>
      <w:r w:rsidRPr="004F0D0E">
        <w:rPr>
          <w:sz w:val="28"/>
          <w:szCs w:val="28"/>
        </w:rPr>
        <w:t>а</w:t>
      </w:r>
      <w:r w:rsidRPr="004F0D0E">
        <w:rPr>
          <w:sz w:val="28"/>
          <w:szCs w:val="28"/>
        </w:rPr>
        <w:t xml:space="preserve">ми, выделять главные мысли в содержании параграфа, </w:t>
      </w:r>
    </w:p>
    <w:p w:rsidR="00DE579D" w:rsidRPr="004F0D0E" w:rsidRDefault="00DE579D" w:rsidP="004F0D0E">
      <w:pPr>
        <w:pStyle w:val="a3"/>
        <w:numPr>
          <w:ilvl w:val="0"/>
          <w:numId w:val="16"/>
        </w:numPr>
        <w:shd w:val="clear" w:color="auto" w:fill="FFFFFF"/>
        <w:ind w:right="-5"/>
        <w:rPr>
          <w:sz w:val="28"/>
          <w:szCs w:val="28"/>
        </w:rPr>
      </w:pPr>
      <w:r w:rsidRPr="004F0D0E">
        <w:rPr>
          <w:sz w:val="28"/>
          <w:szCs w:val="28"/>
        </w:rPr>
        <w:t>находить ответы на  вопросы.</w:t>
      </w:r>
    </w:p>
    <w:p w:rsidR="00DE579D" w:rsidRPr="004F0D0E" w:rsidRDefault="00DE579D" w:rsidP="004F0D0E">
      <w:pPr>
        <w:pStyle w:val="a3"/>
        <w:numPr>
          <w:ilvl w:val="0"/>
          <w:numId w:val="16"/>
        </w:numPr>
        <w:shd w:val="clear" w:color="auto" w:fill="FFFFFF"/>
        <w:ind w:right="-5"/>
        <w:rPr>
          <w:bCs/>
          <w:sz w:val="28"/>
          <w:szCs w:val="28"/>
        </w:rPr>
      </w:pPr>
      <w:r w:rsidRPr="004F0D0E">
        <w:rPr>
          <w:bCs/>
          <w:sz w:val="28"/>
          <w:szCs w:val="28"/>
        </w:rPr>
        <w:t xml:space="preserve">объяснять роль  биологии в формировании современной естественнонаучной   картины   мира, </w:t>
      </w:r>
      <w:r w:rsidRPr="004F0D0E">
        <w:rPr>
          <w:b/>
          <w:i/>
          <w:sz w:val="28"/>
          <w:szCs w:val="28"/>
        </w:rPr>
        <w:t xml:space="preserve"> </w:t>
      </w:r>
      <w:r w:rsidRPr="004F0D0E">
        <w:rPr>
          <w:bCs/>
          <w:sz w:val="28"/>
          <w:szCs w:val="28"/>
        </w:rPr>
        <w:t>в практической деятельности</w:t>
      </w:r>
      <w:r w:rsidR="004F0D0E" w:rsidRPr="004F0D0E">
        <w:rPr>
          <w:bCs/>
          <w:sz w:val="28"/>
          <w:szCs w:val="28"/>
        </w:rPr>
        <w:t xml:space="preserve"> </w:t>
      </w:r>
      <w:r w:rsidRPr="004F0D0E">
        <w:rPr>
          <w:bCs/>
          <w:sz w:val="28"/>
          <w:szCs w:val="28"/>
        </w:rPr>
        <w:t>человека.</w:t>
      </w:r>
    </w:p>
    <w:p w:rsidR="004F0D0E" w:rsidRDefault="00DE579D" w:rsidP="00DE579D">
      <w:pPr>
        <w:shd w:val="clear" w:color="auto" w:fill="FFFFFF"/>
        <w:tabs>
          <w:tab w:val="left" w:pos="547"/>
        </w:tabs>
        <w:ind w:right="-5"/>
        <w:contextualSpacing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="004F0D0E">
        <w:rPr>
          <w:b/>
          <w:i/>
          <w:sz w:val="28"/>
          <w:szCs w:val="28"/>
        </w:rPr>
        <w:t xml:space="preserve">: </w:t>
      </w:r>
    </w:p>
    <w:p w:rsidR="004F0D0E" w:rsidRDefault="00DE579D" w:rsidP="004F0D0E">
      <w:pPr>
        <w:pStyle w:val="a3"/>
        <w:numPr>
          <w:ilvl w:val="0"/>
          <w:numId w:val="17"/>
        </w:numPr>
        <w:shd w:val="clear" w:color="auto" w:fill="FFFFFF"/>
        <w:tabs>
          <w:tab w:val="left" w:pos="547"/>
        </w:tabs>
        <w:ind w:right="-5"/>
        <w:rPr>
          <w:sz w:val="28"/>
          <w:szCs w:val="28"/>
        </w:rPr>
      </w:pPr>
      <w:r w:rsidRPr="004F0D0E">
        <w:rPr>
          <w:bCs/>
          <w:sz w:val="28"/>
          <w:szCs w:val="28"/>
        </w:rPr>
        <w:t xml:space="preserve">оценки </w:t>
      </w:r>
      <w:r w:rsidRPr="004F0D0E">
        <w:rPr>
          <w:b/>
          <w:bCs/>
          <w:sz w:val="28"/>
          <w:szCs w:val="28"/>
        </w:rPr>
        <w:t xml:space="preserve"> </w:t>
      </w:r>
      <w:r w:rsidRPr="004F0D0E">
        <w:rPr>
          <w:sz w:val="28"/>
          <w:szCs w:val="28"/>
        </w:rPr>
        <w:t>последствий деятельности человека по отношению к природной среде;</w:t>
      </w:r>
    </w:p>
    <w:p w:rsidR="00DE579D" w:rsidRPr="004F0D0E" w:rsidRDefault="00DE579D" w:rsidP="004F0D0E">
      <w:pPr>
        <w:pStyle w:val="a3"/>
        <w:numPr>
          <w:ilvl w:val="0"/>
          <w:numId w:val="17"/>
        </w:numPr>
        <w:shd w:val="clear" w:color="auto" w:fill="FFFFFF"/>
        <w:tabs>
          <w:tab w:val="left" w:pos="547"/>
        </w:tabs>
        <w:ind w:right="-5"/>
        <w:rPr>
          <w:sz w:val="28"/>
          <w:szCs w:val="28"/>
        </w:rPr>
      </w:pPr>
      <w:r w:rsidRPr="004F0D0E">
        <w:rPr>
          <w:sz w:val="28"/>
          <w:szCs w:val="28"/>
        </w:rPr>
        <w:t>соблюдения правил поведения в окружающей среде.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center"/>
        <w:rPr>
          <w:i/>
          <w:spacing w:val="49"/>
          <w:sz w:val="28"/>
          <w:szCs w:val="28"/>
        </w:rPr>
      </w:pP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center"/>
        <w:rPr>
          <w:i/>
          <w:sz w:val="28"/>
          <w:szCs w:val="28"/>
        </w:rPr>
      </w:pPr>
      <w:r w:rsidRPr="00DE579D">
        <w:rPr>
          <w:i/>
          <w:spacing w:val="49"/>
          <w:sz w:val="28"/>
          <w:szCs w:val="28"/>
        </w:rPr>
        <w:t>РАЗДЕЛ</w:t>
      </w:r>
      <w:r w:rsidRPr="00DE579D">
        <w:rPr>
          <w:i/>
          <w:sz w:val="28"/>
          <w:szCs w:val="28"/>
        </w:rPr>
        <w:t xml:space="preserve"> </w:t>
      </w:r>
      <w:r w:rsidRPr="00DE579D">
        <w:rPr>
          <w:i/>
          <w:sz w:val="28"/>
          <w:szCs w:val="28"/>
          <w:lang w:val="en-US"/>
        </w:rPr>
        <w:t>I</w:t>
      </w:r>
      <w:r w:rsidRPr="00DE579D">
        <w:rPr>
          <w:sz w:val="28"/>
          <w:szCs w:val="28"/>
        </w:rPr>
        <w:t>.</w:t>
      </w:r>
      <w:r w:rsidRPr="00DE579D">
        <w:rPr>
          <w:i/>
          <w:sz w:val="28"/>
          <w:szCs w:val="28"/>
        </w:rPr>
        <w:t xml:space="preserve">  УРОВНИ ОРГАНИЗАЦИИ ЖИВОЙ ПР</w:t>
      </w:r>
      <w:r w:rsidR="00401B1C">
        <w:rPr>
          <w:i/>
          <w:sz w:val="28"/>
          <w:szCs w:val="28"/>
        </w:rPr>
        <w:t>ИРОДЫ (4</w:t>
      </w:r>
      <w:r w:rsidRPr="00DE579D">
        <w:rPr>
          <w:i/>
          <w:sz w:val="28"/>
          <w:szCs w:val="28"/>
        </w:rPr>
        <w:t>2 ч)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rPr>
          <w:spacing w:val="-20"/>
          <w:sz w:val="28"/>
          <w:szCs w:val="28"/>
        </w:rPr>
      </w:pPr>
      <w:r w:rsidRPr="00DE579D">
        <w:rPr>
          <w:sz w:val="28"/>
          <w:szCs w:val="28"/>
        </w:rPr>
        <w:t xml:space="preserve">                                                        ТЕМА </w:t>
      </w:r>
      <w:r w:rsidRPr="00DE579D">
        <w:rPr>
          <w:spacing w:val="-20"/>
          <w:sz w:val="28"/>
          <w:szCs w:val="28"/>
        </w:rPr>
        <w:t xml:space="preserve">1.   </w:t>
      </w:r>
      <w:r w:rsidRPr="00DE579D">
        <w:rPr>
          <w:b/>
          <w:spacing w:val="-20"/>
          <w:sz w:val="28"/>
          <w:szCs w:val="28"/>
        </w:rPr>
        <w:t>Молекулярный уровень</w:t>
      </w:r>
      <w:r w:rsidRPr="00DE579D">
        <w:rPr>
          <w:spacing w:val="-20"/>
          <w:sz w:val="28"/>
          <w:szCs w:val="28"/>
        </w:rPr>
        <w:t xml:space="preserve">  (</w:t>
      </w:r>
      <w:r w:rsidR="004F0D0E">
        <w:rPr>
          <w:spacing w:val="-20"/>
          <w:sz w:val="28"/>
          <w:szCs w:val="28"/>
        </w:rPr>
        <w:t>6</w:t>
      </w:r>
      <w:r w:rsidRPr="00DE579D">
        <w:rPr>
          <w:spacing w:val="-20"/>
          <w:sz w:val="28"/>
          <w:szCs w:val="28"/>
        </w:rPr>
        <w:t xml:space="preserve"> ч)</w:t>
      </w:r>
    </w:p>
    <w:p w:rsidR="00401B1C" w:rsidRDefault="00DE579D" w:rsidP="00DE579D">
      <w:pPr>
        <w:ind w:firstLine="708"/>
        <w:contextualSpacing/>
        <w:jc w:val="both"/>
        <w:rPr>
          <w:i/>
          <w:iCs/>
          <w:spacing w:val="-11"/>
          <w:sz w:val="28"/>
          <w:szCs w:val="28"/>
        </w:rPr>
      </w:pPr>
      <w:r w:rsidRPr="00DE579D">
        <w:rPr>
          <w:sz w:val="28"/>
          <w:szCs w:val="28"/>
        </w:rPr>
        <w:t xml:space="preserve">   Качественный скачок </w:t>
      </w:r>
      <w:proofErr w:type="gramStart"/>
      <w:r w:rsidRPr="00DE579D">
        <w:rPr>
          <w:sz w:val="28"/>
          <w:szCs w:val="28"/>
        </w:rPr>
        <w:t>от</w:t>
      </w:r>
      <w:proofErr w:type="gramEnd"/>
      <w:r w:rsidRPr="00DE579D">
        <w:rPr>
          <w:sz w:val="28"/>
          <w:szCs w:val="28"/>
        </w:rPr>
        <w:t xml:space="preserve"> неживой к живой природе. Многомолекулярные ко</w:t>
      </w:r>
      <w:r w:rsidRPr="00DE579D">
        <w:rPr>
          <w:sz w:val="28"/>
          <w:szCs w:val="28"/>
        </w:rPr>
        <w:t>м</w:t>
      </w:r>
      <w:r w:rsidRPr="00DE579D">
        <w:rPr>
          <w:sz w:val="28"/>
          <w:szCs w:val="28"/>
        </w:rPr>
        <w:t>плексные системы (белки, нуклеиновые кислоты, поли</w:t>
      </w:r>
      <w:r w:rsidRPr="00DE579D">
        <w:rPr>
          <w:sz w:val="28"/>
          <w:szCs w:val="28"/>
        </w:rPr>
        <w:softHyphen/>
        <w:t>сахариды). Катализаторы. В</w:t>
      </w:r>
      <w:r w:rsidRPr="00DE579D">
        <w:rPr>
          <w:sz w:val="28"/>
          <w:szCs w:val="28"/>
        </w:rPr>
        <w:t>и</w:t>
      </w:r>
      <w:r w:rsidRPr="00DE579D">
        <w:rPr>
          <w:sz w:val="28"/>
          <w:szCs w:val="28"/>
        </w:rPr>
        <w:t xml:space="preserve">русы. </w:t>
      </w:r>
    </w:p>
    <w:p w:rsidR="00401B1C" w:rsidRDefault="00DE579D" w:rsidP="00401B1C">
      <w:pPr>
        <w:contextualSpacing/>
        <w:jc w:val="both"/>
        <w:rPr>
          <w:sz w:val="28"/>
          <w:szCs w:val="28"/>
        </w:rPr>
      </w:pPr>
      <w:r w:rsidRPr="00DE579D">
        <w:rPr>
          <w:i/>
          <w:iCs/>
          <w:spacing w:val="-11"/>
          <w:sz w:val="28"/>
          <w:szCs w:val="28"/>
        </w:rPr>
        <w:t xml:space="preserve">Лабораторная  </w:t>
      </w:r>
      <w:r w:rsidR="00401B1C">
        <w:rPr>
          <w:i/>
          <w:iCs/>
          <w:spacing w:val="-11"/>
          <w:sz w:val="28"/>
          <w:szCs w:val="28"/>
        </w:rPr>
        <w:t xml:space="preserve">№ </w:t>
      </w:r>
      <w:r w:rsidRPr="00DE579D">
        <w:rPr>
          <w:sz w:val="28"/>
          <w:szCs w:val="28"/>
        </w:rPr>
        <w:t xml:space="preserve">1. </w:t>
      </w:r>
      <w:r w:rsidR="00401B1C">
        <w:rPr>
          <w:sz w:val="28"/>
          <w:szCs w:val="28"/>
        </w:rPr>
        <w:t>«</w:t>
      </w:r>
      <w:r w:rsidRPr="00DE579D">
        <w:rPr>
          <w:spacing w:val="-4"/>
          <w:sz w:val="28"/>
          <w:szCs w:val="28"/>
        </w:rPr>
        <w:t xml:space="preserve">Расщепление </w:t>
      </w:r>
      <w:proofErr w:type="spellStart"/>
      <w:r w:rsidRPr="00DE579D">
        <w:rPr>
          <w:spacing w:val="-4"/>
          <w:sz w:val="28"/>
          <w:szCs w:val="28"/>
        </w:rPr>
        <w:t>пероксида</w:t>
      </w:r>
      <w:proofErr w:type="spellEnd"/>
      <w:r w:rsidRPr="00DE579D">
        <w:rPr>
          <w:spacing w:val="-4"/>
          <w:sz w:val="28"/>
          <w:szCs w:val="28"/>
        </w:rPr>
        <w:t xml:space="preserve"> водорода  фер</w:t>
      </w:r>
      <w:r w:rsidRPr="00DE579D">
        <w:rPr>
          <w:spacing w:val="-4"/>
          <w:sz w:val="28"/>
          <w:szCs w:val="28"/>
        </w:rPr>
        <w:softHyphen/>
      </w:r>
      <w:r w:rsidRPr="00DE579D">
        <w:rPr>
          <w:sz w:val="28"/>
          <w:szCs w:val="28"/>
        </w:rPr>
        <w:t>ментом катала</w:t>
      </w:r>
      <w:r w:rsidR="00401B1C">
        <w:rPr>
          <w:sz w:val="28"/>
          <w:szCs w:val="28"/>
        </w:rPr>
        <w:t xml:space="preserve">зой» </w:t>
      </w:r>
    </w:p>
    <w:p w:rsidR="00DE579D" w:rsidRPr="00DE579D" w:rsidRDefault="00401B1C" w:rsidP="00401B1C">
      <w:pPr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Контрольная работа</w:t>
      </w:r>
      <w:r w:rsidR="00DE579D" w:rsidRPr="00DE579D">
        <w:rPr>
          <w:i/>
          <w:sz w:val="28"/>
          <w:szCs w:val="28"/>
        </w:rPr>
        <w:t xml:space="preserve"> №1 </w:t>
      </w:r>
      <w:r w:rsidR="00DE579D" w:rsidRPr="00DE579D">
        <w:rPr>
          <w:sz w:val="28"/>
          <w:szCs w:val="28"/>
        </w:rPr>
        <w:t xml:space="preserve">«Молекулярный уровень организации живой природы».   </w:t>
      </w:r>
    </w:p>
    <w:p w:rsidR="00DE579D" w:rsidRPr="00DE579D" w:rsidRDefault="00DE579D" w:rsidP="00DE579D">
      <w:pPr>
        <w:ind w:firstLine="708"/>
        <w:contextualSpacing/>
        <w:jc w:val="both"/>
        <w:rPr>
          <w:i/>
          <w:sz w:val="28"/>
          <w:szCs w:val="28"/>
        </w:rPr>
      </w:pPr>
      <w:r w:rsidRPr="00DE579D">
        <w:rPr>
          <w:i/>
          <w:sz w:val="28"/>
          <w:szCs w:val="28"/>
        </w:rPr>
        <w:t>Требования ГОС</w:t>
      </w:r>
    </w:p>
    <w:p w:rsidR="00401B1C" w:rsidRDefault="00DE579D" w:rsidP="00DE579D">
      <w:pPr>
        <w:contextualSpacing/>
        <w:jc w:val="both"/>
        <w:rPr>
          <w:b/>
          <w:sz w:val="28"/>
          <w:szCs w:val="28"/>
        </w:rPr>
      </w:pPr>
      <w:r w:rsidRPr="00DE579D">
        <w:rPr>
          <w:b/>
          <w:sz w:val="28"/>
          <w:szCs w:val="28"/>
        </w:rPr>
        <w:t>знать/понимать:</w:t>
      </w:r>
    </w:p>
    <w:p w:rsidR="00401B1C" w:rsidRPr="00401B1C" w:rsidRDefault="00DE579D" w:rsidP="00401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>особенность строения молекул воды в связи с ее важнейшей ролью</w:t>
      </w:r>
      <w:r w:rsidR="00401B1C" w:rsidRPr="00401B1C">
        <w:rPr>
          <w:sz w:val="28"/>
          <w:szCs w:val="28"/>
        </w:rPr>
        <w:t xml:space="preserve"> </w:t>
      </w:r>
      <w:r w:rsidRPr="00401B1C">
        <w:rPr>
          <w:sz w:val="28"/>
          <w:szCs w:val="28"/>
        </w:rPr>
        <w:t>в  жизнеде</w:t>
      </w:r>
      <w:r w:rsidRPr="00401B1C">
        <w:rPr>
          <w:sz w:val="28"/>
          <w:szCs w:val="28"/>
        </w:rPr>
        <w:t>я</w:t>
      </w:r>
      <w:r w:rsidRPr="00401B1C">
        <w:rPr>
          <w:sz w:val="28"/>
          <w:szCs w:val="28"/>
        </w:rPr>
        <w:t>тельности клетки;</w:t>
      </w:r>
    </w:p>
    <w:p w:rsidR="00DE579D" w:rsidRPr="00401B1C" w:rsidRDefault="00DE579D" w:rsidP="00401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>значение катионов и анионов в  жизнедеятельности клеток;</w:t>
      </w:r>
    </w:p>
    <w:p w:rsidR="00DE579D" w:rsidRPr="00401B1C" w:rsidRDefault="00DE579D" w:rsidP="00401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 xml:space="preserve">строение и функции углеводов, липидов, белков, </w:t>
      </w:r>
      <w:proofErr w:type="spellStart"/>
      <w:r w:rsidRPr="00401B1C">
        <w:rPr>
          <w:sz w:val="28"/>
          <w:szCs w:val="28"/>
        </w:rPr>
        <w:t>нуклеиновыхкислот</w:t>
      </w:r>
      <w:proofErr w:type="spellEnd"/>
      <w:r w:rsidRPr="00401B1C">
        <w:rPr>
          <w:sz w:val="28"/>
          <w:szCs w:val="28"/>
        </w:rPr>
        <w:t xml:space="preserve"> их ва</w:t>
      </w:r>
      <w:r w:rsidRPr="00401B1C">
        <w:rPr>
          <w:sz w:val="28"/>
          <w:szCs w:val="28"/>
        </w:rPr>
        <w:t>ж</w:t>
      </w:r>
      <w:r w:rsidRPr="00401B1C">
        <w:rPr>
          <w:sz w:val="28"/>
          <w:szCs w:val="28"/>
        </w:rPr>
        <w:t xml:space="preserve">нейшие свойства и роль в клетке; </w:t>
      </w:r>
    </w:p>
    <w:p w:rsidR="00DE579D" w:rsidRPr="00401B1C" w:rsidRDefault="00DE579D" w:rsidP="00401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 xml:space="preserve">роль ферментов   в клетке. </w:t>
      </w:r>
    </w:p>
    <w:p w:rsidR="00401B1C" w:rsidRDefault="00401B1C" w:rsidP="00DE579D">
      <w:pPr>
        <w:contextualSpacing/>
        <w:rPr>
          <w:b/>
          <w:sz w:val="28"/>
          <w:szCs w:val="28"/>
        </w:rPr>
      </w:pPr>
      <w:r w:rsidRPr="00DE579D">
        <w:rPr>
          <w:b/>
          <w:i/>
          <w:sz w:val="28"/>
          <w:szCs w:val="28"/>
        </w:rPr>
        <w:t>У</w:t>
      </w:r>
      <w:r w:rsidR="00DE579D" w:rsidRPr="00DE579D">
        <w:rPr>
          <w:b/>
          <w:i/>
          <w:sz w:val="28"/>
          <w:szCs w:val="28"/>
        </w:rPr>
        <w:t>меть</w:t>
      </w:r>
      <w:r>
        <w:rPr>
          <w:b/>
          <w:sz w:val="28"/>
          <w:szCs w:val="28"/>
        </w:rPr>
        <w:t xml:space="preserve">: </w:t>
      </w:r>
    </w:p>
    <w:p w:rsidR="00DE579D" w:rsidRPr="00401B1C" w:rsidRDefault="00DE579D" w:rsidP="00401B1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401B1C">
        <w:rPr>
          <w:sz w:val="28"/>
          <w:szCs w:val="28"/>
        </w:rPr>
        <w:t>доказывать материальное единство мира на основе знаний об элементном</w:t>
      </w:r>
      <w:r w:rsidR="00401B1C" w:rsidRPr="00401B1C">
        <w:rPr>
          <w:sz w:val="28"/>
          <w:szCs w:val="28"/>
        </w:rPr>
        <w:t xml:space="preserve"> </w:t>
      </w:r>
      <w:r w:rsidRPr="00401B1C">
        <w:rPr>
          <w:sz w:val="28"/>
          <w:szCs w:val="28"/>
        </w:rPr>
        <w:t>сост</w:t>
      </w:r>
      <w:r w:rsidRPr="00401B1C">
        <w:rPr>
          <w:sz w:val="28"/>
          <w:szCs w:val="28"/>
        </w:rPr>
        <w:t>а</w:t>
      </w:r>
      <w:r w:rsidRPr="00401B1C">
        <w:rPr>
          <w:sz w:val="28"/>
          <w:szCs w:val="28"/>
        </w:rPr>
        <w:t xml:space="preserve">ве клетки; </w:t>
      </w:r>
    </w:p>
    <w:p w:rsidR="00DE579D" w:rsidRPr="00401B1C" w:rsidRDefault="00DE579D" w:rsidP="00401B1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401B1C">
        <w:rPr>
          <w:sz w:val="28"/>
          <w:szCs w:val="28"/>
        </w:rPr>
        <w:t xml:space="preserve">объяснять роль белков в жизнедеятельности живых организмов и  проводить простейшие опыты; </w:t>
      </w:r>
    </w:p>
    <w:p w:rsidR="00DE579D" w:rsidRPr="00401B1C" w:rsidRDefault="00DE579D" w:rsidP="00401B1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401B1C">
        <w:rPr>
          <w:sz w:val="28"/>
          <w:szCs w:val="28"/>
        </w:rPr>
        <w:t>объяснять роль механизмов удвоения молекул ДНК в передаче наследственной информации, уметь схематично изображать этот процесс;</w:t>
      </w:r>
    </w:p>
    <w:p w:rsidR="00DE579D" w:rsidRPr="00401B1C" w:rsidRDefault="00DE579D" w:rsidP="00401B1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401B1C">
        <w:rPr>
          <w:sz w:val="28"/>
          <w:szCs w:val="28"/>
        </w:rPr>
        <w:t xml:space="preserve">уметь выявлять и объяснять  взаимосвязи строения и функций биополимеров; </w:t>
      </w:r>
    </w:p>
    <w:p w:rsidR="00DE579D" w:rsidRPr="00401B1C" w:rsidRDefault="00DE579D" w:rsidP="00DE579D">
      <w:pPr>
        <w:pStyle w:val="a3"/>
        <w:numPr>
          <w:ilvl w:val="0"/>
          <w:numId w:val="19"/>
        </w:numPr>
        <w:rPr>
          <w:sz w:val="28"/>
          <w:szCs w:val="28"/>
        </w:rPr>
      </w:pPr>
      <w:r w:rsidRPr="00401B1C">
        <w:rPr>
          <w:sz w:val="28"/>
          <w:szCs w:val="28"/>
        </w:rPr>
        <w:t>уметь ставить биологические опыты и эксперименты, объяснять результаты</w:t>
      </w:r>
      <w:r w:rsidR="00401B1C">
        <w:rPr>
          <w:sz w:val="28"/>
          <w:szCs w:val="28"/>
        </w:rPr>
        <w:t xml:space="preserve"> </w:t>
      </w:r>
      <w:r w:rsidRPr="00401B1C">
        <w:rPr>
          <w:sz w:val="28"/>
          <w:szCs w:val="28"/>
        </w:rPr>
        <w:t>и делать выводы;</w:t>
      </w:r>
    </w:p>
    <w:p w:rsidR="00DE579D" w:rsidRPr="00401B1C" w:rsidRDefault="00DE579D" w:rsidP="00401B1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401B1C">
        <w:rPr>
          <w:sz w:val="28"/>
          <w:szCs w:val="28"/>
        </w:rPr>
        <w:lastRenderedPageBreak/>
        <w:t xml:space="preserve">объяснять опасность заражения вирусом </w:t>
      </w:r>
      <w:proofErr w:type="spellStart"/>
      <w:r w:rsidRPr="00401B1C">
        <w:rPr>
          <w:sz w:val="28"/>
          <w:szCs w:val="28"/>
        </w:rPr>
        <w:t>СПИДа</w:t>
      </w:r>
      <w:proofErr w:type="spellEnd"/>
      <w:r w:rsidRPr="00401B1C">
        <w:rPr>
          <w:sz w:val="28"/>
          <w:szCs w:val="28"/>
        </w:rPr>
        <w:t>.</w:t>
      </w:r>
    </w:p>
    <w:p w:rsidR="00401B1C" w:rsidRDefault="00DE579D" w:rsidP="00DE579D">
      <w:pPr>
        <w:contextualSpacing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>:</w:t>
      </w:r>
    </w:p>
    <w:p w:rsidR="00DE579D" w:rsidRPr="00401B1C" w:rsidRDefault="00DE579D" w:rsidP="00401B1C">
      <w:pPr>
        <w:pStyle w:val="a3"/>
        <w:numPr>
          <w:ilvl w:val="0"/>
          <w:numId w:val="20"/>
        </w:numPr>
        <w:rPr>
          <w:sz w:val="28"/>
          <w:szCs w:val="28"/>
        </w:rPr>
      </w:pPr>
      <w:r w:rsidRPr="00401B1C">
        <w:rPr>
          <w:sz w:val="28"/>
          <w:szCs w:val="28"/>
        </w:rPr>
        <w:t>соблюдения мер профилактики  вирусных заболеваний;</w:t>
      </w:r>
    </w:p>
    <w:p w:rsidR="00DE579D" w:rsidRPr="00401B1C" w:rsidRDefault="00DE579D" w:rsidP="00401B1C">
      <w:pPr>
        <w:pStyle w:val="a3"/>
        <w:numPr>
          <w:ilvl w:val="0"/>
          <w:numId w:val="20"/>
        </w:numPr>
        <w:rPr>
          <w:sz w:val="28"/>
          <w:szCs w:val="28"/>
        </w:rPr>
      </w:pPr>
      <w:r w:rsidRPr="00401B1C">
        <w:rPr>
          <w:sz w:val="28"/>
          <w:szCs w:val="28"/>
        </w:rPr>
        <w:t>предупреждения ВИЧ-инфекций.</w:t>
      </w:r>
    </w:p>
    <w:p w:rsidR="00DE579D" w:rsidRPr="00DE579D" w:rsidRDefault="00DE579D" w:rsidP="00DE579D">
      <w:pPr>
        <w:shd w:val="clear" w:color="auto" w:fill="FFFFFF"/>
        <w:ind w:right="-143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                                                         ТЕМА </w:t>
      </w:r>
      <w:r w:rsidRPr="00DE579D">
        <w:rPr>
          <w:bCs/>
          <w:spacing w:val="-1"/>
          <w:sz w:val="28"/>
          <w:szCs w:val="28"/>
        </w:rPr>
        <w:t>2.</w:t>
      </w:r>
      <w:r w:rsidRPr="00DE579D">
        <w:rPr>
          <w:b/>
          <w:bCs/>
          <w:spacing w:val="-1"/>
          <w:sz w:val="28"/>
          <w:szCs w:val="28"/>
        </w:rPr>
        <w:t xml:space="preserve">  Клеточный уровень </w:t>
      </w:r>
      <w:r w:rsidR="00401B1C">
        <w:rPr>
          <w:spacing w:val="-1"/>
          <w:sz w:val="28"/>
          <w:szCs w:val="28"/>
        </w:rPr>
        <w:t>(12</w:t>
      </w:r>
      <w:r w:rsidRPr="00DE579D">
        <w:rPr>
          <w:spacing w:val="-1"/>
          <w:sz w:val="28"/>
          <w:szCs w:val="28"/>
        </w:rPr>
        <w:t xml:space="preserve"> ч)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 Основные положения клеточной теории. </w:t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  <w:t xml:space="preserve">Клетка </w:t>
      </w:r>
      <w:r w:rsidRPr="00DE579D">
        <w:rPr>
          <w:sz w:val="28"/>
          <w:szCs w:val="28"/>
        </w:rPr>
        <w:t>–</w:t>
      </w:r>
      <w:r w:rsidRPr="00DE579D">
        <w:rPr>
          <w:spacing w:val="-4"/>
          <w:sz w:val="28"/>
          <w:szCs w:val="28"/>
        </w:rPr>
        <w:t xml:space="preserve"> структурная и </w:t>
      </w:r>
      <w:r w:rsidRPr="00DE579D">
        <w:rPr>
          <w:spacing w:val="-3"/>
          <w:sz w:val="28"/>
          <w:szCs w:val="28"/>
        </w:rPr>
        <w:t>функциональная единица жизни. Прокариоты, эукариоты. Автотро</w:t>
      </w:r>
      <w:r w:rsidRPr="00DE579D">
        <w:rPr>
          <w:sz w:val="28"/>
          <w:szCs w:val="28"/>
        </w:rPr>
        <w:t>фы, гетеротрофы.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 Химический состав клетки и его постоянство. Строение клетки. </w:t>
      </w:r>
      <w:r w:rsidRPr="00DE579D">
        <w:rPr>
          <w:sz w:val="28"/>
          <w:szCs w:val="28"/>
        </w:rPr>
        <w:t>Функции органо</w:t>
      </w:r>
      <w:r w:rsidRPr="00DE579D">
        <w:rPr>
          <w:sz w:val="28"/>
          <w:szCs w:val="28"/>
        </w:rPr>
        <w:t>и</w:t>
      </w:r>
      <w:r w:rsidRPr="00DE579D">
        <w:rPr>
          <w:sz w:val="28"/>
          <w:szCs w:val="28"/>
        </w:rPr>
        <w:t>дов.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pacing w:val="-3"/>
          <w:sz w:val="28"/>
          <w:szCs w:val="28"/>
        </w:rPr>
      </w:pPr>
      <w:r w:rsidRPr="00DE579D">
        <w:rPr>
          <w:spacing w:val="-3"/>
          <w:sz w:val="28"/>
          <w:szCs w:val="28"/>
        </w:rPr>
        <w:t xml:space="preserve">Обмен веществ и превращение энергии </w:t>
      </w:r>
      <w:r w:rsidRPr="00DE579D">
        <w:rPr>
          <w:sz w:val="28"/>
          <w:szCs w:val="28"/>
        </w:rPr>
        <w:t>–</w:t>
      </w:r>
      <w:r w:rsidRPr="00DE579D">
        <w:rPr>
          <w:spacing w:val="-3"/>
          <w:sz w:val="28"/>
          <w:szCs w:val="28"/>
        </w:rPr>
        <w:t xml:space="preserve"> основа жизнедеятель</w:t>
      </w:r>
      <w:r w:rsidRPr="00DE579D">
        <w:rPr>
          <w:spacing w:val="-3"/>
          <w:sz w:val="28"/>
          <w:szCs w:val="28"/>
        </w:rPr>
        <w:softHyphen/>
      </w:r>
      <w:r w:rsidRPr="00DE579D">
        <w:rPr>
          <w:spacing w:val="-4"/>
          <w:sz w:val="28"/>
          <w:szCs w:val="28"/>
        </w:rPr>
        <w:t>ности клетки. Энерг</w:t>
      </w:r>
      <w:r w:rsidRPr="00DE579D">
        <w:rPr>
          <w:spacing w:val="-4"/>
          <w:sz w:val="28"/>
          <w:szCs w:val="28"/>
        </w:rPr>
        <w:t>е</w:t>
      </w:r>
      <w:r w:rsidRPr="00DE579D">
        <w:rPr>
          <w:spacing w:val="-4"/>
          <w:sz w:val="28"/>
          <w:szCs w:val="28"/>
        </w:rPr>
        <w:t>тические возможности клетки. Аэробное и ана</w:t>
      </w:r>
      <w:r w:rsidRPr="00DE579D">
        <w:rPr>
          <w:spacing w:val="-4"/>
          <w:sz w:val="28"/>
          <w:szCs w:val="28"/>
        </w:rPr>
        <w:softHyphen/>
      </w:r>
      <w:r w:rsidRPr="00DE579D">
        <w:rPr>
          <w:spacing w:val="-3"/>
          <w:sz w:val="28"/>
          <w:szCs w:val="28"/>
        </w:rPr>
        <w:t>эробное дыхание. Рост, развитие и жизне</w:t>
      </w:r>
      <w:r w:rsidRPr="00DE579D">
        <w:rPr>
          <w:spacing w:val="-3"/>
          <w:sz w:val="28"/>
          <w:szCs w:val="28"/>
        </w:rPr>
        <w:t>н</w:t>
      </w:r>
      <w:r w:rsidRPr="00DE579D">
        <w:rPr>
          <w:spacing w:val="-3"/>
          <w:sz w:val="28"/>
          <w:szCs w:val="28"/>
        </w:rPr>
        <w:t xml:space="preserve">ный цикл клеток. Общие </w:t>
      </w:r>
      <w:r w:rsidRPr="00DE579D">
        <w:rPr>
          <w:sz w:val="28"/>
          <w:szCs w:val="28"/>
        </w:rPr>
        <w:t>понятия о делении клетки (митоз, мейоз).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i/>
          <w:iCs/>
          <w:spacing w:val="-6"/>
          <w:sz w:val="28"/>
          <w:szCs w:val="28"/>
        </w:rPr>
        <w:t xml:space="preserve">Демонстрация  </w:t>
      </w:r>
      <w:r w:rsidRPr="00DE579D">
        <w:rPr>
          <w:spacing w:val="-6"/>
          <w:sz w:val="28"/>
          <w:szCs w:val="28"/>
        </w:rPr>
        <w:t xml:space="preserve"> микропрепаратов митоза в клетках </w:t>
      </w:r>
      <w:r w:rsidRPr="00DE579D">
        <w:rPr>
          <w:spacing w:val="-4"/>
          <w:sz w:val="28"/>
          <w:szCs w:val="28"/>
        </w:rPr>
        <w:t xml:space="preserve">корешков лука. </w:t>
      </w:r>
      <w:r w:rsidRPr="00DE579D">
        <w:rPr>
          <w:spacing w:val="-4"/>
          <w:sz w:val="28"/>
          <w:szCs w:val="28"/>
        </w:rPr>
        <w:tab/>
      </w:r>
      <w:r w:rsidRPr="00DE579D">
        <w:rPr>
          <w:spacing w:val="-4"/>
          <w:sz w:val="28"/>
          <w:szCs w:val="28"/>
        </w:rPr>
        <w:tab/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pacing w:val="-4"/>
          <w:sz w:val="28"/>
          <w:szCs w:val="28"/>
        </w:rPr>
      </w:pPr>
      <w:r w:rsidRPr="00DE579D">
        <w:rPr>
          <w:i/>
          <w:iCs/>
          <w:spacing w:val="-11"/>
          <w:sz w:val="28"/>
          <w:szCs w:val="28"/>
        </w:rPr>
        <w:t>Лабораторная  работа</w:t>
      </w:r>
      <w:r w:rsidR="00401B1C">
        <w:rPr>
          <w:i/>
          <w:iCs/>
          <w:spacing w:val="-11"/>
          <w:sz w:val="28"/>
          <w:szCs w:val="28"/>
        </w:rPr>
        <w:t xml:space="preserve"> № 2 </w:t>
      </w:r>
      <w:r w:rsidR="00401B1C" w:rsidRPr="00401B1C">
        <w:rPr>
          <w:iCs/>
          <w:spacing w:val="-11"/>
          <w:sz w:val="28"/>
          <w:szCs w:val="28"/>
        </w:rPr>
        <w:t>«Р</w:t>
      </w:r>
      <w:r w:rsidRPr="00401B1C">
        <w:rPr>
          <w:spacing w:val="-4"/>
          <w:sz w:val="28"/>
          <w:szCs w:val="28"/>
        </w:rPr>
        <w:t>ассматривание</w:t>
      </w:r>
      <w:r w:rsidRPr="00DE579D">
        <w:rPr>
          <w:spacing w:val="-4"/>
          <w:sz w:val="28"/>
          <w:szCs w:val="28"/>
        </w:rPr>
        <w:t xml:space="preserve"> клеток растений и животных под микр</w:t>
      </w:r>
      <w:r w:rsidRPr="00DE579D">
        <w:rPr>
          <w:spacing w:val="-4"/>
          <w:sz w:val="28"/>
          <w:szCs w:val="28"/>
        </w:rPr>
        <w:t>о</w:t>
      </w:r>
      <w:r w:rsidR="00401B1C">
        <w:rPr>
          <w:spacing w:val="-4"/>
          <w:sz w:val="28"/>
          <w:szCs w:val="28"/>
        </w:rPr>
        <w:t>скопом»</w:t>
      </w:r>
      <w:r w:rsidRPr="00DE579D">
        <w:rPr>
          <w:spacing w:val="-4"/>
          <w:sz w:val="28"/>
          <w:szCs w:val="28"/>
        </w:rPr>
        <w:t xml:space="preserve">                                              </w:t>
      </w:r>
    </w:p>
    <w:p w:rsidR="00DE579D" w:rsidRPr="00DE579D" w:rsidRDefault="00401B1C" w:rsidP="00DE579D">
      <w:pPr>
        <w:ind w:firstLine="567"/>
        <w:contextualSpacing/>
        <w:rPr>
          <w:b/>
          <w:sz w:val="28"/>
          <w:szCs w:val="28"/>
        </w:rPr>
      </w:pPr>
      <w:r>
        <w:rPr>
          <w:i/>
          <w:sz w:val="28"/>
          <w:szCs w:val="28"/>
        </w:rPr>
        <w:t>Контрольная работа</w:t>
      </w:r>
      <w:r w:rsidR="00DE579D" w:rsidRPr="00DE579D">
        <w:rPr>
          <w:i/>
          <w:sz w:val="28"/>
          <w:szCs w:val="28"/>
        </w:rPr>
        <w:t xml:space="preserve"> №2 </w:t>
      </w:r>
      <w:r w:rsidR="00DE579D" w:rsidRPr="00DE579D">
        <w:rPr>
          <w:sz w:val="28"/>
          <w:szCs w:val="28"/>
        </w:rPr>
        <w:t>«Клеточный  уровень организации живой природы».</w:t>
      </w:r>
      <w:r w:rsidR="00DE579D" w:rsidRPr="00DE579D">
        <w:rPr>
          <w:b/>
          <w:sz w:val="28"/>
          <w:szCs w:val="28"/>
        </w:rPr>
        <w:t xml:space="preserve"> </w:t>
      </w:r>
    </w:p>
    <w:p w:rsidR="00DE579D" w:rsidRPr="00DE579D" w:rsidRDefault="00DE579D" w:rsidP="00DE579D">
      <w:pPr>
        <w:ind w:firstLine="567"/>
        <w:contextualSpacing/>
        <w:rPr>
          <w:i/>
          <w:sz w:val="28"/>
          <w:szCs w:val="28"/>
        </w:rPr>
      </w:pPr>
      <w:r w:rsidRPr="00DE579D">
        <w:rPr>
          <w:i/>
          <w:sz w:val="28"/>
          <w:szCs w:val="28"/>
        </w:rPr>
        <w:t>Требования ГОС</w:t>
      </w:r>
    </w:p>
    <w:p w:rsidR="00401B1C" w:rsidRDefault="00DE579D" w:rsidP="00DE579D">
      <w:pPr>
        <w:contextualSpacing/>
        <w:jc w:val="both"/>
        <w:rPr>
          <w:b/>
          <w:sz w:val="28"/>
          <w:szCs w:val="28"/>
        </w:rPr>
      </w:pPr>
      <w:r w:rsidRPr="00DE579D">
        <w:rPr>
          <w:b/>
          <w:sz w:val="28"/>
          <w:szCs w:val="28"/>
        </w:rPr>
        <w:t xml:space="preserve">знать/понимать:     </w:t>
      </w:r>
    </w:p>
    <w:p w:rsidR="00DE579D" w:rsidRPr="00401B1C" w:rsidRDefault="00DE579D" w:rsidP="00401B1C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 xml:space="preserve">основные положения клеточной теории; роль клеточной теории в становлении современной естественной картины мира; </w:t>
      </w:r>
    </w:p>
    <w:p w:rsidR="00DE579D" w:rsidRPr="00401B1C" w:rsidRDefault="00DE579D" w:rsidP="00401B1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401B1C">
        <w:rPr>
          <w:sz w:val="28"/>
          <w:szCs w:val="28"/>
        </w:rPr>
        <w:t>основные части клетки и выполняемые  ими функции в связи с особенностями их строения;</w:t>
      </w:r>
    </w:p>
    <w:p w:rsidR="00DE579D" w:rsidRPr="00401B1C" w:rsidRDefault="00DE579D" w:rsidP="00401B1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401B1C">
        <w:rPr>
          <w:sz w:val="28"/>
          <w:szCs w:val="28"/>
        </w:rPr>
        <w:t xml:space="preserve">периоды жизни клетки и состояние ядра в эти периоды; </w:t>
      </w:r>
    </w:p>
    <w:p w:rsidR="00DE579D" w:rsidRPr="00401B1C" w:rsidRDefault="00DE579D" w:rsidP="00401B1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401B1C">
        <w:rPr>
          <w:sz w:val="28"/>
          <w:szCs w:val="28"/>
        </w:rPr>
        <w:t>определение  эукариот и прокариот;</w:t>
      </w:r>
    </w:p>
    <w:p w:rsidR="00DE579D" w:rsidRPr="00401B1C" w:rsidRDefault="00DE579D" w:rsidP="00401B1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401B1C">
        <w:rPr>
          <w:sz w:val="28"/>
          <w:szCs w:val="28"/>
        </w:rPr>
        <w:t xml:space="preserve">сущность фотосинтеза как пластического  и энергетического обмена у растений; </w:t>
      </w:r>
    </w:p>
    <w:p w:rsidR="00DE579D" w:rsidRPr="00401B1C" w:rsidRDefault="00DE579D" w:rsidP="00401B1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401B1C">
        <w:rPr>
          <w:sz w:val="28"/>
          <w:szCs w:val="28"/>
        </w:rPr>
        <w:t xml:space="preserve">сущность аэробного и анаэробного гликолиза у животных; </w:t>
      </w:r>
    </w:p>
    <w:p w:rsidR="00401B1C" w:rsidRDefault="00DE579D" w:rsidP="00DE579D">
      <w:pPr>
        <w:contextualSpacing/>
        <w:jc w:val="both"/>
        <w:rPr>
          <w:sz w:val="28"/>
          <w:szCs w:val="28"/>
        </w:rPr>
      </w:pPr>
      <w:r w:rsidRPr="00DE579D">
        <w:rPr>
          <w:b/>
          <w:sz w:val="28"/>
          <w:szCs w:val="28"/>
        </w:rPr>
        <w:t xml:space="preserve">уметь: </w:t>
      </w:r>
      <w:r w:rsidRPr="00DE579D">
        <w:rPr>
          <w:sz w:val="28"/>
          <w:szCs w:val="28"/>
        </w:rPr>
        <w:t xml:space="preserve"> </w:t>
      </w:r>
    </w:p>
    <w:p w:rsidR="00DE579D" w:rsidRPr="00401B1C" w:rsidRDefault="00DE579D" w:rsidP="00401B1C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>применять основные положения клеточной теории для доказательства матер</w:t>
      </w:r>
      <w:r w:rsidRPr="00401B1C">
        <w:rPr>
          <w:sz w:val="28"/>
          <w:szCs w:val="28"/>
        </w:rPr>
        <w:t>и</w:t>
      </w:r>
      <w:r w:rsidRPr="00401B1C">
        <w:rPr>
          <w:sz w:val="28"/>
          <w:szCs w:val="28"/>
        </w:rPr>
        <w:t xml:space="preserve">ального единства органического мира; </w:t>
      </w:r>
    </w:p>
    <w:p w:rsidR="00DE579D" w:rsidRPr="00401B1C" w:rsidRDefault="00DE579D" w:rsidP="00401B1C">
      <w:pPr>
        <w:pStyle w:val="a3"/>
        <w:numPr>
          <w:ilvl w:val="0"/>
          <w:numId w:val="22"/>
        </w:numPr>
        <w:rPr>
          <w:sz w:val="28"/>
          <w:szCs w:val="28"/>
        </w:rPr>
      </w:pPr>
      <w:r w:rsidRPr="00401B1C">
        <w:rPr>
          <w:sz w:val="28"/>
          <w:szCs w:val="28"/>
        </w:rPr>
        <w:t>работать с увеличительными приборами, готовить микропрепараты, находить   основные</w:t>
      </w:r>
      <w:r w:rsidRPr="00401B1C">
        <w:rPr>
          <w:b/>
          <w:i/>
          <w:sz w:val="28"/>
          <w:szCs w:val="28"/>
        </w:rPr>
        <w:t xml:space="preserve">  </w:t>
      </w:r>
      <w:r w:rsidRPr="00401B1C">
        <w:rPr>
          <w:sz w:val="28"/>
          <w:szCs w:val="28"/>
        </w:rPr>
        <w:t>части клетки на микропрепарате;</w:t>
      </w:r>
    </w:p>
    <w:p w:rsidR="00DE579D" w:rsidRPr="00401B1C" w:rsidRDefault="00DE579D" w:rsidP="00401B1C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 xml:space="preserve">выявлять особенности строения клеток растений и животных, черты </w:t>
      </w:r>
      <w:proofErr w:type="spellStart"/>
      <w:r w:rsidRPr="00401B1C">
        <w:rPr>
          <w:sz w:val="28"/>
          <w:szCs w:val="28"/>
        </w:rPr>
        <w:t>ихсходства</w:t>
      </w:r>
      <w:proofErr w:type="spellEnd"/>
      <w:r w:rsidRPr="00401B1C">
        <w:rPr>
          <w:sz w:val="28"/>
          <w:szCs w:val="28"/>
        </w:rPr>
        <w:t xml:space="preserve"> и различия; обосновать космическую роль зеленых растений;</w:t>
      </w:r>
    </w:p>
    <w:p w:rsidR="00DE579D" w:rsidRPr="00401B1C" w:rsidRDefault="00DE579D" w:rsidP="00401B1C">
      <w:pPr>
        <w:pStyle w:val="a3"/>
        <w:numPr>
          <w:ilvl w:val="0"/>
          <w:numId w:val="22"/>
        </w:numPr>
        <w:rPr>
          <w:sz w:val="28"/>
          <w:szCs w:val="28"/>
        </w:rPr>
      </w:pPr>
      <w:r w:rsidRPr="00401B1C">
        <w:rPr>
          <w:sz w:val="28"/>
          <w:szCs w:val="28"/>
        </w:rPr>
        <w:t xml:space="preserve">объяснять взаимообусловленность строения и функций органоидов клетки; </w:t>
      </w:r>
    </w:p>
    <w:p w:rsidR="00DE579D" w:rsidRPr="00401B1C" w:rsidRDefault="00DE579D" w:rsidP="00401B1C">
      <w:pPr>
        <w:pStyle w:val="a3"/>
        <w:numPr>
          <w:ilvl w:val="0"/>
          <w:numId w:val="22"/>
        </w:numPr>
        <w:rPr>
          <w:sz w:val="28"/>
          <w:szCs w:val="28"/>
        </w:rPr>
      </w:pPr>
      <w:r w:rsidRPr="00401B1C">
        <w:rPr>
          <w:sz w:val="28"/>
          <w:szCs w:val="28"/>
        </w:rPr>
        <w:t>сравнивать строение клеток эукариот и прокариот, делать выводы на основе эт</w:t>
      </w:r>
      <w:r w:rsidRPr="00401B1C">
        <w:rPr>
          <w:sz w:val="28"/>
          <w:szCs w:val="28"/>
        </w:rPr>
        <w:t>о</w:t>
      </w:r>
      <w:r w:rsidRPr="00401B1C">
        <w:rPr>
          <w:sz w:val="28"/>
          <w:szCs w:val="28"/>
        </w:rPr>
        <w:t>го сравнения;</w:t>
      </w:r>
    </w:p>
    <w:p w:rsidR="00DE579D" w:rsidRPr="00401B1C" w:rsidRDefault="00DE579D" w:rsidP="00401B1C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 w:rsidRPr="00401B1C">
        <w:rPr>
          <w:sz w:val="28"/>
          <w:szCs w:val="28"/>
        </w:rPr>
        <w:t>работать с учебником, таблицами, схемами;</w:t>
      </w:r>
    </w:p>
    <w:p w:rsidR="00DE579D" w:rsidRPr="00401B1C" w:rsidRDefault="00DE579D" w:rsidP="00401B1C">
      <w:pPr>
        <w:pStyle w:val="a3"/>
        <w:numPr>
          <w:ilvl w:val="0"/>
          <w:numId w:val="22"/>
        </w:numPr>
        <w:rPr>
          <w:sz w:val="28"/>
          <w:szCs w:val="28"/>
        </w:rPr>
      </w:pPr>
      <w:r w:rsidRPr="00401B1C">
        <w:rPr>
          <w:sz w:val="28"/>
          <w:szCs w:val="28"/>
        </w:rPr>
        <w:t>решать элементарные биологические задачи.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center"/>
        <w:rPr>
          <w:sz w:val="28"/>
          <w:szCs w:val="28"/>
        </w:rPr>
      </w:pPr>
      <w:r w:rsidRPr="00DE579D">
        <w:rPr>
          <w:sz w:val="28"/>
          <w:szCs w:val="28"/>
        </w:rPr>
        <w:t xml:space="preserve">        ТЕМА  </w:t>
      </w:r>
      <w:r w:rsidRPr="00DE579D">
        <w:rPr>
          <w:spacing w:val="-1"/>
          <w:sz w:val="28"/>
          <w:szCs w:val="28"/>
        </w:rPr>
        <w:t xml:space="preserve">3. </w:t>
      </w:r>
      <w:r w:rsidRPr="00DE579D">
        <w:rPr>
          <w:b/>
          <w:spacing w:val="-1"/>
          <w:sz w:val="28"/>
          <w:szCs w:val="28"/>
        </w:rPr>
        <w:t>Организменный уровень</w:t>
      </w:r>
      <w:r w:rsidRPr="00DE579D">
        <w:rPr>
          <w:spacing w:val="-1"/>
          <w:sz w:val="28"/>
          <w:szCs w:val="28"/>
        </w:rPr>
        <w:t xml:space="preserve"> </w:t>
      </w:r>
      <w:r w:rsidRPr="00DE579D">
        <w:rPr>
          <w:bCs/>
          <w:spacing w:val="-1"/>
          <w:sz w:val="28"/>
          <w:szCs w:val="28"/>
        </w:rPr>
        <w:t>(1</w:t>
      </w:r>
      <w:r w:rsidR="00CA0157">
        <w:rPr>
          <w:bCs/>
          <w:spacing w:val="-1"/>
          <w:sz w:val="28"/>
          <w:szCs w:val="28"/>
        </w:rPr>
        <w:t>3</w:t>
      </w:r>
      <w:r w:rsidRPr="00DE579D">
        <w:rPr>
          <w:b/>
          <w:bCs/>
          <w:spacing w:val="-1"/>
          <w:sz w:val="28"/>
          <w:szCs w:val="28"/>
        </w:rPr>
        <w:t xml:space="preserve"> </w:t>
      </w:r>
      <w:r w:rsidRPr="00DE579D">
        <w:rPr>
          <w:spacing w:val="-1"/>
          <w:sz w:val="28"/>
          <w:szCs w:val="28"/>
        </w:rPr>
        <w:t>ч)</w:t>
      </w:r>
    </w:p>
    <w:p w:rsidR="00CA0157" w:rsidRDefault="00DE579D" w:rsidP="00CA0157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spacing w:val="-2"/>
          <w:sz w:val="28"/>
          <w:szCs w:val="28"/>
        </w:rPr>
        <w:t xml:space="preserve">   Бесполое и половое размножение организмов. Половые клетки. </w:t>
      </w:r>
      <w:r w:rsidRPr="00DE579D">
        <w:rPr>
          <w:spacing w:val="-3"/>
          <w:sz w:val="28"/>
          <w:szCs w:val="28"/>
        </w:rPr>
        <w:t xml:space="preserve">Оплодотворение. Индивидуальное развитие организмов. Основные </w:t>
      </w:r>
      <w:r w:rsidRPr="00DE579D">
        <w:rPr>
          <w:spacing w:val="-2"/>
          <w:sz w:val="28"/>
          <w:szCs w:val="28"/>
        </w:rPr>
        <w:t>закономерности передачи наследстве</w:t>
      </w:r>
      <w:r w:rsidRPr="00DE579D">
        <w:rPr>
          <w:spacing w:val="-2"/>
          <w:sz w:val="28"/>
          <w:szCs w:val="28"/>
        </w:rPr>
        <w:t>н</w:t>
      </w:r>
      <w:r w:rsidRPr="00DE579D">
        <w:rPr>
          <w:spacing w:val="-2"/>
          <w:sz w:val="28"/>
          <w:szCs w:val="28"/>
        </w:rPr>
        <w:t>ной информации. Генетиче</w:t>
      </w:r>
      <w:r w:rsidRPr="00DE579D">
        <w:rPr>
          <w:spacing w:val="-2"/>
          <w:sz w:val="28"/>
          <w:szCs w:val="28"/>
        </w:rPr>
        <w:softHyphen/>
      </w:r>
      <w:r w:rsidRPr="00DE579D">
        <w:rPr>
          <w:spacing w:val="-4"/>
          <w:sz w:val="28"/>
          <w:szCs w:val="28"/>
        </w:rPr>
        <w:t>ская непрерывность жизни. Закономерности изменчивости. Демонст</w:t>
      </w:r>
      <w:r w:rsidRPr="00DE579D">
        <w:rPr>
          <w:spacing w:val="-4"/>
          <w:sz w:val="28"/>
          <w:szCs w:val="28"/>
        </w:rPr>
        <w:softHyphen/>
      </w:r>
      <w:r w:rsidRPr="00DE579D">
        <w:rPr>
          <w:spacing w:val="-3"/>
          <w:sz w:val="28"/>
          <w:szCs w:val="28"/>
        </w:rPr>
        <w:t>рация микропрепарата яйцеклетки и сперматозоида животных.</w:t>
      </w:r>
    </w:p>
    <w:p w:rsidR="00DE579D" w:rsidRPr="00CA0157" w:rsidRDefault="00DE579D" w:rsidP="00CA0157">
      <w:pPr>
        <w:shd w:val="clear" w:color="auto" w:fill="FFFFFF"/>
        <w:ind w:right="-143"/>
        <w:contextualSpacing/>
        <w:jc w:val="both"/>
        <w:rPr>
          <w:sz w:val="28"/>
          <w:szCs w:val="28"/>
        </w:rPr>
      </w:pPr>
      <w:r w:rsidRPr="00DE579D">
        <w:rPr>
          <w:i/>
          <w:iCs/>
          <w:spacing w:val="-10"/>
          <w:sz w:val="28"/>
          <w:szCs w:val="28"/>
        </w:rPr>
        <w:t>Лабораторная работа</w:t>
      </w:r>
      <w:r w:rsidR="00CA0157">
        <w:rPr>
          <w:i/>
          <w:iCs/>
          <w:spacing w:val="-10"/>
          <w:sz w:val="28"/>
          <w:szCs w:val="28"/>
        </w:rPr>
        <w:t xml:space="preserve"> № 3 </w:t>
      </w:r>
      <w:r w:rsidR="00CA0157" w:rsidRPr="00CA0157">
        <w:rPr>
          <w:iCs/>
          <w:spacing w:val="-10"/>
          <w:sz w:val="28"/>
          <w:szCs w:val="28"/>
        </w:rPr>
        <w:t>«</w:t>
      </w:r>
      <w:r w:rsidRPr="00CA0157">
        <w:rPr>
          <w:spacing w:val="-4"/>
          <w:sz w:val="28"/>
          <w:szCs w:val="28"/>
        </w:rPr>
        <w:t>В</w:t>
      </w:r>
      <w:r w:rsidRPr="00DE579D">
        <w:rPr>
          <w:spacing w:val="-4"/>
          <w:sz w:val="28"/>
          <w:szCs w:val="28"/>
        </w:rPr>
        <w:t>ыявление изменчивости организмов</w:t>
      </w:r>
      <w:r w:rsidR="00CA0157">
        <w:rPr>
          <w:spacing w:val="-4"/>
          <w:sz w:val="28"/>
          <w:szCs w:val="28"/>
        </w:rPr>
        <w:t>»</w:t>
      </w:r>
      <w:r w:rsidRPr="00DE579D">
        <w:rPr>
          <w:spacing w:val="-4"/>
          <w:sz w:val="28"/>
          <w:szCs w:val="28"/>
        </w:rPr>
        <w:t xml:space="preserve">.  </w:t>
      </w:r>
      <w:r w:rsidRPr="00DE579D">
        <w:rPr>
          <w:spacing w:val="-4"/>
          <w:sz w:val="28"/>
          <w:szCs w:val="28"/>
        </w:rPr>
        <w:tab/>
        <w:t xml:space="preserve">                                                                     </w:t>
      </w:r>
      <w:r w:rsidR="00CA0157">
        <w:rPr>
          <w:i/>
          <w:sz w:val="28"/>
          <w:szCs w:val="28"/>
        </w:rPr>
        <w:t xml:space="preserve">Контрольная работа </w:t>
      </w:r>
      <w:r w:rsidRPr="00DE579D">
        <w:rPr>
          <w:sz w:val="28"/>
          <w:szCs w:val="28"/>
        </w:rPr>
        <w:t xml:space="preserve"> </w:t>
      </w:r>
      <w:r w:rsidRPr="00DE579D">
        <w:rPr>
          <w:i/>
          <w:sz w:val="28"/>
          <w:szCs w:val="28"/>
        </w:rPr>
        <w:t>№3</w:t>
      </w:r>
      <w:r w:rsidRPr="00DE579D">
        <w:rPr>
          <w:sz w:val="28"/>
          <w:szCs w:val="28"/>
        </w:rPr>
        <w:t xml:space="preserve"> «Организменный  уровень организации живой природы».</w:t>
      </w:r>
      <w:r w:rsidRPr="00DE579D">
        <w:rPr>
          <w:b/>
          <w:sz w:val="28"/>
          <w:szCs w:val="28"/>
        </w:rPr>
        <w:t xml:space="preserve"> </w:t>
      </w:r>
    </w:p>
    <w:p w:rsidR="00DE579D" w:rsidRPr="00DE579D" w:rsidRDefault="00DE579D" w:rsidP="00DE579D">
      <w:pPr>
        <w:ind w:firstLine="708"/>
        <w:contextualSpacing/>
        <w:jc w:val="both"/>
        <w:rPr>
          <w:i/>
          <w:sz w:val="28"/>
          <w:szCs w:val="28"/>
        </w:rPr>
      </w:pPr>
      <w:r w:rsidRPr="00DE579D">
        <w:rPr>
          <w:i/>
          <w:sz w:val="28"/>
          <w:szCs w:val="28"/>
        </w:rPr>
        <w:lastRenderedPageBreak/>
        <w:t>Требования ГОС</w:t>
      </w:r>
    </w:p>
    <w:p w:rsidR="00CA0157" w:rsidRDefault="00DE579D" w:rsidP="00DE579D">
      <w:pPr>
        <w:tabs>
          <w:tab w:val="left" w:pos="1985"/>
          <w:tab w:val="left" w:pos="5670"/>
        </w:tabs>
        <w:contextualSpacing/>
        <w:rPr>
          <w:b/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знать/понимать: </w:t>
      </w:r>
      <w:r w:rsidRPr="00DE579D">
        <w:rPr>
          <w:b/>
          <w:sz w:val="28"/>
          <w:szCs w:val="28"/>
        </w:rPr>
        <w:t xml:space="preserve">  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процессы  и механизмы митоза и мейоза,  их биологическую сущность и  роль; 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способы бесполого размножения; 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процесс оплодотворения у цветковых растений; оплодотворение вообще и  его значение;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этапы зародышевого развития; 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задачи и методы генетики; генетическую символику и терминологию;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сущность законов Г.Менделя;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особенности строение генов и хромосом; хромосомный механизм распределения пола человека; 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основные положения</w:t>
      </w:r>
      <w:r w:rsidRPr="00CA0157">
        <w:rPr>
          <w:b/>
          <w:sz w:val="28"/>
          <w:szCs w:val="28"/>
        </w:rPr>
        <w:t xml:space="preserve"> </w:t>
      </w:r>
      <w:r w:rsidRPr="00CA0157">
        <w:rPr>
          <w:sz w:val="28"/>
          <w:szCs w:val="28"/>
        </w:rPr>
        <w:t>закономерностей изменчивости; виды изменчивости, зн</w:t>
      </w:r>
      <w:r w:rsidRPr="00CA0157">
        <w:rPr>
          <w:sz w:val="28"/>
          <w:szCs w:val="28"/>
        </w:rPr>
        <w:t>а</w:t>
      </w:r>
      <w:r w:rsidRPr="00CA0157">
        <w:rPr>
          <w:sz w:val="28"/>
          <w:szCs w:val="28"/>
        </w:rPr>
        <w:t xml:space="preserve">чение ее для селекции; 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сущность закона гомологических рядов Н.И.Вавилова; </w:t>
      </w:r>
    </w:p>
    <w:p w:rsidR="00DE579D" w:rsidRPr="00CA0157" w:rsidRDefault="00DE579D" w:rsidP="00CA0157">
      <w:pPr>
        <w:pStyle w:val="a3"/>
        <w:numPr>
          <w:ilvl w:val="0"/>
          <w:numId w:val="23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методы изучения наследственности человека, вклад выдающихся ученых  в  м</w:t>
      </w:r>
      <w:r w:rsidRPr="00CA0157">
        <w:rPr>
          <w:sz w:val="28"/>
          <w:szCs w:val="28"/>
        </w:rPr>
        <w:t>е</w:t>
      </w:r>
      <w:r w:rsidRPr="00CA0157">
        <w:rPr>
          <w:sz w:val="28"/>
          <w:szCs w:val="28"/>
        </w:rPr>
        <w:t xml:space="preserve">дицинской генетике. </w:t>
      </w:r>
    </w:p>
    <w:p w:rsidR="00CA0157" w:rsidRDefault="00DE579D" w:rsidP="00DE579D">
      <w:pPr>
        <w:tabs>
          <w:tab w:val="left" w:pos="1985"/>
          <w:tab w:val="left" w:pos="5670"/>
        </w:tabs>
        <w:contextualSpacing/>
        <w:rPr>
          <w:b/>
          <w:sz w:val="28"/>
          <w:szCs w:val="28"/>
        </w:rPr>
      </w:pPr>
      <w:r w:rsidRPr="00DE579D">
        <w:rPr>
          <w:b/>
          <w:i/>
          <w:sz w:val="28"/>
          <w:szCs w:val="28"/>
        </w:rPr>
        <w:t>уметь</w:t>
      </w:r>
      <w:r w:rsidRPr="00DE579D">
        <w:rPr>
          <w:b/>
          <w:sz w:val="28"/>
          <w:szCs w:val="28"/>
        </w:rPr>
        <w:t>: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выявлять черты сходства и отличия  митоза и мейоза;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описывать особенность половых клеток; 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объяснять особенности партеногенеза;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делать вывод о материальном единстве живой природы; 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описывать способы бесполого размножения организмов;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объяснять вредное воздействие никотина, алкоголя и наркотических  веществ на развитие зародыша; 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сравнивать зародыши организмов, выявлять черты сходства и отличия, делать выводы на основе сравнения; 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объяснять родство живых организмов; 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 xml:space="preserve">описывать уровни приспособления организма к изменяющимся условиям; 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использовать знания цитологических основ наследственности для</w:t>
      </w:r>
      <w:r w:rsidRPr="00CA0157">
        <w:rPr>
          <w:b/>
          <w:sz w:val="28"/>
          <w:szCs w:val="28"/>
        </w:rPr>
        <w:t xml:space="preserve"> </w:t>
      </w:r>
      <w:r w:rsidRPr="00CA0157">
        <w:rPr>
          <w:sz w:val="28"/>
          <w:szCs w:val="28"/>
        </w:rPr>
        <w:t>решения</w:t>
      </w:r>
      <w:r w:rsidR="00CA0157" w:rsidRPr="00CA0157">
        <w:rPr>
          <w:sz w:val="28"/>
          <w:szCs w:val="28"/>
        </w:rPr>
        <w:t xml:space="preserve"> </w:t>
      </w:r>
      <w:r w:rsidRPr="00CA0157">
        <w:rPr>
          <w:sz w:val="28"/>
          <w:szCs w:val="28"/>
        </w:rPr>
        <w:t>ген</w:t>
      </w:r>
      <w:r w:rsidRPr="00CA0157">
        <w:rPr>
          <w:sz w:val="28"/>
          <w:szCs w:val="28"/>
        </w:rPr>
        <w:t>е</w:t>
      </w:r>
      <w:r w:rsidRPr="00CA0157">
        <w:rPr>
          <w:sz w:val="28"/>
          <w:szCs w:val="28"/>
        </w:rPr>
        <w:t>тических задач; составлять схемы скрещивания;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работать с учебником, таблицами, схемами;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находить информацию в различных источниках;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раскрывать сущность взаимоотношений организма и среды, анализировать</w:t>
      </w:r>
      <w:r w:rsidR="00CA0157" w:rsidRPr="00CA0157">
        <w:rPr>
          <w:sz w:val="28"/>
          <w:szCs w:val="28"/>
        </w:rPr>
        <w:t xml:space="preserve"> </w:t>
      </w:r>
      <w:r w:rsidRPr="00CA0157">
        <w:rPr>
          <w:sz w:val="28"/>
          <w:szCs w:val="28"/>
        </w:rPr>
        <w:t>и оценивать влияние условий среды на реализацию генотипа, на проявление</w:t>
      </w:r>
      <w:r w:rsidR="00CA0157" w:rsidRPr="00CA0157">
        <w:rPr>
          <w:sz w:val="28"/>
          <w:szCs w:val="28"/>
        </w:rPr>
        <w:t xml:space="preserve"> </w:t>
      </w:r>
      <w:r w:rsidRPr="00CA0157">
        <w:rPr>
          <w:sz w:val="28"/>
          <w:szCs w:val="28"/>
        </w:rPr>
        <w:t xml:space="preserve">его наследственных свойств и признаков; </w:t>
      </w:r>
    </w:p>
    <w:p w:rsidR="00DE579D" w:rsidRPr="00CA0157" w:rsidRDefault="00DE579D" w:rsidP="00CA0157">
      <w:pPr>
        <w:pStyle w:val="a3"/>
        <w:numPr>
          <w:ilvl w:val="0"/>
          <w:numId w:val="24"/>
        </w:numPr>
        <w:tabs>
          <w:tab w:val="left" w:pos="1985"/>
          <w:tab w:val="left" w:pos="5670"/>
        </w:tabs>
        <w:rPr>
          <w:sz w:val="28"/>
          <w:szCs w:val="28"/>
        </w:rPr>
      </w:pPr>
      <w:r w:rsidRPr="00CA0157">
        <w:rPr>
          <w:sz w:val="28"/>
          <w:szCs w:val="28"/>
        </w:rPr>
        <w:t>объяснять причины эволюции, изменяемости видов, нарушений развития</w:t>
      </w:r>
      <w:r w:rsidR="00CA0157" w:rsidRPr="00CA0157">
        <w:rPr>
          <w:sz w:val="28"/>
          <w:szCs w:val="28"/>
        </w:rPr>
        <w:t xml:space="preserve"> </w:t>
      </w:r>
      <w:r w:rsidRPr="00CA0157">
        <w:rPr>
          <w:sz w:val="28"/>
          <w:szCs w:val="28"/>
        </w:rPr>
        <w:t>орг</w:t>
      </w:r>
      <w:r w:rsidRPr="00CA0157">
        <w:rPr>
          <w:sz w:val="28"/>
          <w:szCs w:val="28"/>
        </w:rPr>
        <w:t>а</w:t>
      </w:r>
      <w:r w:rsidRPr="00CA0157">
        <w:rPr>
          <w:sz w:val="28"/>
          <w:szCs w:val="28"/>
        </w:rPr>
        <w:t>низмов, наследственных заболеваний, мутаций.</w:t>
      </w:r>
    </w:p>
    <w:p w:rsidR="00CA0157" w:rsidRDefault="00DE579D" w:rsidP="00DE579D">
      <w:pPr>
        <w:contextualSpacing/>
        <w:jc w:val="both"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использовать приобретенные знания и умения</w:t>
      </w:r>
      <w:r w:rsidRPr="00DE579D">
        <w:rPr>
          <w:sz w:val="28"/>
          <w:szCs w:val="28"/>
        </w:rPr>
        <w:t xml:space="preserve"> </w:t>
      </w:r>
      <w:r w:rsidRPr="00DE579D">
        <w:rPr>
          <w:b/>
          <w:i/>
          <w:sz w:val="28"/>
          <w:szCs w:val="28"/>
        </w:rPr>
        <w:t xml:space="preserve">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 xml:space="preserve">:      </w:t>
      </w:r>
      <w:r w:rsidRPr="00DE579D">
        <w:rPr>
          <w:sz w:val="28"/>
          <w:szCs w:val="28"/>
        </w:rPr>
        <w:t xml:space="preserve">     </w:t>
      </w:r>
    </w:p>
    <w:p w:rsidR="00DE579D" w:rsidRPr="00CA0157" w:rsidRDefault="00DE579D" w:rsidP="00CA0157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 w:rsidRPr="00CA0157">
        <w:rPr>
          <w:sz w:val="28"/>
          <w:szCs w:val="28"/>
        </w:rPr>
        <w:t>предупреждения наследственных заболеваний, вредных привыче</w:t>
      </w:r>
      <w:proofErr w:type="gramStart"/>
      <w:r w:rsidRPr="00CA0157">
        <w:rPr>
          <w:sz w:val="28"/>
          <w:szCs w:val="28"/>
        </w:rPr>
        <w:t>к(</w:t>
      </w:r>
      <w:proofErr w:type="gramEnd"/>
      <w:r w:rsidRPr="00CA0157">
        <w:rPr>
          <w:sz w:val="28"/>
          <w:szCs w:val="28"/>
        </w:rPr>
        <w:t>курения, а</w:t>
      </w:r>
      <w:r w:rsidRPr="00CA0157">
        <w:rPr>
          <w:sz w:val="28"/>
          <w:szCs w:val="28"/>
        </w:rPr>
        <w:t>л</w:t>
      </w:r>
      <w:r w:rsidRPr="00CA0157">
        <w:rPr>
          <w:sz w:val="28"/>
          <w:szCs w:val="28"/>
        </w:rPr>
        <w:t>коголизма, наркомании);</w:t>
      </w:r>
    </w:p>
    <w:p w:rsidR="00DE579D" w:rsidRPr="00CA0157" w:rsidRDefault="00DE579D" w:rsidP="00CA0157">
      <w:pPr>
        <w:pStyle w:val="a3"/>
        <w:numPr>
          <w:ilvl w:val="0"/>
          <w:numId w:val="25"/>
        </w:numPr>
        <w:rPr>
          <w:sz w:val="28"/>
          <w:szCs w:val="28"/>
        </w:rPr>
      </w:pPr>
      <w:r w:rsidRPr="00CA0157">
        <w:rPr>
          <w:sz w:val="28"/>
          <w:szCs w:val="28"/>
        </w:rPr>
        <w:t>соблюдения правил здорового образа жизни,  правил поведения   в  окружающей среде;</w:t>
      </w:r>
    </w:p>
    <w:p w:rsidR="00DE579D" w:rsidRPr="00CA0157" w:rsidRDefault="00DE579D" w:rsidP="00CA0157">
      <w:pPr>
        <w:pStyle w:val="a3"/>
        <w:numPr>
          <w:ilvl w:val="0"/>
          <w:numId w:val="25"/>
        </w:numPr>
        <w:rPr>
          <w:sz w:val="28"/>
          <w:szCs w:val="28"/>
        </w:rPr>
      </w:pPr>
      <w:r w:rsidRPr="00CA0157">
        <w:rPr>
          <w:sz w:val="28"/>
          <w:szCs w:val="28"/>
        </w:rPr>
        <w:t>при работе с гербарным материалом, комнатными растениями.</w:t>
      </w:r>
    </w:p>
    <w:p w:rsidR="00DE579D" w:rsidRDefault="00DE579D" w:rsidP="00DE579D">
      <w:pPr>
        <w:shd w:val="clear" w:color="auto" w:fill="FFFFFF"/>
        <w:ind w:right="-143"/>
        <w:contextualSpacing/>
        <w:rPr>
          <w:sz w:val="28"/>
          <w:szCs w:val="28"/>
        </w:rPr>
      </w:pPr>
    </w:p>
    <w:p w:rsidR="009F1171" w:rsidRPr="00DE579D" w:rsidRDefault="009F1171" w:rsidP="00DE579D">
      <w:pPr>
        <w:shd w:val="clear" w:color="auto" w:fill="FFFFFF"/>
        <w:ind w:right="-143"/>
        <w:contextualSpacing/>
        <w:rPr>
          <w:sz w:val="28"/>
          <w:szCs w:val="28"/>
        </w:rPr>
      </w:pPr>
    </w:p>
    <w:p w:rsidR="00DE579D" w:rsidRPr="00DE579D" w:rsidRDefault="00DE579D" w:rsidP="00DE579D">
      <w:pPr>
        <w:shd w:val="clear" w:color="auto" w:fill="FFFFFF"/>
        <w:ind w:right="-143"/>
        <w:contextualSpacing/>
        <w:rPr>
          <w:sz w:val="28"/>
          <w:szCs w:val="28"/>
        </w:rPr>
      </w:pPr>
    </w:p>
    <w:p w:rsidR="00DE579D" w:rsidRPr="00DE579D" w:rsidRDefault="00DE579D" w:rsidP="00CA0157">
      <w:pPr>
        <w:shd w:val="clear" w:color="auto" w:fill="FFFFFF"/>
        <w:ind w:right="-143" w:firstLine="567"/>
        <w:contextualSpacing/>
        <w:jc w:val="center"/>
        <w:rPr>
          <w:sz w:val="28"/>
          <w:szCs w:val="28"/>
        </w:rPr>
      </w:pPr>
      <w:r w:rsidRPr="00DE579D">
        <w:rPr>
          <w:sz w:val="28"/>
          <w:szCs w:val="28"/>
        </w:rPr>
        <w:lastRenderedPageBreak/>
        <w:t xml:space="preserve">ТЕМА  </w:t>
      </w:r>
      <w:r w:rsidRPr="00DE579D">
        <w:rPr>
          <w:spacing w:val="-3"/>
          <w:sz w:val="28"/>
          <w:szCs w:val="28"/>
        </w:rPr>
        <w:t xml:space="preserve">4. </w:t>
      </w:r>
      <w:r w:rsidRPr="00DE579D">
        <w:rPr>
          <w:b/>
          <w:spacing w:val="-3"/>
          <w:sz w:val="28"/>
          <w:szCs w:val="28"/>
        </w:rPr>
        <w:t>Популяционно-видовой уровень</w:t>
      </w:r>
      <w:r w:rsidRPr="00DE579D">
        <w:rPr>
          <w:spacing w:val="-3"/>
          <w:sz w:val="28"/>
          <w:szCs w:val="28"/>
        </w:rPr>
        <w:t xml:space="preserve"> (3 ч)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    Вид, его критерии. Структура вида. Популяция </w:t>
      </w:r>
      <w:r w:rsidRPr="00DE579D">
        <w:rPr>
          <w:sz w:val="28"/>
          <w:szCs w:val="28"/>
        </w:rPr>
        <w:t>–</w:t>
      </w:r>
      <w:r w:rsidRPr="00DE579D">
        <w:rPr>
          <w:spacing w:val="-4"/>
          <w:sz w:val="28"/>
          <w:szCs w:val="28"/>
        </w:rPr>
        <w:t xml:space="preserve"> форма сущест</w:t>
      </w:r>
      <w:r w:rsidRPr="00DE579D">
        <w:rPr>
          <w:spacing w:val="-4"/>
          <w:sz w:val="28"/>
          <w:szCs w:val="28"/>
        </w:rPr>
        <w:softHyphen/>
      </w:r>
      <w:r w:rsidRPr="00DE579D">
        <w:rPr>
          <w:spacing w:val="-3"/>
          <w:sz w:val="28"/>
          <w:szCs w:val="28"/>
        </w:rPr>
        <w:t>вования вида. Эк</w:t>
      </w:r>
      <w:r w:rsidRPr="00DE579D">
        <w:rPr>
          <w:spacing w:val="-3"/>
          <w:sz w:val="28"/>
          <w:szCs w:val="28"/>
        </w:rPr>
        <w:t>о</w:t>
      </w:r>
      <w:r w:rsidRPr="00DE579D">
        <w:rPr>
          <w:spacing w:val="-3"/>
          <w:sz w:val="28"/>
          <w:szCs w:val="28"/>
        </w:rPr>
        <w:t>логия как наука. Экологические факторы.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i/>
          <w:iCs/>
          <w:spacing w:val="-6"/>
          <w:sz w:val="28"/>
          <w:szCs w:val="28"/>
        </w:rPr>
        <w:t xml:space="preserve">      Демонстрация </w:t>
      </w:r>
      <w:r w:rsidRPr="00DE579D">
        <w:rPr>
          <w:spacing w:val="-6"/>
          <w:sz w:val="28"/>
          <w:szCs w:val="28"/>
        </w:rPr>
        <w:t xml:space="preserve">гербариев, коллекций, моделей, муляжей, живых </w:t>
      </w:r>
      <w:r w:rsidRPr="00DE579D">
        <w:rPr>
          <w:sz w:val="28"/>
          <w:szCs w:val="28"/>
        </w:rPr>
        <w:t>растений и ж</w:t>
      </w:r>
      <w:r w:rsidRPr="00DE579D">
        <w:rPr>
          <w:sz w:val="28"/>
          <w:szCs w:val="28"/>
        </w:rPr>
        <w:t>и</w:t>
      </w:r>
      <w:r w:rsidRPr="00DE579D">
        <w:rPr>
          <w:sz w:val="28"/>
          <w:szCs w:val="28"/>
        </w:rPr>
        <w:t>вотных.</w:t>
      </w:r>
    </w:p>
    <w:p w:rsidR="00DE579D" w:rsidRPr="00DE579D" w:rsidRDefault="00DE579D" w:rsidP="00CA0157">
      <w:pPr>
        <w:shd w:val="clear" w:color="auto" w:fill="FFFFFF"/>
        <w:ind w:right="-143" w:firstLine="567"/>
        <w:contextualSpacing/>
        <w:jc w:val="both"/>
        <w:rPr>
          <w:spacing w:val="-4"/>
          <w:sz w:val="28"/>
          <w:szCs w:val="28"/>
        </w:rPr>
      </w:pPr>
      <w:r w:rsidRPr="00DE579D">
        <w:rPr>
          <w:i/>
          <w:iCs/>
          <w:spacing w:val="-10"/>
          <w:sz w:val="28"/>
          <w:szCs w:val="28"/>
        </w:rPr>
        <w:t xml:space="preserve">      Лабораторная работа</w:t>
      </w:r>
      <w:r w:rsidR="00CA0157">
        <w:rPr>
          <w:i/>
          <w:iCs/>
          <w:spacing w:val="-10"/>
          <w:sz w:val="28"/>
          <w:szCs w:val="28"/>
        </w:rPr>
        <w:t xml:space="preserve"> № 4 «</w:t>
      </w:r>
      <w:r w:rsidRPr="00DE579D">
        <w:rPr>
          <w:spacing w:val="-4"/>
          <w:sz w:val="28"/>
          <w:szCs w:val="28"/>
        </w:rPr>
        <w:t>Изучение морфологического критерия вида</w:t>
      </w:r>
      <w:r w:rsidR="00CA0157">
        <w:rPr>
          <w:spacing w:val="-4"/>
          <w:sz w:val="28"/>
          <w:szCs w:val="28"/>
        </w:rPr>
        <w:t>»</w:t>
      </w:r>
      <w:r w:rsidRPr="00DE579D">
        <w:rPr>
          <w:spacing w:val="-4"/>
          <w:sz w:val="28"/>
          <w:szCs w:val="28"/>
        </w:rPr>
        <w:t xml:space="preserve">. </w:t>
      </w:r>
    </w:p>
    <w:p w:rsidR="00DE579D" w:rsidRPr="00DE579D" w:rsidRDefault="00DE579D" w:rsidP="00DE579D">
      <w:pPr>
        <w:ind w:firstLine="708"/>
        <w:contextualSpacing/>
        <w:rPr>
          <w:i/>
          <w:sz w:val="28"/>
          <w:szCs w:val="28"/>
        </w:rPr>
      </w:pPr>
      <w:r w:rsidRPr="00DE579D">
        <w:rPr>
          <w:b/>
          <w:sz w:val="28"/>
          <w:szCs w:val="28"/>
        </w:rPr>
        <w:t xml:space="preserve">  </w:t>
      </w:r>
      <w:r w:rsidRPr="00DE579D">
        <w:rPr>
          <w:i/>
          <w:sz w:val="28"/>
          <w:szCs w:val="28"/>
        </w:rPr>
        <w:t>Требования ГОС</w:t>
      </w:r>
    </w:p>
    <w:p w:rsidR="00CA0157" w:rsidRDefault="00DE579D" w:rsidP="00DE579D">
      <w:pPr>
        <w:contextualSpacing/>
        <w:jc w:val="both"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знать/понимать:</w:t>
      </w:r>
      <w:r w:rsidRPr="00DE579D">
        <w:rPr>
          <w:b/>
          <w:sz w:val="28"/>
          <w:szCs w:val="28"/>
        </w:rPr>
        <w:t xml:space="preserve">    </w:t>
      </w:r>
    </w:p>
    <w:p w:rsidR="00DE579D" w:rsidRPr="00CA0157" w:rsidRDefault="00DE579D" w:rsidP="00CA0157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CA0157">
        <w:rPr>
          <w:sz w:val="28"/>
          <w:szCs w:val="28"/>
        </w:rPr>
        <w:t>понятия: вид, популяция;</w:t>
      </w:r>
    </w:p>
    <w:p w:rsidR="00DE579D" w:rsidRPr="00CA0157" w:rsidRDefault="00DE579D" w:rsidP="00CA0157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CA0157">
        <w:rPr>
          <w:sz w:val="28"/>
          <w:szCs w:val="28"/>
        </w:rPr>
        <w:t>определение критериев вида;</w:t>
      </w:r>
    </w:p>
    <w:p w:rsidR="00DE579D" w:rsidRPr="00CA0157" w:rsidRDefault="00DE579D" w:rsidP="00CA0157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CA0157">
        <w:rPr>
          <w:sz w:val="28"/>
          <w:szCs w:val="28"/>
        </w:rPr>
        <w:t xml:space="preserve">редкие и исчезающие виды  растений и животных </w:t>
      </w:r>
      <w:r w:rsidR="00CA0157" w:rsidRPr="00CA0157">
        <w:rPr>
          <w:sz w:val="28"/>
          <w:szCs w:val="28"/>
        </w:rPr>
        <w:t>Забайкальского края</w:t>
      </w:r>
      <w:r w:rsidRPr="00CA0157">
        <w:rPr>
          <w:sz w:val="28"/>
          <w:szCs w:val="28"/>
        </w:rPr>
        <w:t xml:space="preserve">.  </w:t>
      </w:r>
    </w:p>
    <w:p w:rsidR="00CA0157" w:rsidRDefault="00DE579D" w:rsidP="00DE579D">
      <w:pPr>
        <w:contextualSpacing/>
        <w:jc w:val="both"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уметь:            </w:t>
      </w:r>
    </w:p>
    <w:p w:rsidR="00DE579D" w:rsidRPr="00CA0157" w:rsidRDefault="00DE579D" w:rsidP="00CA0157">
      <w:pPr>
        <w:pStyle w:val="a3"/>
        <w:numPr>
          <w:ilvl w:val="0"/>
          <w:numId w:val="27"/>
        </w:numPr>
        <w:jc w:val="both"/>
        <w:rPr>
          <w:sz w:val="28"/>
          <w:szCs w:val="28"/>
        </w:rPr>
      </w:pPr>
      <w:r w:rsidRPr="00CA0157">
        <w:rPr>
          <w:sz w:val="28"/>
          <w:szCs w:val="28"/>
        </w:rPr>
        <w:t xml:space="preserve">изучать изменения в экосистемах на биологических моделях; </w:t>
      </w:r>
    </w:p>
    <w:p w:rsidR="00DE579D" w:rsidRPr="00CA0157" w:rsidRDefault="00DE579D" w:rsidP="00CA0157">
      <w:pPr>
        <w:pStyle w:val="a3"/>
        <w:numPr>
          <w:ilvl w:val="0"/>
          <w:numId w:val="27"/>
        </w:numPr>
        <w:rPr>
          <w:sz w:val="28"/>
          <w:szCs w:val="28"/>
        </w:rPr>
      </w:pPr>
      <w:r w:rsidRPr="00CA0157">
        <w:rPr>
          <w:sz w:val="28"/>
          <w:szCs w:val="28"/>
        </w:rPr>
        <w:t xml:space="preserve">объяснять причины необходимости сохранения видового многообразия; </w:t>
      </w:r>
    </w:p>
    <w:p w:rsidR="00DE579D" w:rsidRPr="00CA0157" w:rsidRDefault="00DE579D" w:rsidP="00CA0157">
      <w:pPr>
        <w:pStyle w:val="a3"/>
        <w:numPr>
          <w:ilvl w:val="0"/>
          <w:numId w:val="27"/>
        </w:numPr>
        <w:rPr>
          <w:sz w:val="28"/>
          <w:szCs w:val="28"/>
        </w:rPr>
      </w:pPr>
      <w:r w:rsidRPr="00CA0157">
        <w:rPr>
          <w:sz w:val="28"/>
          <w:szCs w:val="28"/>
        </w:rPr>
        <w:t xml:space="preserve">находить информацию о биологических объектах в различных источниках и критически ее оценивать; </w:t>
      </w:r>
    </w:p>
    <w:p w:rsidR="00CA0157" w:rsidRDefault="00DE579D" w:rsidP="00DE579D">
      <w:pPr>
        <w:contextualSpacing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использовать приобретенные знания и умения</w:t>
      </w:r>
      <w:r w:rsidRPr="00DE579D">
        <w:rPr>
          <w:sz w:val="28"/>
          <w:szCs w:val="28"/>
        </w:rPr>
        <w:t xml:space="preserve"> </w:t>
      </w:r>
      <w:r w:rsidRPr="00DE579D">
        <w:rPr>
          <w:b/>
          <w:i/>
          <w:sz w:val="28"/>
          <w:szCs w:val="28"/>
        </w:rPr>
        <w:t xml:space="preserve">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>:</w:t>
      </w:r>
      <w:r w:rsidRPr="00DE579D">
        <w:rPr>
          <w:sz w:val="28"/>
          <w:szCs w:val="28"/>
        </w:rPr>
        <w:t xml:space="preserve">              </w:t>
      </w:r>
    </w:p>
    <w:p w:rsidR="00DE579D" w:rsidRPr="00CA0157" w:rsidRDefault="00DE579D" w:rsidP="00CA0157">
      <w:pPr>
        <w:pStyle w:val="a3"/>
        <w:numPr>
          <w:ilvl w:val="0"/>
          <w:numId w:val="29"/>
        </w:numPr>
        <w:rPr>
          <w:sz w:val="28"/>
          <w:szCs w:val="28"/>
        </w:rPr>
      </w:pPr>
      <w:r w:rsidRPr="00CA0157">
        <w:rPr>
          <w:sz w:val="28"/>
          <w:szCs w:val="28"/>
        </w:rPr>
        <w:t>соблюдения правил поведения в природной среде;</w:t>
      </w:r>
    </w:p>
    <w:p w:rsidR="00DE579D" w:rsidRPr="00CA0157" w:rsidRDefault="00DE579D" w:rsidP="00CA0157">
      <w:pPr>
        <w:pStyle w:val="a3"/>
        <w:numPr>
          <w:ilvl w:val="0"/>
          <w:numId w:val="28"/>
        </w:numPr>
        <w:shd w:val="clear" w:color="auto" w:fill="FFFFFF"/>
        <w:tabs>
          <w:tab w:val="left" w:pos="557"/>
        </w:tabs>
        <w:ind w:right="-388"/>
        <w:rPr>
          <w:sz w:val="28"/>
          <w:szCs w:val="28"/>
        </w:rPr>
      </w:pPr>
      <w:r w:rsidRPr="00CA0157">
        <w:rPr>
          <w:bCs/>
          <w:spacing w:val="-7"/>
          <w:sz w:val="28"/>
          <w:szCs w:val="28"/>
        </w:rPr>
        <w:t>прогнозирования последствий</w:t>
      </w:r>
      <w:r w:rsidRPr="00CA0157">
        <w:rPr>
          <w:bCs/>
          <w:i/>
          <w:spacing w:val="-7"/>
          <w:sz w:val="28"/>
          <w:szCs w:val="28"/>
        </w:rPr>
        <w:t xml:space="preserve"> </w:t>
      </w:r>
      <w:r w:rsidRPr="00CA0157">
        <w:rPr>
          <w:i/>
          <w:sz w:val="28"/>
          <w:szCs w:val="28"/>
        </w:rPr>
        <w:t xml:space="preserve"> </w:t>
      </w:r>
      <w:r w:rsidRPr="00CA0157">
        <w:rPr>
          <w:sz w:val="28"/>
          <w:szCs w:val="28"/>
        </w:rPr>
        <w:t>влияние деятельности человека на многообразие</w:t>
      </w:r>
      <w:r w:rsidR="00CA0157" w:rsidRPr="00CA0157">
        <w:rPr>
          <w:sz w:val="28"/>
          <w:szCs w:val="28"/>
        </w:rPr>
        <w:t xml:space="preserve"> </w:t>
      </w:r>
      <w:r w:rsidRPr="00CA0157">
        <w:rPr>
          <w:sz w:val="28"/>
          <w:szCs w:val="28"/>
        </w:rPr>
        <w:t>видов растений и животных, на среду их</w:t>
      </w:r>
      <w:r w:rsidRPr="00CA0157">
        <w:rPr>
          <w:i/>
          <w:sz w:val="28"/>
          <w:szCs w:val="28"/>
        </w:rPr>
        <w:t xml:space="preserve">  </w:t>
      </w:r>
      <w:r w:rsidRPr="00CA0157">
        <w:rPr>
          <w:sz w:val="28"/>
          <w:szCs w:val="28"/>
        </w:rPr>
        <w:t>обитания.</w:t>
      </w:r>
    </w:p>
    <w:p w:rsidR="00DE579D" w:rsidRPr="00DE579D" w:rsidRDefault="00DE579D" w:rsidP="00DE579D">
      <w:pPr>
        <w:shd w:val="clear" w:color="auto" w:fill="FFFFFF"/>
        <w:tabs>
          <w:tab w:val="left" w:pos="509"/>
        </w:tabs>
        <w:ind w:left="-1418" w:right="-388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                                                         </w:t>
      </w:r>
    </w:p>
    <w:p w:rsidR="00DE579D" w:rsidRPr="00DE579D" w:rsidRDefault="00DE579D" w:rsidP="00CA0157">
      <w:pPr>
        <w:shd w:val="clear" w:color="auto" w:fill="FFFFFF"/>
        <w:ind w:right="-143" w:firstLine="567"/>
        <w:contextualSpacing/>
        <w:jc w:val="center"/>
        <w:rPr>
          <w:sz w:val="28"/>
          <w:szCs w:val="28"/>
        </w:rPr>
      </w:pPr>
      <w:r w:rsidRPr="00DE579D">
        <w:rPr>
          <w:sz w:val="28"/>
          <w:szCs w:val="28"/>
        </w:rPr>
        <w:t xml:space="preserve">ТЕМА </w:t>
      </w:r>
      <w:r w:rsidRPr="00DE579D">
        <w:rPr>
          <w:bCs/>
          <w:spacing w:val="-2"/>
          <w:sz w:val="28"/>
          <w:szCs w:val="28"/>
        </w:rPr>
        <w:t>5.</w:t>
      </w:r>
      <w:r w:rsidRPr="00DE579D">
        <w:rPr>
          <w:b/>
          <w:bCs/>
          <w:spacing w:val="-2"/>
          <w:sz w:val="28"/>
          <w:szCs w:val="28"/>
        </w:rPr>
        <w:t xml:space="preserve"> </w:t>
      </w:r>
      <w:proofErr w:type="spellStart"/>
      <w:r w:rsidRPr="00DE579D">
        <w:rPr>
          <w:b/>
          <w:bCs/>
          <w:spacing w:val="-2"/>
          <w:sz w:val="28"/>
          <w:szCs w:val="28"/>
        </w:rPr>
        <w:t>Экосистемный</w:t>
      </w:r>
      <w:proofErr w:type="spellEnd"/>
      <w:r w:rsidRPr="00DE579D">
        <w:rPr>
          <w:b/>
          <w:bCs/>
          <w:spacing w:val="-2"/>
          <w:sz w:val="28"/>
          <w:szCs w:val="28"/>
        </w:rPr>
        <w:t xml:space="preserve"> уровень </w:t>
      </w:r>
      <w:r w:rsidRPr="00DE579D">
        <w:rPr>
          <w:spacing w:val="-2"/>
          <w:sz w:val="28"/>
          <w:szCs w:val="28"/>
        </w:rPr>
        <w:t>(</w:t>
      </w:r>
      <w:r w:rsidR="00CA0157">
        <w:rPr>
          <w:spacing w:val="-2"/>
          <w:sz w:val="28"/>
          <w:szCs w:val="28"/>
        </w:rPr>
        <w:t xml:space="preserve">5 </w:t>
      </w:r>
      <w:r w:rsidRPr="00DE579D">
        <w:rPr>
          <w:spacing w:val="-2"/>
          <w:sz w:val="28"/>
          <w:szCs w:val="28"/>
        </w:rPr>
        <w:t>ч)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spacing w:val="-3"/>
          <w:sz w:val="28"/>
          <w:szCs w:val="28"/>
        </w:rPr>
        <w:t xml:space="preserve">    Биоценоз и экосистема. Биогеоценоз. Взаимосвязь популяций в биогеоценозе. Ц</w:t>
      </w:r>
      <w:r w:rsidRPr="00DE579D">
        <w:rPr>
          <w:spacing w:val="-3"/>
          <w:sz w:val="28"/>
          <w:szCs w:val="28"/>
        </w:rPr>
        <w:t>е</w:t>
      </w:r>
      <w:r w:rsidRPr="00DE579D">
        <w:rPr>
          <w:spacing w:val="-3"/>
          <w:sz w:val="28"/>
          <w:szCs w:val="28"/>
        </w:rPr>
        <w:t xml:space="preserve">пи питания. Обмен веществ, поток и превращение </w:t>
      </w:r>
      <w:r w:rsidRPr="00DE579D">
        <w:rPr>
          <w:spacing w:val="-2"/>
          <w:sz w:val="28"/>
          <w:szCs w:val="28"/>
        </w:rPr>
        <w:t>энергии в биогеоценозе. Искусстве</w:t>
      </w:r>
      <w:r w:rsidRPr="00DE579D">
        <w:rPr>
          <w:spacing w:val="-2"/>
          <w:sz w:val="28"/>
          <w:szCs w:val="28"/>
        </w:rPr>
        <w:t>н</w:t>
      </w:r>
      <w:r w:rsidRPr="00DE579D">
        <w:rPr>
          <w:spacing w:val="-2"/>
          <w:sz w:val="28"/>
          <w:szCs w:val="28"/>
        </w:rPr>
        <w:t xml:space="preserve">ные биоценозы. Экологическая </w:t>
      </w:r>
      <w:r w:rsidRPr="00DE579D">
        <w:rPr>
          <w:sz w:val="28"/>
          <w:szCs w:val="28"/>
        </w:rPr>
        <w:t>сукцессия.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i/>
          <w:iCs/>
          <w:spacing w:val="-5"/>
          <w:sz w:val="28"/>
          <w:szCs w:val="28"/>
        </w:rPr>
        <w:t xml:space="preserve">    Демонстрация </w:t>
      </w:r>
      <w:r w:rsidRPr="00DE579D">
        <w:rPr>
          <w:spacing w:val="-5"/>
          <w:sz w:val="28"/>
          <w:szCs w:val="28"/>
        </w:rPr>
        <w:t>коллекций, иллюстрирующих экологические взаи</w:t>
      </w:r>
      <w:r w:rsidRPr="00DE579D">
        <w:rPr>
          <w:spacing w:val="-5"/>
          <w:sz w:val="28"/>
          <w:szCs w:val="28"/>
        </w:rPr>
        <w:softHyphen/>
      </w:r>
      <w:r w:rsidRPr="00DE579D">
        <w:rPr>
          <w:sz w:val="28"/>
          <w:szCs w:val="28"/>
        </w:rPr>
        <w:t>мосвязи  в би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геоценозах.</w:t>
      </w:r>
    </w:p>
    <w:p w:rsidR="00DE579D" w:rsidRPr="00DE579D" w:rsidRDefault="00CA0157" w:rsidP="00DE579D">
      <w:pPr>
        <w:shd w:val="clear" w:color="auto" w:fill="FFFFFF"/>
        <w:ind w:left="708" w:right="-143"/>
        <w:contextualSpacing/>
        <w:rPr>
          <w:sz w:val="28"/>
          <w:szCs w:val="28"/>
        </w:rPr>
      </w:pPr>
      <w:r>
        <w:rPr>
          <w:i/>
          <w:iCs/>
          <w:spacing w:val="-6"/>
          <w:sz w:val="28"/>
          <w:szCs w:val="28"/>
        </w:rPr>
        <w:t xml:space="preserve">Контрольная работа </w:t>
      </w:r>
      <w:r w:rsidR="00DE579D" w:rsidRPr="00DE579D">
        <w:rPr>
          <w:i/>
          <w:sz w:val="28"/>
          <w:szCs w:val="28"/>
        </w:rPr>
        <w:t xml:space="preserve"> №4 </w:t>
      </w:r>
      <w:r w:rsidR="00DE579D" w:rsidRPr="00DE579D">
        <w:rPr>
          <w:sz w:val="28"/>
          <w:szCs w:val="28"/>
        </w:rPr>
        <w:t>«</w:t>
      </w:r>
      <w:proofErr w:type="spellStart"/>
      <w:r w:rsidR="00DE579D" w:rsidRPr="00DE579D">
        <w:rPr>
          <w:sz w:val="28"/>
          <w:szCs w:val="28"/>
        </w:rPr>
        <w:t>Экосистемный</w:t>
      </w:r>
      <w:proofErr w:type="spellEnd"/>
      <w:r w:rsidR="00DE579D" w:rsidRPr="00DE579D">
        <w:rPr>
          <w:sz w:val="28"/>
          <w:szCs w:val="28"/>
        </w:rPr>
        <w:t xml:space="preserve"> уровень».</w:t>
      </w:r>
    </w:p>
    <w:p w:rsidR="00DE579D" w:rsidRPr="00DE579D" w:rsidRDefault="00DE579D" w:rsidP="00DE579D">
      <w:pPr>
        <w:ind w:firstLine="708"/>
        <w:contextualSpacing/>
        <w:jc w:val="both"/>
        <w:rPr>
          <w:i/>
          <w:sz w:val="28"/>
          <w:szCs w:val="28"/>
        </w:rPr>
      </w:pPr>
      <w:r w:rsidRPr="00DE579D">
        <w:rPr>
          <w:i/>
          <w:sz w:val="28"/>
          <w:szCs w:val="28"/>
        </w:rPr>
        <w:t>Требования ГОС</w:t>
      </w:r>
    </w:p>
    <w:p w:rsidR="00100EBB" w:rsidRDefault="00DE579D" w:rsidP="00DE579D">
      <w:pPr>
        <w:contextualSpacing/>
        <w:jc w:val="both"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знать/понимать:   </w:t>
      </w:r>
    </w:p>
    <w:p w:rsidR="00DE579D" w:rsidRPr="00100EBB" w:rsidRDefault="00DE579D" w:rsidP="00100EBB">
      <w:pPr>
        <w:pStyle w:val="a3"/>
        <w:numPr>
          <w:ilvl w:val="0"/>
          <w:numId w:val="28"/>
        </w:numPr>
        <w:jc w:val="both"/>
        <w:rPr>
          <w:sz w:val="28"/>
          <w:szCs w:val="28"/>
        </w:rPr>
      </w:pPr>
      <w:r w:rsidRPr="00100EBB">
        <w:rPr>
          <w:sz w:val="28"/>
          <w:szCs w:val="28"/>
        </w:rPr>
        <w:t>основные свойства биогеоценозов;</w:t>
      </w:r>
    </w:p>
    <w:p w:rsidR="00DE579D" w:rsidRPr="00100EBB" w:rsidRDefault="00DE579D" w:rsidP="00100EBB">
      <w:pPr>
        <w:pStyle w:val="a3"/>
        <w:numPr>
          <w:ilvl w:val="0"/>
          <w:numId w:val="28"/>
        </w:numPr>
        <w:jc w:val="both"/>
        <w:rPr>
          <w:sz w:val="28"/>
          <w:szCs w:val="28"/>
        </w:rPr>
      </w:pPr>
      <w:r w:rsidRPr="00100EBB">
        <w:rPr>
          <w:sz w:val="28"/>
          <w:szCs w:val="28"/>
        </w:rPr>
        <w:t>причины смены биоценозов, формирования новых сообществ.</w:t>
      </w:r>
    </w:p>
    <w:p w:rsidR="00100EBB" w:rsidRDefault="00DE579D" w:rsidP="00DE579D">
      <w:pPr>
        <w:contextualSpacing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уметь:             </w:t>
      </w:r>
    </w:p>
    <w:p w:rsidR="00DE579D" w:rsidRPr="00100EBB" w:rsidRDefault="00DE579D" w:rsidP="00100EB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100EBB">
        <w:rPr>
          <w:sz w:val="28"/>
          <w:szCs w:val="28"/>
        </w:rPr>
        <w:t>анализировать видовой состав биоценозов; компоненты биогеоценозов;</w:t>
      </w:r>
    </w:p>
    <w:p w:rsidR="00DE579D" w:rsidRPr="00100EBB" w:rsidRDefault="00DE579D" w:rsidP="00100EB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100EBB">
        <w:rPr>
          <w:sz w:val="28"/>
          <w:szCs w:val="28"/>
        </w:rPr>
        <w:t>выделять отдельные формы взаимоотношений в биоценозах;</w:t>
      </w:r>
    </w:p>
    <w:p w:rsidR="00DE579D" w:rsidRPr="00100EBB" w:rsidRDefault="00DE579D" w:rsidP="00100EB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100EBB">
        <w:rPr>
          <w:sz w:val="28"/>
          <w:szCs w:val="28"/>
        </w:rPr>
        <w:t>выявлять пищевые сети в конкретных условиях обитания;</w:t>
      </w:r>
    </w:p>
    <w:p w:rsidR="00DE579D" w:rsidRPr="00100EBB" w:rsidRDefault="00DE579D" w:rsidP="00100EB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объяснять причины устойчивости и смены экосистем; </w:t>
      </w:r>
      <w:proofErr w:type="spellStart"/>
      <w:r w:rsidRPr="00100EBB">
        <w:rPr>
          <w:sz w:val="28"/>
          <w:szCs w:val="28"/>
        </w:rPr>
        <w:t>сравниватьискусственный</w:t>
      </w:r>
      <w:proofErr w:type="spellEnd"/>
      <w:r w:rsidRPr="00100EBB">
        <w:rPr>
          <w:sz w:val="28"/>
          <w:szCs w:val="28"/>
        </w:rPr>
        <w:t xml:space="preserve"> и </w:t>
      </w:r>
      <w:proofErr w:type="gramStart"/>
      <w:r w:rsidRPr="00100EBB">
        <w:rPr>
          <w:sz w:val="28"/>
          <w:szCs w:val="28"/>
        </w:rPr>
        <w:t>естественный</w:t>
      </w:r>
      <w:proofErr w:type="gramEnd"/>
      <w:r w:rsidRPr="00100EBB">
        <w:rPr>
          <w:sz w:val="28"/>
          <w:szCs w:val="28"/>
        </w:rPr>
        <w:t xml:space="preserve"> биоценозы.</w:t>
      </w:r>
    </w:p>
    <w:p w:rsidR="00100EBB" w:rsidRDefault="00DE579D" w:rsidP="00DE579D">
      <w:pPr>
        <w:contextualSpacing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использовать приобретенные знания и умения</w:t>
      </w:r>
      <w:r w:rsidRPr="00DE579D">
        <w:rPr>
          <w:sz w:val="28"/>
          <w:szCs w:val="28"/>
        </w:rPr>
        <w:t xml:space="preserve"> </w:t>
      </w:r>
      <w:r w:rsidRPr="00DE579D">
        <w:rPr>
          <w:b/>
          <w:i/>
          <w:sz w:val="28"/>
          <w:szCs w:val="28"/>
        </w:rPr>
        <w:t xml:space="preserve">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>:</w:t>
      </w:r>
      <w:r w:rsidRPr="00DE579D">
        <w:rPr>
          <w:sz w:val="28"/>
          <w:szCs w:val="28"/>
        </w:rPr>
        <w:t xml:space="preserve">               </w:t>
      </w:r>
    </w:p>
    <w:p w:rsidR="00DE579D" w:rsidRPr="00100EBB" w:rsidRDefault="00DE579D" w:rsidP="00100EBB">
      <w:pPr>
        <w:pStyle w:val="a3"/>
        <w:numPr>
          <w:ilvl w:val="0"/>
          <w:numId w:val="31"/>
        </w:numPr>
        <w:rPr>
          <w:sz w:val="28"/>
          <w:szCs w:val="28"/>
        </w:rPr>
      </w:pPr>
      <w:r w:rsidRPr="00100EBB">
        <w:rPr>
          <w:sz w:val="28"/>
          <w:szCs w:val="28"/>
        </w:rPr>
        <w:t>соблюдения правил поведения в природной среде;</w:t>
      </w:r>
    </w:p>
    <w:p w:rsidR="00DE579D" w:rsidRPr="00100EBB" w:rsidRDefault="00DE579D" w:rsidP="00100EBB">
      <w:pPr>
        <w:pStyle w:val="a3"/>
        <w:numPr>
          <w:ilvl w:val="0"/>
          <w:numId w:val="31"/>
        </w:numPr>
        <w:shd w:val="clear" w:color="auto" w:fill="FFFFFF"/>
        <w:tabs>
          <w:tab w:val="left" w:leader="hyphen" w:pos="509"/>
          <w:tab w:val="left" w:leader="hyphen" w:pos="922"/>
          <w:tab w:val="left" w:leader="hyphen" w:pos="1488"/>
          <w:tab w:val="left" w:leader="hyphen" w:pos="2890"/>
          <w:tab w:val="left" w:leader="hyphen" w:pos="4301"/>
          <w:tab w:val="left" w:leader="hyphen" w:pos="6336"/>
        </w:tabs>
        <w:ind w:right="-143"/>
        <w:rPr>
          <w:sz w:val="28"/>
          <w:szCs w:val="28"/>
        </w:rPr>
      </w:pPr>
      <w:r w:rsidRPr="00100EBB">
        <w:rPr>
          <w:sz w:val="28"/>
          <w:szCs w:val="28"/>
        </w:rPr>
        <w:t xml:space="preserve">обоснования  актуальности    проблемы сохранения  </w:t>
      </w:r>
      <w:proofErr w:type="spellStart"/>
      <w:r w:rsidRPr="00100EBB">
        <w:rPr>
          <w:sz w:val="28"/>
          <w:szCs w:val="28"/>
        </w:rPr>
        <w:t>биологическогоразнообразия</w:t>
      </w:r>
      <w:proofErr w:type="spellEnd"/>
      <w:r w:rsidRPr="00100EBB">
        <w:rPr>
          <w:sz w:val="28"/>
          <w:szCs w:val="28"/>
        </w:rPr>
        <w:t xml:space="preserve"> видов и  сообще</w:t>
      </w:r>
      <w:proofErr w:type="gramStart"/>
      <w:r w:rsidRPr="00100EBB">
        <w:rPr>
          <w:sz w:val="28"/>
          <w:szCs w:val="28"/>
        </w:rPr>
        <w:t>ств в пр</w:t>
      </w:r>
      <w:proofErr w:type="gramEnd"/>
      <w:r w:rsidRPr="00100EBB">
        <w:rPr>
          <w:sz w:val="28"/>
          <w:szCs w:val="28"/>
        </w:rPr>
        <w:t>ироде.</w:t>
      </w:r>
    </w:p>
    <w:p w:rsidR="00DE579D" w:rsidRDefault="00DE579D" w:rsidP="00DE579D">
      <w:pPr>
        <w:shd w:val="clear" w:color="auto" w:fill="FFFFFF"/>
        <w:tabs>
          <w:tab w:val="left" w:pos="547"/>
        </w:tabs>
        <w:ind w:right="-5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                </w:t>
      </w:r>
    </w:p>
    <w:p w:rsidR="009F1171" w:rsidRPr="00DE579D" w:rsidRDefault="009F1171" w:rsidP="00DE579D">
      <w:pPr>
        <w:shd w:val="clear" w:color="auto" w:fill="FFFFFF"/>
        <w:tabs>
          <w:tab w:val="left" w:pos="547"/>
        </w:tabs>
        <w:ind w:right="-5"/>
        <w:contextualSpacing/>
        <w:rPr>
          <w:sz w:val="28"/>
          <w:szCs w:val="28"/>
        </w:rPr>
      </w:pPr>
    </w:p>
    <w:p w:rsidR="00100EBB" w:rsidRDefault="00DE579D" w:rsidP="00DE579D">
      <w:pPr>
        <w:shd w:val="clear" w:color="auto" w:fill="FFFFFF"/>
        <w:tabs>
          <w:tab w:val="left" w:pos="547"/>
        </w:tabs>
        <w:ind w:right="-5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                                            </w:t>
      </w:r>
    </w:p>
    <w:p w:rsidR="00DE579D" w:rsidRPr="00DE579D" w:rsidRDefault="00DE579D" w:rsidP="00100EBB">
      <w:pPr>
        <w:shd w:val="clear" w:color="auto" w:fill="FFFFFF"/>
        <w:tabs>
          <w:tab w:val="left" w:pos="547"/>
        </w:tabs>
        <w:ind w:right="-5"/>
        <w:contextualSpacing/>
        <w:jc w:val="center"/>
        <w:rPr>
          <w:sz w:val="28"/>
          <w:szCs w:val="28"/>
        </w:rPr>
      </w:pPr>
      <w:r w:rsidRPr="00DE579D">
        <w:rPr>
          <w:bCs/>
          <w:sz w:val="28"/>
          <w:szCs w:val="28"/>
        </w:rPr>
        <w:lastRenderedPageBreak/>
        <w:t xml:space="preserve">ТЕМА </w:t>
      </w:r>
      <w:r w:rsidRPr="00DE579D">
        <w:rPr>
          <w:bCs/>
          <w:spacing w:val="-4"/>
          <w:sz w:val="28"/>
          <w:szCs w:val="28"/>
        </w:rPr>
        <w:t>6</w:t>
      </w:r>
      <w:r w:rsidRPr="00DE579D">
        <w:rPr>
          <w:b/>
          <w:bCs/>
          <w:spacing w:val="-4"/>
          <w:sz w:val="28"/>
          <w:szCs w:val="28"/>
        </w:rPr>
        <w:t xml:space="preserve">.   Биосферный уровень </w:t>
      </w:r>
      <w:r w:rsidRPr="00DE579D">
        <w:rPr>
          <w:bCs/>
          <w:spacing w:val="-4"/>
          <w:sz w:val="28"/>
          <w:szCs w:val="28"/>
        </w:rPr>
        <w:t>(3 ч)</w:t>
      </w:r>
    </w:p>
    <w:p w:rsidR="00DE579D" w:rsidRPr="00DE579D" w:rsidRDefault="00DE579D" w:rsidP="00DE579D">
      <w:pPr>
        <w:contextualSpacing/>
        <w:rPr>
          <w:spacing w:val="-4"/>
          <w:sz w:val="28"/>
          <w:szCs w:val="28"/>
        </w:rPr>
      </w:pPr>
      <w:r w:rsidRPr="00DE579D">
        <w:rPr>
          <w:spacing w:val="-3"/>
          <w:sz w:val="28"/>
          <w:szCs w:val="28"/>
        </w:rPr>
        <w:t xml:space="preserve">             Биосфера и ее структура, свойства, закономерности. Круговорот </w:t>
      </w:r>
      <w:r w:rsidRPr="00DE579D">
        <w:rPr>
          <w:spacing w:val="-4"/>
          <w:sz w:val="28"/>
          <w:szCs w:val="28"/>
        </w:rPr>
        <w:t>веществ и эне</w:t>
      </w:r>
      <w:r w:rsidRPr="00DE579D">
        <w:rPr>
          <w:spacing w:val="-4"/>
          <w:sz w:val="28"/>
          <w:szCs w:val="28"/>
        </w:rPr>
        <w:t>р</w:t>
      </w:r>
      <w:r w:rsidRPr="00DE579D">
        <w:rPr>
          <w:spacing w:val="-4"/>
          <w:sz w:val="28"/>
          <w:szCs w:val="28"/>
        </w:rPr>
        <w:t>гии</w:t>
      </w:r>
      <w:r w:rsidR="00100EBB">
        <w:rPr>
          <w:spacing w:val="-4"/>
          <w:sz w:val="28"/>
          <w:szCs w:val="28"/>
        </w:rPr>
        <w:t xml:space="preserve"> </w:t>
      </w:r>
      <w:r w:rsidRPr="00DE579D">
        <w:rPr>
          <w:spacing w:val="-4"/>
          <w:sz w:val="28"/>
          <w:szCs w:val="28"/>
        </w:rPr>
        <w:t xml:space="preserve">в биосфере. Экологические кризисы. </w:t>
      </w:r>
    </w:p>
    <w:p w:rsidR="00DE579D" w:rsidRPr="00DE579D" w:rsidRDefault="00DE579D" w:rsidP="00DE579D">
      <w:pPr>
        <w:ind w:firstLine="708"/>
        <w:contextualSpacing/>
        <w:rPr>
          <w:i/>
          <w:sz w:val="28"/>
          <w:szCs w:val="28"/>
        </w:rPr>
      </w:pPr>
      <w:r w:rsidRPr="00DE579D">
        <w:rPr>
          <w:i/>
          <w:sz w:val="28"/>
          <w:szCs w:val="28"/>
        </w:rPr>
        <w:t>Требования ГОС</w:t>
      </w:r>
    </w:p>
    <w:p w:rsidR="00100EBB" w:rsidRDefault="00DE579D" w:rsidP="00DE579D">
      <w:pPr>
        <w:contextualSpacing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знать/понимать:</w:t>
      </w:r>
      <w:r w:rsidRPr="00DE579D">
        <w:rPr>
          <w:b/>
          <w:sz w:val="28"/>
          <w:szCs w:val="28"/>
        </w:rPr>
        <w:t xml:space="preserve">    </w:t>
      </w:r>
    </w:p>
    <w:p w:rsidR="00DE579D" w:rsidRPr="00100EBB" w:rsidRDefault="00DE579D" w:rsidP="00100EBB">
      <w:pPr>
        <w:pStyle w:val="a3"/>
        <w:numPr>
          <w:ilvl w:val="0"/>
          <w:numId w:val="32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состав и функции биосферы; </w:t>
      </w:r>
    </w:p>
    <w:p w:rsidR="00DE579D" w:rsidRPr="00100EBB" w:rsidRDefault="00DE579D" w:rsidP="00100EBB">
      <w:pPr>
        <w:pStyle w:val="a3"/>
        <w:numPr>
          <w:ilvl w:val="0"/>
          <w:numId w:val="32"/>
        </w:numPr>
        <w:rPr>
          <w:b/>
          <w:sz w:val="28"/>
          <w:szCs w:val="28"/>
        </w:rPr>
      </w:pPr>
      <w:r w:rsidRPr="00100EBB">
        <w:rPr>
          <w:sz w:val="28"/>
          <w:szCs w:val="28"/>
        </w:rPr>
        <w:t>основные положения учения В.И.Вернадского о биосфере;</w:t>
      </w:r>
      <w:r w:rsidRPr="00100EBB">
        <w:rPr>
          <w:b/>
          <w:sz w:val="28"/>
          <w:szCs w:val="28"/>
        </w:rPr>
        <w:t xml:space="preserve">  </w:t>
      </w:r>
      <w:r w:rsidRPr="00100EBB">
        <w:rPr>
          <w:sz w:val="28"/>
          <w:szCs w:val="28"/>
        </w:rPr>
        <w:t>особенности</w:t>
      </w:r>
      <w:r w:rsidRPr="00100EBB">
        <w:rPr>
          <w:b/>
          <w:sz w:val="28"/>
          <w:szCs w:val="28"/>
        </w:rPr>
        <w:t xml:space="preserve"> </w:t>
      </w:r>
      <w:r w:rsidRPr="00100EBB">
        <w:rPr>
          <w:sz w:val="28"/>
          <w:szCs w:val="28"/>
        </w:rPr>
        <w:t>круг</w:t>
      </w:r>
      <w:r w:rsidRPr="00100EBB">
        <w:rPr>
          <w:sz w:val="28"/>
          <w:szCs w:val="28"/>
        </w:rPr>
        <w:t>о</w:t>
      </w:r>
      <w:r w:rsidRPr="00100EBB">
        <w:rPr>
          <w:sz w:val="28"/>
          <w:szCs w:val="28"/>
        </w:rPr>
        <w:t xml:space="preserve">ворота основных химических элементов  на  примере  круговорота углерода и азота в биосфере. </w:t>
      </w:r>
    </w:p>
    <w:p w:rsidR="00100EBB" w:rsidRDefault="00DE579D" w:rsidP="00DE579D">
      <w:pPr>
        <w:contextualSpacing/>
        <w:rPr>
          <w:b/>
          <w:sz w:val="28"/>
          <w:szCs w:val="28"/>
        </w:rPr>
      </w:pPr>
      <w:r w:rsidRPr="00DE579D">
        <w:rPr>
          <w:b/>
          <w:i/>
          <w:sz w:val="28"/>
          <w:szCs w:val="28"/>
        </w:rPr>
        <w:t>уметь:</w:t>
      </w:r>
      <w:r w:rsidRPr="00DE579D">
        <w:rPr>
          <w:b/>
          <w:sz w:val="28"/>
          <w:szCs w:val="28"/>
        </w:rPr>
        <w:t xml:space="preserve">                    </w:t>
      </w:r>
    </w:p>
    <w:p w:rsidR="00DE579D" w:rsidRPr="00100EBB" w:rsidRDefault="00DE579D" w:rsidP="00100EB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100EBB">
        <w:rPr>
          <w:sz w:val="28"/>
          <w:szCs w:val="28"/>
        </w:rPr>
        <w:t>описывать структуру биосферы;</w:t>
      </w:r>
    </w:p>
    <w:p w:rsidR="00DE579D" w:rsidRPr="00100EBB" w:rsidRDefault="00DE579D" w:rsidP="00100EB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описывать круговорот углерода и азота  в биосфере; </w:t>
      </w:r>
    </w:p>
    <w:p w:rsidR="00DE579D" w:rsidRPr="00100EBB" w:rsidRDefault="00DE579D" w:rsidP="00100EB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100EBB">
        <w:rPr>
          <w:sz w:val="28"/>
          <w:szCs w:val="28"/>
        </w:rPr>
        <w:t>изучать изменения в экосистемах на биологических моделях;</w:t>
      </w:r>
    </w:p>
    <w:p w:rsidR="00DE579D" w:rsidRPr="00100EBB" w:rsidRDefault="00DE579D" w:rsidP="00100EB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100EBB">
        <w:rPr>
          <w:sz w:val="28"/>
          <w:szCs w:val="28"/>
        </w:rPr>
        <w:t>объяснять проблемы рационального природопользования и необходимость о</w:t>
      </w:r>
      <w:r w:rsidRPr="00100EBB">
        <w:rPr>
          <w:sz w:val="28"/>
          <w:szCs w:val="28"/>
        </w:rPr>
        <w:t>х</w:t>
      </w:r>
      <w:r w:rsidRPr="00100EBB">
        <w:rPr>
          <w:sz w:val="28"/>
          <w:szCs w:val="28"/>
        </w:rPr>
        <w:t xml:space="preserve">раны природы; </w:t>
      </w:r>
    </w:p>
    <w:p w:rsidR="00DE579D" w:rsidRPr="00100EBB" w:rsidRDefault="00DE579D" w:rsidP="00100EB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100EBB">
        <w:rPr>
          <w:sz w:val="28"/>
          <w:szCs w:val="28"/>
        </w:rPr>
        <w:t>работать с учебником, таблицами, схемами;</w:t>
      </w:r>
    </w:p>
    <w:p w:rsidR="00DE579D" w:rsidRPr="00100EBB" w:rsidRDefault="00DE579D" w:rsidP="00100EB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100EBB">
        <w:rPr>
          <w:sz w:val="28"/>
          <w:szCs w:val="28"/>
        </w:rPr>
        <w:t>находить информацию о биологических объектах в различных источниках  и критически ее оценивать.</w:t>
      </w:r>
    </w:p>
    <w:p w:rsidR="00100EBB" w:rsidRDefault="00DE579D" w:rsidP="00DE579D">
      <w:pPr>
        <w:contextualSpacing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использовать приобретенные знания и умения</w:t>
      </w:r>
      <w:r w:rsidRPr="00DE579D">
        <w:rPr>
          <w:sz w:val="28"/>
          <w:szCs w:val="28"/>
        </w:rPr>
        <w:t xml:space="preserve"> </w:t>
      </w:r>
      <w:r w:rsidRPr="00DE579D">
        <w:rPr>
          <w:b/>
          <w:i/>
          <w:sz w:val="28"/>
          <w:szCs w:val="28"/>
        </w:rPr>
        <w:t xml:space="preserve">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>:</w:t>
      </w:r>
      <w:r w:rsidRPr="00DE579D">
        <w:rPr>
          <w:sz w:val="28"/>
          <w:szCs w:val="28"/>
        </w:rPr>
        <w:t xml:space="preserve">        </w:t>
      </w:r>
    </w:p>
    <w:p w:rsidR="00DE579D" w:rsidRPr="00100EBB" w:rsidRDefault="00DE579D" w:rsidP="00100EBB">
      <w:pPr>
        <w:pStyle w:val="a3"/>
        <w:numPr>
          <w:ilvl w:val="0"/>
          <w:numId w:val="34"/>
        </w:numPr>
        <w:rPr>
          <w:sz w:val="28"/>
          <w:szCs w:val="28"/>
        </w:rPr>
      </w:pPr>
      <w:r w:rsidRPr="00100EBB">
        <w:rPr>
          <w:sz w:val="28"/>
          <w:szCs w:val="28"/>
        </w:rPr>
        <w:t>соблюдения правил поведения в природной среде;</w:t>
      </w:r>
    </w:p>
    <w:p w:rsidR="00DE579D" w:rsidRPr="00100EBB" w:rsidRDefault="00DE579D" w:rsidP="00100EBB">
      <w:pPr>
        <w:pStyle w:val="a3"/>
        <w:numPr>
          <w:ilvl w:val="0"/>
          <w:numId w:val="34"/>
        </w:numPr>
        <w:rPr>
          <w:sz w:val="28"/>
          <w:szCs w:val="28"/>
        </w:rPr>
      </w:pPr>
      <w:r w:rsidRPr="00100EBB">
        <w:rPr>
          <w:sz w:val="28"/>
          <w:szCs w:val="28"/>
        </w:rPr>
        <w:t>прогнозирования последствий деятельности человека в природных биогеоцен</w:t>
      </w:r>
      <w:r w:rsidRPr="00100EBB">
        <w:rPr>
          <w:sz w:val="28"/>
          <w:szCs w:val="28"/>
        </w:rPr>
        <w:t>о</w:t>
      </w:r>
      <w:r w:rsidRPr="00100EBB">
        <w:rPr>
          <w:sz w:val="28"/>
          <w:szCs w:val="28"/>
        </w:rPr>
        <w:t xml:space="preserve">зах;  </w:t>
      </w:r>
    </w:p>
    <w:p w:rsidR="00DE579D" w:rsidRPr="00100EBB" w:rsidRDefault="00DE579D" w:rsidP="00100EBB">
      <w:pPr>
        <w:pStyle w:val="a3"/>
        <w:numPr>
          <w:ilvl w:val="0"/>
          <w:numId w:val="34"/>
        </w:numPr>
        <w:rPr>
          <w:sz w:val="28"/>
          <w:szCs w:val="28"/>
        </w:rPr>
      </w:pPr>
      <w:r w:rsidRPr="00100EBB">
        <w:rPr>
          <w:sz w:val="28"/>
          <w:szCs w:val="28"/>
        </w:rPr>
        <w:t>обоснования роли биологического разнообразия, регулирования численности видов, охраны природных  сообществ в сохранении равновесия в биосфере.</w:t>
      </w:r>
    </w:p>
    <w:p w:rsidR="00DE579D" w:rsidRPr="00DE579D" w:rsidRDefault="00DE579D" w:rsidP="00DE579D">
      <w:pPr>
        <w:shd w:val="clear" w:color="auto" w:fill="FFFFFF"/>
        <w:tabs>
          <w:tab w:val="left" w:leader="hyphen" w:pos="509"/>
          <w:tab w:val="left" w:leader="hyphen" w:pos="922"/>
          <w:tab w:val="left" w:leader="hyphen" w:pos="1488"/>
          <w:tab w:val="left" w:leader="hyphen" w:pos="2890"/>
          <w:tab w:val="left" w:leader="hyphen" w:pos="4301"/>
          <w:tab w:val="left" w:leader="hyphen" w:pos="6336"/>
        </w:tabs>
        <w:ind w:right="-143"/>
        <w:contextualSpacing/>
        <w:jc w:val="both"/>
        <w:rPr>
          <w:sz w:val="28"/>
          <w:szCs w:val="28"/>
        </w:rPr>
      </w:pP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center"/>
        <w:rPr>
          <w:sz w:val="28"/>
          <w:szCs w:val="28"/>
        </w:rPr>
      </w:pPr>
      <w:r w:rsidRPr="00DE579D">
        <w:rPr>
          <w:bCs/>
          <w:i/>
          <w:spacing w:val="49"/>
          <w:sz w:val="28"/>
          <w:szCs w:val="28"/>
        </w:rPr>
        <w:t xml:space="preserve">  РАЗДЕЛ </w:t>
      </w:r>
      <w:r w:rsidRPr="00DE579D">
        <w:rPr>
          <w:bCs/>
          <w:i/>
          <w:spacing w:val="49"/>
          <w:sz w:val="28"/>
          <w:szCs w:val="28"/>
          <w:lang w:val="en-US"/>
        </w:rPr>
        <w:t>II</w:t>
      </w:r>
      <w:r w:rsidRPr="00DE579D">
        <w:rPr>
          <w:bCs/>
          <w:spacing w:val="49"/>
          <w:sz w:val="28"/>
          <w:szCs w:val="28"/>
        </w:rPr>
        <w:t>.</w:t>
      </w:r>
      <w:r w:rsidRPr="00DE579D">
        <w:rPr>
          <w:b/>
          <w:bCs/>
          <w:i/>
          <w:sz w:val="28"/>
          <w:szCs w:val="28"/>
        </w:rPr>
        <w:t xml:space="preserve"> </w:t>
      </w:r>
      <w:r w:rsidR="00875506">
        <w:rPr>
          <w:bCs/>
          <w:i/>
          <w:sz w:val="28"/>
          <w:szCs w:val="28"/>
        </w:rPr>
        <w:t xml:space="preserve">ОСНОВЫ УЧЕНИЯ ОБ </w:t>
      </w:r>
      <w:r w:rsidRPr="00DE579D">
        <w:rPr>
          <w:bCs/>
          <w:i/>
          <w:sz w:val="28"/>
          <w:szCs w:val="28"/>
        </w:rPr>
        <w:t>ЭВОЛЮЦИ</w:t>
      </w:r>
      <w:r w:rsidR="00875506">
        <w:rPr>
          <w:bCs/>
          <w:i/>
          <w:sz w:val="28"/>
          <w:szCs w:val="28"/>
        </w:rPr>
        <w:t>И</w:t>
      </w:r>
      <w:r w:rsidRPr="00DE579D">
        <w:rPr>
          <w:b/>
          <w:bCs/>
          <w:i/>
          <w:sz w:val="28"/>
          <w:szCs w:val="28"/>
        </w:rPr>
        <w:t xml:space="preserve"> </w:t>
      </w:r>
      <w:r w:rsidRPr="00DE579D">
        <w:rPr>
          <w:bCs/>
          <w:i/>
          <w:sz w:val="28"/>
          <w:szCs w:val="28"/>
        </w:rPr>
        <w:t>(</w:t>
      </w:r>
      <w:r w:rsidR="00875506">
        <w:rPr>
          <w:bCs/>
          <w:i/>
          <w:sz w:val="28"/>
          <w:szCs w:val="28"/>
        </w:rPr>
        <w:t>10</w:t>
      </w:r>
      <w:r w:rsidRPr="00DE579D">
        <w:rPr>
          <w:bCs/>
          <w:i/>
          <w:sz w:val="28"/>
          <w:szCs w:val="28"/>
        </w:rPr>
        <w:t>ч)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Основные положения теории эволюции. Движущие силы эволю</w:t>
      </w:r>
      <w:r w:rsidRPr="00DE579D">
        <w:rPr>
          <w:spacing w:val="-4"/>
          <w:sz w:val="28"/>
          <w:szCs w:val="28"/>
        </w:rPr>
        <w:softHyphen/>
      </w:r>
      <w:r w:rsidRPr="00DE579D">
        <w:rPr>
          <w:spacing w:val="-5"/>
          <w:sz w:val="28"/>
          <w:szCs w:val="28"/>
        </w:rPr>
        <w:t>ции: наследстве</w:t>
      </w:r>
      <w:r w:rsidRPr="00DE579D">
        <w:rPr>
          <w:spacing w:val="-5"/>
          <w:sz w:val="28"/>
          <w:szCs w:val="28"/>
        </w:rPr>
        <w:t>н</w:t>
      </w:r>
      <w:r w:rsidRPr="00DE579D">
        <w:rPr>
          <w:spacing w:val="-5"/>
          <w:sz w:val="28"/>
          <w:szCs w:val="28"/>
        </w:rPr>
        <w:t>ность, изменчивость, борьба за существование, есте</w:t>
      </w:r>
      <w:r w:rsidRPr="00DE579D">
        <w:rPr>
          <w:spacing w:val="-4"/>
          <w:sz w:val="28"/>
          <w:szCs w:val="28"/>
        </w:rPr>
        <w:t>ственный отбор. Приспособленность и ее относительность. Искусст</w:t>
      </w:r>
      <w:r w:rsidRPr="00DE579D">
        <w:rPr>
          <w:spacing w:val="-4"/>
          <w:sz w:val="28"/>
          <w:szCs w:val="28"/>
        </w:rPr>
        <w:softHyphen/>
      </w:r>
      <w:r w:rsidRPr="00DE579D">
        <w:rPr>
          <w:sz w:val="28"/>
          <w:szCs w:val="28"/>
        </w:rPr>
        <w:t xml:space="preserve">венный отбор. Селекция. Образование видов – </w:t>
      </w:r>
      <w:proofErr w:type="spellStart"/>
      <w:r w:rsidRPr="00DE579D">
        <w:rPr>
          <w:sz w:val="28"/>
          <w:szCs w:val="28"/>
        </w:rPr>
        <w:t>микроэв</w:t>
      </w:r>
      <w:r w:rsidRPr="00DE579D">
        <w:rPr>
          <w:sz w:val="28"/>
          <w:szCs w:val="28"/>
        </w:rPr>
        <w:t>о</w:t>
      </w:r>
      <w:r w:rsidRPr="00DE579D">
        <w:rPr>
          <w:sz w:val="28"/>
          <w:szCs w:val="28"/>
        </w:rPr>
        <w:t>люция</w:t>
      </w:r>
      <w:proofErr w:type="spellEnd"/>
      <w:r w:rsidRPr="00DE579D">
        <w:rPr>
          <w:sz w:val="28"/>
          <w:szCs w:val="28"/>
        </w:rPr>
        <w:t>. Макроэволюция.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i/>
          <w:iCs/>
          <w:spacing w:val="-5"/>
          <w:sz w:val="28"/>
          <w:szCs w:val="28"/>
        </w:rPr>
        <w:t xml:space="preserve"> Демонстрация </w:t>
      </w:r>
      <w:r w:rsidRPr="00DE579D">
        <w:rPr>
          <w:spacing w:val="-5"/>
          <w:sz w:val="28"/>
          <w:szCs w:val="28"/>
        </w:rPr>
        <w:t>живых растений и животных, гербариев и коллек</w:t>
      </w:r>
      <w:r w:rsidRPr="00DE579D">
        <w:rPr>
          <w:spacing w:val="-4"/>
          <w:sz w:val="28"/>
          <w:szCs w:val="28"/>
        </w:rPr>
        <w:t>ций, иллюстриру</w:t>
      </w:r>
      <w:r w:rsidRPr="00DE579D">
        <w:rPr>
          <w:spacing w:val="-4"/>
          <w:sz w:val="28"/>
          <w:szCs w:val="28"/>
        </w:rPr>
        <w:t>ю</w:t>
      </w:r>
      <w:r w:rsidRPr="00DE579D">
        <w:rPr>
          <w:spacing w:val="-4"/>
          <w:sz w:val="28"/>
          <w:szCs w:val="28"/>
        </w:rPr>
        <w:t>щих изменчивость, наследственность, приспособ</w:t>
      </w:r>
      <w:r w:rsidRPr="00DE579D">
        <w:rPr>
          <w:sz w:val="28"/>
          <w:szCs w:val="28"/>
        </w:rPr>
        <w:t>ленность, результаты искусственного отбора.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i/>
          <w:sz w:val="28"/>
          <w:szCs w:val="28"/>
        </w:rPr>
      </w:pPr>
      <w:r w:rsidRPr="00DE579D">
        <w:rPr>
          <w:i/>
          <w:sz w:val="28"/>
          <w:szCs w:val="28"/>
        </w:rPr>
        <w:t>Требования ГОС</w:t>
      </w:r>
    </w:p>
    <w:p w:rsidR="00100EBB" w:rsidRDefault="00DE579D" w:rsidP="00DE579D">
      <w:pPr>
        <w:contextualSpacing/>
        <w:jc w:val="both"/>
        <w:rPr>
          <w:b/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знать/понимать:   </w:t>
      </w:r>
    </w:p>
    <w:p w:rsidR="00DE579D" w:rsidRPr="00100EBB" w:rsidRDefault="00DE579D" w:rsidP="00100EBB">
      <w:pPr>
        <w:pStyle w:val="a3"/>
        <w:numPr>
          <w:ilvl w:val="0"/>
          <w:numId w:val="35"/>
        </w:numPr>
        <w:jc w:val="both"/>
        <w:rPr>
          <w:sz w:val="28"/>
          <w:szCs w:val="28"/>
        </w:rPr>
      </w:pPr>
      <w:r w:rsidRPr="00100EBB">
        <w:rPr>
          <w:sz w:val="28"/>
          <w:szCs w:val="28"/>
        </w:rPr>
        <w:t>основные положения эволюционной теории Ч.Дарвина, сущность первых</w:t>
      </w:r>
      <w:r w:rsidR="00100EBB" w:rsidRPr="00100EBB">
        <w:rPr>
          <w:sz w:val="28"/>
          <w:szCs w:val="28"/>
        </w:rPr>
        <w:t xml:space="preserve"> </w:t>
      </w:r>
      <w:r w:rsidRPr="00100EBB">
        <w:rPr>
          <w:sz w:val="28"/>
          <w:szCs w:val="28"/>
        </w:rPr>
        <w:t>эв</w:t>
      </w:r>
      <w:r w:rsidRPr="00100EBB">
        <w:rPr>
          <w:sz w:val="28"/>
          <w:szCs w:val="28"/>
        </w:rPr>
        <w:t>о</w:t>
      </w:r>
      <w:r w:rsidRPr="00100EBB">
        <w:rPr>
          <w:sz w:val="28"/>
          <w:szCs w:val="28"/>
        </w:rPr>
        <w:t xml:space="preserve">люционных теорий; постулаты СТЭ; </w:t>
      </w:r>
    </w:p>
    <w:p w:rsidR="00DE579D" w:rsidRPr="00100EBB" w:rsidRDefault="00DE579D" w:rsidP="00100EBB">
      <w:pPr>
        <w:pStyle w:val="a3"/>
        <w:numPr>
          <w:ilvl w:val="0"/>
          <w:numId w:val="35"/>
        </w:numPr>
        <w:jc w:val="both"/>
        <w:rPr>
          <w:sz w:val="28"/>
          <w:szCs w:val="28"/>
        </w:rPr>
      </w:pPr>
      <w:r w:rsidRPr="00100EBB">
        <w:rPr>
          <w:sz w:val="28"/>
          <w:szCs w:val="28"/>
        </w:rPr>
        <w:t>сущность биогенетического закона Геккеля-Мюллера; закона зародышевого</w:t>
      </w:r>
      <w:r w:rsidR="00100EBB" w:rsidRPr="00100EBB">
        <w:rPr>
          <w:sz w:val="28"/>
          <w:szCs w:val="28"/>
        </w:rPr>
        <w:t xml:space="preserve"> </w:t>
      </w:r>
      <w:r w:rsidRPr="00100EBB">
        <w:rPr>
          <w:sz w:val="28"/>
          <w:szCs w:val="28"/>
        </w:rPr>
        <w:t xml:space="preserve">сходства К.Бэра; </w:t>
      </w:r>
    </w:p>
    <w:p w:rsidR="00100EBB" w:rsidRPr="00100EBB" w:rsidRDefault="00DE579D" w:rsidP="00100EBB">
      <w:pPr>
        <w:pStyle w:val="a3"/>
        <w:numPr>
          <w:ilvl w:val="0"/>
          <w:numId w:val="35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сравнительно-анатомические, палеонтологические, </w:t>
      </w:r>
      <w:proofErr w:type="spellStart"/>
      <w:r w:rsidRPr="00100EBB">
        <w:rPr>
          <w:sz w:val="28"/>
          <w:szCs w:val="28"/>
        </w:rPr>
        <w:t>биогеографическиедоказ</w:t>
      </w:r>
      <w:r w:rsidRPr="00100EBB">
        <w:rPr>
          <w:sz w:val="28"/>
          <w:szCs w:val="28"/>
        </w:rPr>
        <w:t>а</w:t>
      </w:r>
      <w:r w:rsidRPr="00100EBB">
        <w:rPr>
          <w:sz w:val="28"/>
          <w:szCs w:val="28"/>
        </w:rPr>
        <w:t>тельства</w:t>
      </w:r>
      <w:proofErr w:type="spellEnd"/>
      <w:r w:rsidRPr="00100EBB">
        <w:rPr>
          <w:sz w:val="28"/>
          <w:szCs w:val="28"/>
        </w:rPr>
        <w:t xml:space="preserve"> эволюции; </w:t>
      </w:r>
    </w:p>
    <w:p w:rsidR="00DE579D" w:rsidRPr="00100EBB" w:rsidRDefault="00DE579D" w:rsidP="00100EBB">
      <w:pPr>
        <w:pStyle w:val="a3"/>
        <w:numPr>
          <w:ilvl w:val="0"/>
          <w:numId w:val="35"/>
        </w:numPr>
        <w:rPr>
          <w:sz w:val="28"/>
          <w:szCs w:val="28"/>
        </w:rPr>
      </w:pPr>
      <w:r w:rsidRPr="00100EBB">
        <w:rPr>
          <w:sz w:val="28"/>
          <w:szCs w:val="28"/>
        </w:rPr>
        <w:t>понятие «естественный отбор»;</w:t>
      </w:r>
    </w:p>
    <w:p w:rsidR="00DE579D" w:rsidRPr="00100EBB" w:rsidRDefault="00DE579D" w:rsidP="00100EBB">
      <w:pPr>
        <w:pStyle w:val="a3"/>
        <w:numPr>
          <w:ilvl w:val="0"/>
          <w:numId w:val="35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пути  видообразования; </w:t>
      </w:r>
    </w:p>
    <w:p w:rsidR="00DE579D" w:rsidRPr="00100EBB" w:rsidRDefault="00DE579D" w:rsidP="00DE579D">
      <w:pPr>
        <w:pStyle w:val="a3"/>
        <w:numPr>
          <w:ilvl w:val="0"/>
          <w:numId w:val="35"/>
        </w:numPr>
        <w:rPr>
          <w:sz w:val="28"/>
          <w:szCs w:val="28"/>
        </w:rPr>
      </w:pPr>
      <w:r w:rsidRPr="00100EBB">
        <w:rPr>
          <w:sz w:val="28"/>
          <w:szCs w:val="28"/>
        </w:rPr>
        <w:t>основные пути ( ароморфоз, идиоадаптация, общая дегенерация</w:t>
      </w:r>
      <w:proofErr w:type="gramStart"/>
      <w:r w:rsidRPr="00100EBB">
        <w:rPr>
          <w:sz w:val="28"/>
          <w:szCs w:val="28"/>
        </w:rPr>
        <w:t>)и</w:t>
      </w:r>
      <w:proofErr w:type="gramEnd"/>
      <w:r w:rsidRPr="00100EBB">
        <w:rPr>
          <w:sz w:val="28"/>
          <w:szCs w:val="28"/>
        </w:rPr>
        <w:t xml:space="preserve"> направления (биологический прогресс, биологический регресс) эволюционного процесса: ароморфоз, идиоадаптация, общая дегенерация.</w:t>
      </w:r>
    </w:p>
    <w:p w:rsidR="00100EBB" w:rsidRDefault="00DE579D" w:rsidP="00DE579D">
      <w:pPr>
        <w:contextualSpacing/>
        <w:rPr>
          <w:b/>
          <w:sz w:val="28"/>
          <w:szCs w:val="28"/>
        </w:rPr>
      </w:pPr>
      <w:r w:rsidRPr="00DE579D">
        <w:rPr>
          <w:b/>
          <w:i/>
          <w:sz w:val="28"/>
          <w:szCs w:val="28"/>
        </w:rPr>
        <w:lastRenderedPageBreak/>
        <w:t>уметь:</w:t>
      </w:r>
      <w:r w:rsidRPr="00DE579D">
        <w:rPr>
          <w:b/>
          <w:sz w:val="28"/>
          <w:szCs w:val="28"/>
        </w:rPr>
        <w:t xml:space="preserve">                     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>объяснять понятие «эволюция»; роль сходства зародышей различных групп о</w:t>
      </w:r>
      <w:r w:rsidRPr="00100EBB">
        <w:rPr>
          <w:sz w:val="28"/>
          <w:szCs w:val="28"/>
        </w:rPr>
        <w:t>р</w:t>
      </w:r>
      <w:r w:rsidRPr="00100EBB">
        <w:rPr>
          <w:sz w:val="28"/>
          <w:szCs w:val="28"/>
        </w:rPr>
        <w:t xml:space="preserve">ганизмов;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>выявлять взаимоотношения между организмами внутри популяции, между</w:t>
      </w:r>
      <w:r w:rsidR="00100EBB" w:rsidRPr="00100EBB">
        <w:rPr>
          <w:sz w:val="28"/>
          <w:szCs w:val="28"/>
        </w:rPr>
        <w:t xml:space="preserve"> </w:t>
      </w:r>
      <w:r w:rsidRPr="00100EBB">
        <w:rPr>
          <w:sz w:val="28"/>
          <w:szCs w:val="28"/>
        </w:rPr>
        <w:t>орг</w:t>
      </w:r>
      <w:r w:rsidRPr="00100EBB">
        <w:rPr>
          <w:sz w:val="28"/>
          <w:szCs w:val="28"/>
        </w:rPr>
        <w:t>а</w:t>
      </w:r>
      <w:r w:rsidRPr="00100EBB">
        <w:rPr>
          <w:sz w:val="28"/>
          <w:szCs w:val="28"/>
        </w:rPr>
        <w:t>низмами разных видов, взаимосвязи организмов с факторами неживой</w:t>
      </w:r>
      <w:r w:rsidR="00100EBB" w:rsidRPr="00100EBB">
        <w:rPr>
          <w:sz w:val="28"/>
          <w:szCs w:val="28"/>
        </w:rPr>
        <w:t xml:space="preserve"> </w:t>
      </w:r>
      <w:r w:rsidRPr="00100EBB">
        <w:rPr>
          <w:sz w:val="28"/>
          <w:szCs w:val="28"/>
        </w:rPr>
        <w:t xml:space="preserve">природы;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объяснять ведущую роль естественного отбора в эволюции;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>наблюдать натуральные объекты, объяснять понятие приспособленности орг</w:t>
      </w:r>
      <w:r w:rsidRPr="00100EBB">
        <w:rPr>
          <w:sz w:val="28"/>
          <w:szCs w:val="28"/>
        </w:rPr>
        <w:t>а</w:t>
      </w:r>
      <w:r w:rsidRPr="00100EBB">
        <w:rPr>
          <w:sz w:val="28"/>
          <w:szCs w:val="28"/>
        </w:rPr>
        <w:t>низмов к среде обитания, раскрывать относительный характер</w:t>
      </w:r>
      <w:r w:rsidR="00100EBB" w:rsidRPr="00100EBB">
        <w:rPr>
          <w:sz w:val="28"/>
          <w:szCs w:val="28"/>
        </w:rPr>
        <w:t xml:space="preserve"> </w:t>
      </w:r>
      <w:r w:rsidRPr="00100EBB">
        <w:rPr>
          <w:sz w:val="28"/>
          <w:szCs w:val="28"/>
        </w:rPr>
        <w:t xml:space="preserve">приспособлений;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>объяснять образование новых популяций вида и причины вымирания групп о</w:t>
      </w:r>
      <w:r w:rsidRPr="00100EBB">
        <w:rPr>
          <w:sz w:val="28"/>
          <w:szCs w:val="28"/>
        </w:rPr>
        <w:t>р</w:t>
      </w:r>
      <w:r w:rsidRPr="00100EBB">
        <w:rPr>
          <w:sz w:val="28"/>
          <w:szCs w:val="28"/>
        </w:rPr>
        <w:t xml:space="preserve">ганизмов;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>объяснять необходимость познания закономерностей эволюции для  хозяйс</w:t>
      </w:r>
      <w:r w:rsidRPr="00100EBB">
        <w:rPr>
          <w:sz w:val="28"/>
          <w:szCs w:val="28"/>
        </w:rPr>
        <w:t>т</w:t>
      </w:r>
      <w:r w:rsidRPr="00100EBB">
        <w:rPr>
          <w:sz w:val="28"/>
          <w:szCs w:val="28"/>
        </w:rPr>
        <w:t xml:space="preserve">венной деятельности человека;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>на примерах описывать основные пути и направления эволюционного</w:t>
      </w:r>
      <w:r w:rsidR="00100EBB" w:rsidRPr="00100EBB">
        <w:rPr>
          <w:sz w:val="28"/>
          <w:szCs w:val="28"/>
        </w:rPr>
        <w:t xml:space="preserve"> </w:t>
      </w:r>
      <w:r w:rsidRPr="00100EBB">
        <w:rPr>
          <w:sz w:val="28"/>
          <w:szCs w:val="28"/>
        </w:rPr>
        <w:t xml:space="preserve">процесса; </w:t>
      </w:r>
    </w:p>
    <w:p w:rsidR="00DE579D" w:rsidRPr="00100EBB" w:rsidRDefault="00DE579D" w:rsidP="00100EB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100EBB">
        <w:rPr>
          <w:sz w:val="28"/>
          <w:szCs w:val="28"/>
        </w:rPr>
        <w:t>выявлять ароморфозы и идиоадаптации у растений   и животных</w:t>
      </w:r>
      <w:proofErr w:type="gramStart"/>
      <w:r w:rsidRPr="00100EBB">
        <w:rPr>
          <w:sz w:val="28"/>
          <w:szCs w:val="28"/>
        </w:rPr>
        <w:t xml:space="preserve"> ,</w:t>
      </w:r>
      <w:proofErr w:type="gramEnd"/>
      <w:r w:rsidRPr="00100EBB">
        <w:rPr>
          <w:sz w:val="28"/>
          <w:szCs w:val="28"/>
        </w:rPr>
        <w:t xml:space="preserve"> объяснять   их значение.</w:t>
      </w:r>
    </w:p>
    <w:p w:rsidR="00100EBB" w:rsidRDefault="00DE579D" w:rsidP="00DE579D">
      <w:pPr>
        <w:contextualSpacing/>
        <w:rPr>
          <w:sz w:val="28"/>
          <w:szCs w:val="28"/>
        </w:rPr>
      </w:pPr>
      <w:r w:rsidRPr="00DE579D">
        <w:rPr>
          <w:b/>
          <w:i/>
          <w:sz w:val="28"/>
          <w:szCs w:val="28"/>
        </w:rPr>
        <w:t>использовать приобретенные знания и умения</w:t>
      </w:r>
      <w:r w:rsidRPr="00DE579D">
        <w:rPr>
          <w:sz w:val="28"/>
          <w:szCs w:val="28"/>
        </w:rPr>
        <w:t xml:space="preserve"> </w:t>
      </w:r>
      <w:r w:rsidRPr="00DE579D">
        <w:rPr>
          <w:b/>
          <w:i/>
          <w:sz w:val="28"/>
          <w:szCs w:val="28"/>
        </w:rPr>
        <w:t xml:space="preserve">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>:</w:t>
      </w:r>
      <w:r w:rsidRPr="00DE579D">
        <w:rPr>
          <w:sz w:val="28"/>
          <w:szCs w:val="28"/>
        </w:rPr>
        <w:t xml:space="preserve">              </w:t>
      </w:r>
    </w:p>
    <w:p w:rsidR="00DE579D" w:rsidRPr="00DE579D" w:rsidRDefault="00DE579D" w:rsidP="00100EBB">
      <w:pPr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 - обоснования влияния человеческой деятельности на главные направления органич</w:t>
      </w:r>
      <w:r w:rsidRPr="00DE579D">
        <w:rPr>
          <w:sz w:val="28"/>
          <w:szCs w:val="28"/>
        </w:rPr>
        <w:t>е</w:t>
      </w:r>
      <w:r w:rsidRPr="00DE579D">
        <w:rPr>
          <w:sz w:val="28"/>
          <w:szCs w:val="28"/>
        </w:rPr>
        <w:t xml:space="preserve">ской эволюции.   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i/>
          <w:sz w:val="28"/>
          <w:szCs w:val="28"/>
        </w:rPr>
      </w:pPr>
      <w:r w:rsidRPr="00DE579D">
        <w:rPr>
          <w:bCs/>
          <w:i/>
          <w:spacing w:val="47"/>
          <w:sz w:val="28"/>
          <w:szCs w:val="28"/>
        </w:rPr>
        <w:t xml:space="preserve">                  РАЗДЕЛ</w:t>
      </w:r>
      <w:r w:rsidRPr="00DE579D">
        <w:rPr>
          <w:bCs/>
          <w:i/>
          <w:sz w:val="28"/>
          <w:szCs w:val="28"/>
        </w:rPr>
        <w:t xml:space="preserve"> </w:t>
      </w:r>
      <w:r w:rsidRPr="00DE579D">
        <w:rPr>
          <w:bCs/>
          <w:i/>
          <w:sz w:val="28"/>
          <w:szCs w:val="28"/>
          <w:lang w:val="en-US"/>
        </w:rPr>
        <w:t>III</w:t>
      </w:r>
      <w:r w:rsidRPr="00DE579D">
        <w:rPr>
          <w:bCs/>
          <w:i/>
          <w:sz w:val="28"/>
          <w:szCs w:val="28"/>
        </w:rPr>
        <w:t>.</w:t>
      </w:r>
      <w:r w:rsidRPr="00DE579D">
        <w:rPr>
          <w:b/>
          <w:bCs/>
          <w:i/>
          <w:sz w:val="28"/>
          <w:szCs w:val="28"/>
        </w:rPr>
        <w:t xml:space="preserve"> </w:t>
      </w:r>
      <w:r w:rsidRPr="00DE579D">
        <w:rPr>
          <w:bCs/>
          <w:i/>
          <w:sz w:val="28"/>
          <w:szCs w:val="28"/>
        </w:rPr>
        <w:t>ВОЗНИКНОВЕНИЕ И РАЗВИТИЕ ЖИЗНИ (</w:t>
      </w:r>
      <w:r w:rsidR="004627DF">
        <w:rPr>
          <w:bCs/>
          <w:i/>
          <w:sz w:val="28"/>
          <w:szCs w:val="28"/>
        </w:rPr>
        <w:t>7</w:t>
      </w:r>
      <w:r w:rsidRPr="00DE579D">
        <w:rPr>
          <w:bCs/>
          <w:i/>
          <w:sz w:val="28"/>
          <w:szCs w:val="28"/>
        </w:rPr>
        <w:t xml:space="preserve"> ч)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spacing w:val="-5"/>
          <w:sz w:val="28"/>
          <w:szCs w:val="28"/>
        </w:rPr>
        <w:t>Взгляды, гипотезы и теории о происхождении жизни. Краткая ис</w:t>
      </w:r>
      <w:r w:rsidRPr="00DE579D">
        <w:rPr>
          <w:spacing w:val="-5"/>
          <w:sz w:val="28"/>
          <w:szCs w:val="28"/>
        </w:rPr>
        <w:softHyphen/>
      </w:r>
      <w:r w:rsidRPr="00DE579D">
        <w:rPr>
          <w:spacing w:val="-4"/>
          <w:sz w:val="28"/>
          <w:szCs w:val="28"/>
        </w:rPr>
        <w:t>тория развития орг</w:t>
      </w:r>
      <w:r w:rsidRPr="00DE579D">
        <w:rPr>
          <w:spacing w:val="-4"/>
          <w:sz w:val="28"/>
          <w:szCs w:val="28"/>
        </w:rPr>
        <w:t>а</w:t>
      </w:r>
      <w:r w:rsidRPr="00DE579D">
        <w:rPr>
          <w:spacing w:val="-4"/>
          <w:sz w:val="28"/>
          <w:szCs w:val="28"/>
        </w:rPr>
        <w:t>нического мира. Доказательства эволюции.</w:t>
      </w:r>
    </w:p>
    <w:p w:rsidR="00DE579D" w:rsidRPr="00DE579D" w:rsidRDefault="00DE579D" w:rsidP="00DE579D">
      <w:pPr>
        <w:shd w:val="clear" w:color="auto" w:fill="FFFFFF"/>
        <w:ind w:right="-143" w:firstLine="567"/>
        <w:contextualSpacing/>
        <w:jc w:val="both"/>
        <w:rPr>
          <w:sz w:val="28"/>
          <w:szCs w:val="28"/>
        </w:rPr>
      </w:pPr>
      <w:r w:rsidRPr="00DE579D">
        <w:rPr>
          <w:i/>
          <w:iCs/>
          <w:spacing w:val="-5"/>
          <w:sz w:val="28"/>
          <w:szCs w:val="28"/>
        </w:rPr>
        <w:t xml:space="preserve">Демонстрация </w:t>
      </w:r>
      <w:r w:rsidRPr="00DE579D">
        <w:rPr>
          <w:spacing w:val="-5"/>
          <w:sz w:val="28"/>
          <w:szCs w:val="28"/>
        </w:rPr>
        <w:t xml:space="preserve">окаменелостей, отпечатков, скелетов позвоночных </w:t>
      </w:r>
      <w:r w:rsidRPr="00DE579D">
        <w:rPr>
          <w:sz w:val="28"/>
          <w:szCs w:val="28"/>
        </w:rPr>
        <w:t>животных.</w:t>
      </w:r>
    </w:p>
    <w:p w:rsidR="00DE579D" w:rsidRPr="00DE579D" w:rsidRDefault="00DE579D" w:rsidP="00100EBB">
      <w:pPr>
        <w:shd w:val="clear" w:color="auto" w:fill="FFFFFF"/>
        <w:ind w:right="-143"/>
        <w:contextualSpacing/>
        <w:jc w:val="both"/>
        <w:rPr>
          <w:spacing w:val="-4"/>
          <w:sz w:val="28"/>
          <w:szCs w:val="28"/>
        </w:rPr>
      </w:pPr>
      <w:r w:rsidRPr="00DE579D">
        <w:rPr>
          <w:i/>
          <w:iCs/>
          <w:spacing w:val="-10"/>
          <w:sz w:val="28"/>
          <w:szCs w:val="28"/>
        </w:rPr>
        <w:t xml:space="preserve">            Лабораторная работа</w:t>
      </w:r>
      <w:r w:rsidR="00100EBB">
        <w:rPr>
          <w:i/>
          <w:iCs/>
          <w:spacing w:val="-10"/>
          <w:sz w:val="28"/>
          <w:szCs w:val="28"/>
        </w:rPr>
        <w:t xml:space="preserve"> №</w:t>
      </w:r>
      <w:r w:rsidR="00100EBB">
        <w:rPr>
          <w:spacing w:val="-4"/>
          <w:sz w:val="28"/>
          <w:szCs w:val="28"/>
        </w:rPr>
        <w:t>5</w:t>
      </w:r>
      <w:r w:rsidRPr="00DE579D">
        <w:rPr>
          <w:spacing w:val="-4"/>
          <w:sz w:val="28"/>
          <w:szCs w:val="28"/>
        </w:rPr>
        <w:t xml:space="preserve"> </w:t>
      </w:r>
      <w:r w:rsidR="00100EBB">
        <w:rPr>
          <w:spacing w:val="-4"/>
          <w:sz w:val="28"/>
          <w:szCs w:val="28"/>
        </w:rPr>
        <w:t>«</w:t>
      </w:r>
      <w:r w:rsidRPr="00DE579D">
        <w:rPr>
          <w:spacing w:val="-4"/>
          <w:sz w:val="28"/>
          <w:szCs w:val="28"/>
        </w:rPr>
        <w:t>Изучение палеонтологических доказательств эволюции</w:t>
      </w:r>
      <w:r w:rsidR="00100EBB">
        <w:rPr>
          <w:spacing w:val="-4"/>
          <w:sz w:val="28"/>
          <w:szCs w:val="28"/>
        </w:rPr>
        <w:t>»</w:t>
      </w:r>
      <w:r w:rsidRPr="00DE579D">
        <w:rPr>
          <w:spacing w:val="-4"/>
          <w:sz w:val="28"/>
          <w:szCs w:val="28"/>
        </w:rPr>
        <w:t xml:space="preserve">. </w:t>
      </w:r>
    </w:p>
    <w:p w:rsidR="00DE579D" w:rsidRPr="00DE579D" w:rsidRDefault="00DE579D" w:rsidP="00DE579D">
      <w:pPr>
        <w:contextualSpacing/>
        <w:rPr>
          <w:i/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        </w:t>
      </w:r>
      <w:r w:rsidRPr="00DE579D">
        <w:rPr>
          <w:i/>
          <w:sz w:val="28"/>
          <w:szCs w:val="28"/>
        </w:rPr>
        <w:t>Требования ГОС</w:t>
      </w:r>
    </w:p>
    <w:p w:rsidR="00100EBB" w:rsidRDefault="00DE579D" w:rsidP="00DE579D">
      <w:pPr>
        <w:contextualSpacing/>
        <w:rPr>
          <w:b/>
          <w:sz w:val="28"/>
          <w:szCs w:val="28"/>
        </w:rPr>
      </w:pPr>
      <w:r w:rsidRPr="00DE579D">
        <w:rPr>
          <w:b/>
          <w:sz w:val="28"/>
          <w:szCs w:val="28"/>
        </w:rPr>
        <w:t xml:space="preserve">знать/понимать:     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>историю взглядов и современные представления на происхождение жизни</w:t>
      </w:r>
      <w:r w:rsidR="00100EBB" w:rsidRPr="00100EBB">
        <w:rPr>
          <w:sz w:val="28"/>
          <w:szCs w:val="28"/>
        </w:rPr>
        <w:t xml:space="preserve"> </w:t>
      </w:r>
      <w:r w:rsidRPr="00100EBB">
        <w:rPr>
          <w:sz w:val="28"/>
          <w:szCs w:val="28"/>
        </w:rPr>
        <w:t xml:space="preserve">на Земле; 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>ароморфозы, идиоадаптации древних пресмыкающихся к различным средам обитания;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эволюционное значение кистеперых рыб; 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>современные систематические  категории;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принципы систематики и классификации организмов; 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>историю изучения проблемы происхождения человека;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>этапы эволюции человека, роль биологических и социальных факторов на ра</w:t>
      </w:r>
      <w:r w:rsidRPr="00100EBB">
        <w:rPr>
          <w:sz w:val="28"/>
          <w:szCs w:val="28"/>
        </w:rPr>
        <w:t>з</w:t>
      </w:r>
      <w:r w:rsidRPr="00100EBB">
        <w:rPr>
          <w:sz w:val="28"/>
          <w:szCs w:val="28"/>
        </w:rPr>
        <w:t xml:space="preserve">ных этапах эволюции; </w:t>
      </w:r>
    </w:p>
    <w:p w:rsidR="00DE579D" w:rsidRPr="00100EBB" w:rsidRDefault="00DE579D" w:rsidP="00100EB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биологические особенности человеческих рас. </w:t>
      </w:r>
    </w:p>
    <w:p w:rsidR="00100EBB" w:rsidRDefault="00DE579D" w:rsidP="00DE579D">
      <w:pPr>
        <w:contextualSpacing/>
        <w:rPr>
          <w:b/>
          <w:sz w:val="28"/>
          <w:szCs w:val="28"/>
        </w:rPr>
      </w:pPr>
      <w:r w:rsidRPr="00DE579D">
        <w:rPr>
          <w:b/>
          <w:i/>
          <w:sz w:val="28"/>
          <w:szCs w:val="28"/>
        </w:rPr>
        <w:t xml:space="preserve">уметь:                   </w:t>
      </w:r>
    </w:p>
    <w:p w:rsidR="00DE579D" w:rsidRPr="00100EBB" w:rsidRDefault="00DE579D" w:rsidP="00100EB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100EBB">
        <w:rPr>
          <w:sz w:val="28"/>
          <w:szCs w:val="28"/>
        </w:rPr>
        <w:t>находить информацию в различных источниках и критически ее оценивать;</w:t>
      </w:r>
    </w:p>
    <w:p w:rsidR="00DE579D" w:rsidRPr="00100EBB" w:rsidRDefault="00DE579D" w:rsidP="00100EB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100EBB">
        <w:rPr>
          <w:sz w:val="28"/>
          <w:szCs w:val="28"/>
        </w:rPr>
        <w:t>объяснять влияние деятельности живых организмов на изменение  геологич</w:t>
      </w:r>
      <w:r w:rsidRPr="00100EBB">
        <w:rPr>
          <w:sz w:val="28"/>
          <w:szCs w:val="28"/>
        </w:rPr>
        <w:t>е</w:t>
      </w:r>
      <w:r w:rsidRPr="00100EBB">
        <w:rPr>
          <w:sz w:val="28"/>
          <w:szCs w:val="28"/>
        </w:rPr>
        <w:t xml:space="preserve">ских оболочек; </w:t>
      </w:r>
    </w:p>
    <w:p w:rsidR="00DE579D" w:rsidRPr="00100EBB" w:rsidRDefault="00DE579D" w:rsidP="00100EB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100EBB">
        <w:rPr>
          <w:sz w:val="28"/>
          <w:szCs w:val="28"/>
        </w:rPr>
        <w:t>анализировать и оценивать различные гипотезы происхождения жизни и челов</w:t>
      </w:r>
      <w:r w:rsidRPr="00100EBB">
        <w:rPr>
          <w:sz w:val="28"/>
          <w:szCs w:val="28"/>
        </w:rPr>
        <w:t>е</w:t>
      </w:r>
      <w:r w:rsidRPr="00100EBB">
        <w:rPr>
          <w:sz w:val="28"/>
          <w:szCs w:val="28"/>
        </w:rPr>
        <w:t>ка;</w:t>
      </w:r>
    </w:p>
    <w:p w:rsidR="00DE579D" w:rsidRPr="00100EBB" w:rsidRDefault="00DE579D" w:rsidP="00100EB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100EBB">
        <w:rPr>
          <w:sz w:val="28"/>
          <w:szCs w:val="28"/>
        </w:rPr>
        <w:t xml:space="preserve">объяснять ведущую роль учения Дарвина и Энгельса в изучении </w:t>
      </w:r>
      <w:proofErr w:type="spellStart"/>
      <w:r w:rsidRPr="00100EBB">
        <w:rPr>
          <w:sz w:val="28"/>
          <w:szCs w:val="28"/>
        </w:rPr>
        <w:t>проблемыпр</w:t>
      </w:r>
      <w:r w:rsidRPr="00100EBB">
        <w:rPr>
          <w:sz w:val="28"/>
          <w:szCs w:val="28"/>
        </w:rPr>
        <w:t>о</w:t>
      </w:r>
      <w:r w:rsidRPr="00100EBB">
        <w:rPr>
          <w:sz w:val="28"/>
          <w:szCs w:val="28"/>
        </w:rPr>
        <w:t>исхождения</w:t>
      </w:r>
      <w:proofErr w:type="spellEnd"/>
      <w:r w:rsidRPr="00100EBB">
        <w:rPr>
          <w:sz w:val="28"/>
          <w:szCs w:val="28"/>
        </w:rPr>
        <w:t xml:space="preserve"> человека;</w:t>
      </w:r>
    </w:p>
    <w:p w:rsidR="00DE579D" w:rsidRPr="00100EBB" w:rsidRDefault="00DE579D" w:rsidP="00100EB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100EBB">
        <w:rPr>
          <w:sz w:val="28"/>
          <w:szCs w:val="28"/>
        </w:rPr>
        <w:t>анализировать причины возникновения человеческих рас;</w:t>
      </w:r>
    </w:p>
    <w:p w:rsidR="00DE579D" w:rsidRPr="00100EBB" w:rsidRDefault="00DE579D" w:rsidP="00100EB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100EBB">
        <w:rPr>
          <w:sz w:val="28"/>
          <w:szCs w:val="28"/>
        </w:rPr>
        <w:lastRenderedPageBreak/>
        <w:t>использовать текст учебника и других пособий для составления таблиц, отр</w:t>
      </w:r>
      <w:r w:rsidRPr="00100EBB">
        <w:rPr>
          <w:sz w:val="28"/>
          <w:szCs w:val="28"/>
        </w:rPr>
        <w:t>а</w:t>
      </w:r>
      <w:r w:rsidRPr="00100EBB">
        <w:rPr>
          <w:sz w:val="28"/>
          <w:szCs w:val="28"/>
        </w:rPr>
        <w:t xml:space="preserve">жающих этапы развития жизни на Земле, становления человека; </w:t>
      </w:r>
    </w:p>
    <w:p w:rsidR="00DE579D" w:rsidRPr="00100EBB" w:rsidRDefault="00DE579D" w:rsidP="00100EB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100EBB">
        <w:rPr>
          <w:sz w:val="28"/>
          <w:szCs w:val="28"/>
        </w:rPr>
        <w:t>давать аргументированную критику расизма и «социального дарвинизма».</w:t>
      </w:r>
    </w:p>
    <w:p w:rsidR="00100EBB" w:rsidRDefault="00DE579D" w:rsidP="00100EBB">
      <w:pPr>
        <w:contextualSpacing/>
        <w:jc w:val="both"/>
        <w:rPr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использовать приобретенные знания и умения</w:t>
      </w:r>
      <w:r w:rsidRPr="00DE579D">
        <w:rPr>
          <w:sz w:val="28"/>
          <w:szCs w:val="28"/>
        </w:rPr>
        <w:t xml:space="preserve"> </w:t>
      </w:r>
      <w:r w:rsidRPr="00DE579D">
        <w:rPr>
          <w:b/>
          <w:i/>
          <w:sz w:val="28"/>
          <w:szCs w:val="28"/>
        </w:rPr>
        <w:t xml:space="preserve">в практической деятельности и повседневной жизни </w:t>
      </w:r>
      <w:proofErr w:type="gramStart"/>
      <w:r w:rsidRPr="00DE579D">
        <w:rPr>
          <w:b/>
          <w:i/>
          <w:sz w:val="28"/>
          <w:szCs w:val="28"/>
        </w:rPr>
        <w:t>для</w:t>
      </w:r>
      <w:proofErr w:type="gramEnd"/>
      <w:r w:rsidRPr="00DE579D">
        <w:rPr>
          <w:b/>
          <w:i/>
          <w:sz w:val="28"/>
          <w:szCs w:val="28"/>
        </w:rPr>
        <w:t>:</w:t>
      </w:r>
    </w:p>
    <w:p w:rsidR="00DE579D" w:rsidRDefault="00100EBB" w:rsidP="00100EBB">
      <w:pPr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DE579D" w:rsidRPr="00DE579D">
        <w:rPr>
          <w:sz w:val="28"/>
          <w:szCs w:val="28"/>
        </w:rPr>
        <w:t xml:space="preserve"> - соблюдения правил поведения в окружающей среде.</w:t>
      </w:r>
    </w:p>
    <w:p w:rsidR="009F1171" w:rsidRDefault="009F1171" w:rsidP="005901D7">
      <w:pPr>
        <w:shd w:val="clear" w:color="auto" w:fill="FFFFFF"/>
        <w:ind w:right="-143" w:firstLine="567"/>
        <w:contextualSpacing/>
        <w:jc w:val="center"/>
        <w:rPr>
          <w:bCs/>
          <w:i/>
          <w:spacing w:val="47"/>
          <w:sz w:val="28"/>
          <w:szCs w:val="28"/>
        </w:rPr>
      </w:pPr>
    </w:p>
    <w:p w:rsidR="005901D7" w:rsidRPr="00DE579D" w:rsidRDefault="005901D7" w:rsidP="005901D7">
      <w:pPr>
        <w:shd w:val="clear" w:color="auto" w:fill="FFFFFF"/>
        <w:ind w:right="-143" w:firstLine="567"/>
        <w:contextualSpacing/>
        <w:jc w:val="center"/>
        <w:rPr>
          <w:i/>
          <w:sz w:val="28"/>
          <w:szCs w:val="28"/>
        </w:rPr>
      </w:pPr>
      <w:r w:rsidRPr="00DE579D">
        <w:rPr>
          <w:bCs/>
          <w:i/>
          <w:spacing w:val="47"/>
          <w:sz w:val="28"/>
          <w:szCs w:val="28"/>
        </w:rPr>
        <w:t>РАЗДЕЛ</w:t>
      </w:r>
      <w:r w:rsidRPr="00DE579D">
        <w:rPr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  <w:lang w:val="en-US"/>
        </w:rPr>
        <w:t>IV</w:t>
      </w:r>
      <w:r w:rsidRPr="00DE579D">
        <w:rPr>
          <w:bCs/>
          <w:i/>
          <w:sz w:val="28"/>
          <w:szCs w:val="28"/>
        </w:rPr>
        <w:t>.</w:t>
      </w:r>
      <w:r w:rsidRPr="00DE579D">
        <w:rPr>
          <w:b/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ОСНОВЫ ЭКОЛОГИИ (7</w:t>
      </w:r>
      <w:r w:rsidRPr="00DE579D">
        <w:rPr>
          <w:bCs/>
          <w:i/>
          <w:sz w:val="28"/>
          <w:szCs w:val="28"/>
        </w:rPr>
        <w:t xml:space="preserve"> ч)</w:t>
      </w:r>
    </w:p>
    <w:p w:rsidR="005901D7" w:rsidRDefault="005901D7" w:rsidP="00100EBB">
      <w:pPr>
        <w:contextualSpacing/>
        <w:jc w:val="both"/>
        <w:rPr>
          <w:sz w:val="28"/>
          <w:szCs w:val="28"/>
        </w:rPr>
      </w:pPr>
    </w:p>
    <w:p w:rsidR="005901D7" w:rsidRDefault="005901D7" w:rsidP="005901D7">
      <w:pPr>
        <w:contextualSpacing/>
        <w:jc w:val="center"/>
        <w:rPr>
          <w:bCs/>
          <w:spacing w:val="-4"/>
          <w:sz w:val="28"/>
          <w:szCs w:val="28"/>
        </w:rPr>
      </w:pPr>
      <w:r w:rsidRPr="00DE579D">
        <w:rPr>
          <w:bCs/>
          <w:sz w:val="28"/>
          <w:szCs w:val="28"/>
        </w:rPr>
        <w:t xml:space="preserve">ТЕМА </w:t>
      </w:r>
      <w:r>
        <w:rPr>
          <w:bCs/>
          <w:spacing w:val="-4"/>
          <w:sz w:val="28"/>
          <w:szCs w:val="28"/>
        </w:rPr>
        <w:t>7</w:t>
      </w:r>
      <w:r w:rsidRPr="00DE579D">
        <w:rPr>
          <w:b/>
          <w:bCs/>
          <w:spacing w:val="-4"/>
          <w:sz w:val="28"/>
          <w:szCs w:val="28"/>
        </w:rPr>
        <w:t xml:space="preserve">.   </w:t>
      </w:r>
      <w:r>
        <w:rPr>
          <w:b/>
          <w:bCs/>
          <w:spacing w:val="-4"/>
          <w:sz w:val="28"/>
          <w:szCs w:val="28"/>
        </w:rPr>
        <w:t>Организм и среда</w:t>
      </w:r>
      <w:r w:rsidRPr="00DE579D">
        <w:rPr>
          <w:b/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(4</w:t>
      </w:r>
      <w:r w:rsidRPr="00DE579D">
        <w:rPr>
          <w:bCs/>
          <w:spacing w:val="-4"/>
          <w:sz w:val="28"/>
          <w:szCs w:val="28"/>
        </w:rPr>
        <w:t xml:space="preserve"> ч)</w:t>
      </w:r>
    </w:p>
    <w:p w:rsidR="005901D7" w:rsidRPr="00AB6FB3" w:rsidRDefault="005901D7" w:rsidP="005901D7">
      <w:pPr>
        <w:ind w:firstLine="709"/>
        <w:jc w:val="both"/>
        <w:rPr>
          <w:sz w:val="28"/>
          <w:szCs w:val="28"/>
        </w:rPr>
      </w:pPr>
      <w:r w:rsidRPr="00AB6FB3">
        <w:rPr>
          <w:i/>
          <w:iCs/>
          <w:sz w:val="28"/>
          <w:szCs w:val="28"/>
        </w:rPr>
        <w:t>Экология - наука о взаимосвязях организмов и окружающей среды. Среда - и</w:t>
      </w:r>
      <w:r w:rsidRPr="00AB6FB3">
        <w:rPr>
          <w:i/>
          <w:iCs/>
          <w:sz w:val="28"/>
          <w:szCs w:val="28"/>
        </w:rPr>
        <w:t>с</w:t>
      </w:r>
      <w:r w:rsidRPr="00AB6FB3">
        <w:rPr>
          <w:i/>
          <w:iCs/>
          <w:sz w:val="28"/>
          <w:szCs w:val="28"/>
        </w:rPr>
        <w:t>точник веществ, энергии и информации.</w:t>
      </w:r>
      <w:r w:rsidRPr="00AB6FB3">
        <w:rPr>
          <w:sz w:val="28"/>
          <w:szCs w:val="28"/>
        </w:rPr>
        <w:t xml:space="preserve"> Экологические факторы: абиотические, би</w:t>
      </w:r>
      <w:r w:rsidRPr="00AB6FB3">
        <w:rPr>
          <w:sz w:val="28"/>
          <w:szCs w:val="28"/>
        </w:rPr>
        <w:t>о</w:t>
      </w:r>
      <w:r w:rsidRPr="00AB6FB3">
        <w:rPr>
          <w:sz w:val="28"/>
          <w:szCs w:val="28"/>
        </w:rPr>
        <w:t>тические, антропогенные, их влияние на организмы. Приспособления организмов к различным экологическим факторам. Толерантность. Экотипы. Лимитирующие фа</w:t>
      </w:r>
      <w:r w:rsidRPr="00AB6FB3">
        <w:rPr>
          <w:sz w:val="28"/>
          <w:szCs w:val="28"/>
        </w:rPr>
        <w:t>к</w:t>
      </w:r>
      <w:r w:rsidRPr="00AB6FB3">
        <w:rPr>
          <w:sz w:val="28"/>
          <w:szCs w:val="28"/>
        </w:rPr>
        <w:t>торы. Закон минимума. Экологические ресурсы. Энергетический ресурс. Пищевой р</w:t>
      </w:r>
      <w:r w:rsidRPr="00AB6FB3">
        <w:rPr>
          <w:sz w:val="28"/>
          <w:szCs w:val="28"/>
        </w:rPr>
        <w:t>е</w:t>
      </w:r>
      <w:r w:rsidRPr="00AB6FB3">
        <w:rPr>
          <w:sz w:val="28"/>
          <w:szCs w:val="28"/>
        </w:rPr>
        <w:t>сурс. Жизненные формы. Морфологические приспособления. Ритмы жизни. Нейтр</w:t>
      </w:r>
      <w:r w:rsidRPr="00AB6FB3">
        <w:rPr>
          <w:sz w:val="28"/>
          <w:szCs w:val="28"/>
        </w:rPr>
        <w:t>а</w:t>
      </w:r>
      <w:r w:rsidRPr="00AB6FB3">
        <w:rPr>
          <w:sz w:val="28"/>
          <w:szCs w:val="28"/>
        </w:rPr>
        <w:t xml:space="preserve">лизм. </w:t>
      </w:r>
      <w:proofErr w:type="spellStart"/>
      <w:r w:rsidRPr="00AB6FB3">
        <w:rPr>
          <w:sz w:val="28"/>
          <w:szCs w:val="28"/>
        </w:rPr>
        <w:t>Аменсализм</w:t>
      </w:r>
      <w:proofErr w:type="spellEnd"/>
      <w:r w:rsidRPr="00AB6FB3">
        <w:rPr>
          <w:sz w:val="28"/>
          <w:szCs w:val="28"/>
        </w:rPr>
        <w:t xml:space="preserve">. Комменсализм. Симбиоз.  </w:t>
      </w:r>
      <w:proofErr w:type="spellStart"/>
      <w:r w:rsidRPr="00AB6FB3">
        <w:rPr>
          <w:sz w:val="28"/>
          <w:szCs w:val="28"/>
        </w:rPr>
        <w:t>Протокооперация</w:t>
      </w:r>
      <w:proofErr w:type="spellEnd"/>
      <w:r w:rsidRPr="00AB6FB3">
        <w:rPr>
          <w:sz w:val="28"/>
          <w:szCs w:val="28"/>
        </w:rPr>
        <w:t>. Мутуализм. Конк</w:t>
      </w:r>
      <w:r w:rsidRPr="00AB6FB3">
        <w:rPr>
          <w:sz w:val="28"/>
          <w:szCs w:val="28"/>
        </w:rPr>
        <w:t>у</w:t>
      </w:r>
      <w:r w:rsidRPr="00AB6FB3">
        <w:rPr>
          <w:sz w:val="28"/>
          <w:szCs w:val="28"/>
        </w:rPr>
        <w:t>ренция. Хищничество</w:t>
      </w:r>
      <w:proofErr w:type="gramStart"/>
      <w:r w:rsidRPr="00AB6FB3">
        <w:rPr>
          <w:sz w:val="28"/>
          <w:szCs w:val="28"/>
        </w:rPr>
        <w:t>.</w:t>
      </w:r>
      <w:proofErr w:type="gramEnd"/>
      <w:r w:rsidRPr="00AB6FB3">
        <w:rPr>
          <w:sz w:val="28"/>
          <w:szCs w:val="28"/>
        </w:rPr>
        <w:t xml:space="preserve"> </w:t>
      </w:r>
      <w:proofErr w:type="gramStart"/>
      <w:r w:rsidRPr="00AB6FB3">
        <w:rPr>
          <w:sz w:val="28"/>
          <w:szCs w:val="28"/>
        </w:rPr>
        <w:t>п</w:t>
      </w:r>
      <w:proofErr w:type="gramEnd"/>
      <w:r w:rsidRPr="00AB6FB3">
        <w:rPr>
          <w:sz w:val="28"/>
          <w:szCs w:val="28"/>
        </w:rPr>
        <w:t>аразитизм. Динамика популяций. Рождаемость. Смертность. Регуляторные механизмы. Циклические колебания численности.</w:t>
      </w:r>
    </w:p>
    <w:p w:rsidR="005901D7" w:rsidRPr="00AB6FB3" w:rsidRDefault="005901D7" w:rsidP="005901D7">
      <w:pPr>
        <w:contextualSpacing/>
        <w:rPr>
          <w:i/>
          <w:sz w:val="28"/>
          <w:szCs w:val="28"/>
        </w:rPr>
      </w:pPr>
      <w:r w:rsidRPr="00AB6FB3">
        <w:rPr>
          <w:spacing w:val="-4"/>
          <w:sz w:val="28"/>
          <w:szCs w:val="28"/>
        </w:rPr>
        <w:t xml:space="preserve">         </w:t>
      </w:r>
      <w:r w:rsidRPr="00AB6FB3">
        <w:rPr>
          <w:i/>
          <w:sz w:val="28"/>
          <w:szCs w:val="28"/>
        </w:rPr>
        <w:t>Требования ГОС</w:t>
      </w:r>
    </w:p>
    <w:p w:rsidR="005901D7" w:rsidRPr="00AB6FB3" w:rsidRDefault="005901D7" w:rsidP="005901D7">
      <w:pPr>
        <w:contextualSpacing/>
        <w:rPr>
          <w:b/>
          <w:sz w:val="28"/>
          <w:szCs w:val="28"/>
        </w:rPr>
      </w:pPr>
      <w:r w:rsidRPr="00AB6FB3">
        <w:rPr>
          <w:b/>
          <w:sz w:val="28"/>
          <w:szCs w:val="28"/>
        </w:rPr>
        <w:t xml:space="preserve">знать/понимать:     </w:t>
      </w:r>
    </w:p>
    <w:p w:rsidR="005901D7" w:rsidRPr="00AB6FB3" w:rsidRDefault="005901D7" w:rsidP="005901D7">
      <w:pPr>
        <w:ind w:firstLine="709"/>
        <w:jc w:val="both"/>
        <w:rPr>
          <w:sz w:val="28"/>
          <w:szCs w:val="28"/>
        </w:rPr>
      </w:pPr>
      <w:r w:rsidRPr="00AB6FB3">
        <w:rPr>
          <w:sz w:val="28"/>
          <w:szCs w:val="28"/>
        </w:rPr>
        <w:t xml:space="preserve">экологические факторы, их влияние на организмы; </w:t>
      </w:r>
    </w:p>
    <w:p w:rsidR="005901D7" w:rsidRPr="00AB6FB3" w:rsidRDefault="005901D7" w:rsidP="005901D7">
      <w:pPr>
        <w:jc w:val="both"/>
        <w:rPr>
          <w:bCs/>
          <w:spacing w:val="-4"/>
          <w:sz w:val="28"/>
          <w:szCs w:val="28"/>
        </w:rPr>
      </w:pPr>
      <w:r w:rsidRPr="00AB6FB3">
        <w:rPr>
          <w:b/>
          <w:sz w:val="28"/>
          <w:szCs w:val="28"/>
        </w:rPr>
        <w:t>уметь</w:t>
      </w:r>
      <w:r w:rsidRPr="00AB6FB3">
        <w:rPr>
          <w:sz w:val="28"/>
          <w:szCs w:val="28"/>
        </w:rPr>
        <w:t xml:space="preserve"> применять знания для обоснования мер охраны, бережного отношения к прир</w:t>
      </w:r>
      <w:r w:rsidRPr="00AB6FB3">
        <w:rPr>
          <w:sz w:val="28"/>
          <w:szCs w:val="28"/>
        </w:rPr>
        <w:t>о</w:t>
      </w:r>
      <w:r w:rsidRPr="00AB6FB3">
        <w:rPr>
          <w:sz w:val="28"/>
          <w:szCs w:val="28"/>
        </w:rPr>
        <w:t>де.</w:t>
      </w:r>
    </w:p>
    <w:p w:rsidR="005901D7" w:rsidRPr="00AB6FB3" w:rsidRDefault="005901D7" w:rsidP="005901D7">
      <w:pPr>
        <w:contextualSpacing/>
        <w:jc w:val="center"/>
        <w:rPr>
          <w:i/>
          <w:sz w:val="28"/>
          <w:szCs w:val="28"/>
        </w:rPr>
      </w:pPr>
    </w:p>
    <w:p w:rsidR="00DE579D" w:rsidRDefault="005901D7" w:rsidP="005901D7">
      <w:pPr>
        <w:shd w:val="clear" w:color="auto" w:fill="FFFFFF"/>
        <w:ind w:right="-5"/>
        <w:contextualSpacing/>
        <w:jc w:val="center"/>
        <w:rPr>
          <w:bCs/>
          <w:spacing w:val="-4"/>
          <w:sz w:val="28"/>
          <w:szCs w:val="28"/>
        </w:rPr>
      </w:pPr>
      <w:r w:rsidRPr="00DE579D">
        <w:rPr>
          <w:bCs/>
          <w:sz w:val="28"/>
          <w:szCs w:val="28"/>
        </w:rPr>
        <w:t xml:space="preserve">ТЕМА </w:t>
      </w:r>
      <w:r>
        <w:rPr>
          <w:bCs/>
          <w:spacing w:val="-4"/>
          <w:sz w:val="28"/>
          <w:szCs w:val="28"/>
        </w:rPr>
        <w:t>8</w:t>
      </w:r>
      <w:r w:rsidRPr="00DE579D">
        <w:rPr>
          <w:b/>
          <w:bCs/>
          <w:spacing w:val="-4"/>
          <w:sz w:val="28"/>
          <w:szCs w:val="28"/>
        </w:rPr>
        <w:t xml:space="preserve">.   </w:t>
      </w:r>
      <w:r>
        <w:rPr>
          <w:b/>
          <w:bCs/>
          <w:spacing w:val="-4"/>
          <w:sz w:val="28"/>
          <w:szCs w:val="28"/>
        </w:rPr>
        <w:t>Биосфера и человек</w:t>
      </w:r>
      <w:r w:rsidRPr="00DE579D">
        <w:rPr>
          <w:b/>
          <w:bCs/>
          <w:spacing w:val="-4"/>
          <w:sz w:val="28"/>
          <w:szCs w:val="28"/>
        </w:rPr>
        <w:t xml:space="preserve"> </w:t>
      </w:r>
      <w:r w:rsidRPr="00DE579D">
        <w:rPr>
          <w:bCs/>
          <w:spacing w:val="-4"/>
          <w:sz w:val="28"/>
          <w:szCs w:val="28"/>
        </w:rPr>
        <w:t>(3 ч)</w:t>
      </w:r>
    </w:p>
    <w:p w:rsidR="005901D7" w:rsidRPr="00AB6FB3" w:rsidRDefault="005901D7" w:rsidP="005901D7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AB6FB3">
        <w:rPr>
          <w:sz w:val="28"/>
          <w:szCs w:val="28"/>
        </w:rPr>
        <w:t>Биосфера-глобальная</w:t>
      </w:r>
      <w:proofErr w:type="spellEnd"/>
      <w:proofErr w:type="gramEnd"/>
      <w:r w:rsidRPr="00AB6FB3">
        <w:rPr>
          <w:sz w:val="28"/>
          <w:szCs w:val="28"/>
        </w:rPr>
        <w:t xml:space="preserve"> экосистема. </w:t>
      </w:r>
      <w:r w:rsidRPr="00AB6FB3">
        <w:rPr>
          <w:i/>
          <w:iCs/>
          <w:sz w:val="28"/>
          <w:szCs w:val="28"/>
        </w:rPr>
        <w:t>В.И. Вернадски</w:t>
      </w:r>
      <w:proofErr w:type="gramStart"/>
      <w:r w:rsidRPr="00AB6FB3">
        <w:rPr>
          <w:i/>
          <w:iCs/>
          <w:sz w:val="28"/>
          <w:szCs w:val="28"/>
        </w:rPr>
        <w:t>й-</w:t>
      </w:r>
      <w:proofErr w:type="gramEnd"/>
      <w:r w:rsidRPr="00AB6FB3">
        <w:rPr>
          <w:i/>
          <w:iCs/>
          <w:sz w:val="28"/>
          <w:szCs w:val="28"/>
        </w:rPr>
        <w:t xml:space="preserve"> основоположник учения о биосфере.</w:t>
      </w:r>
      <w:r w:rsidRPr="00AB6FB3">
        <w:rPr>
          <w:sz w:val="28"/>
          <w:szCs w:val="28"/>
        </w:rPr>
        <w:t xml:space="preserve"> Границы биосферы. </w:t>
      </w:r>
      <w:proofErr w:type="spellStart"/>
      <w:r w:rsidRPr="00AB6FB3">
        <w:rPr>
          <w:sz w:val="28"/>
          <w:szCs w:val="28"/>
        </w:rPr>
        <w:t>Распространие</w:t>
      </w:r>
      <w:proofErr w:type="spellEnd"/>
      <w:r w:rsidRPr="00AB6FB3">
        <w:rPr>
          <w:sz w:val="28"/>
          <w:szCs w:val="28"/>
        </w:rPr>
        <w:t xml:space="preserve"> и роль живого вещества в биосфере. Роль человека в биосфере.</w:t>
      </w:r>
    </w:p>
    <w:p w:rsidR="005901D7" w:rsidRPr="00AB6FB3" w:rsidRDefault="005901D7" w:rsidP="005901D7">
      <w:pPr>
        <w:ind w:firstLine="709"/>
        <w:jc w:val="both"/>
        <w:rPr>
          <w:sz w:val="28"/>
          <w:szCs w:val="28"/>
        </w:rPr>
      </w:pPr>
      <w:proofErr w:type="gramStart"/>
      <w:r w:rsidRPr="00AB6FB3">
        <w:rPr>
          <w:sz w:val="28"/>
          <w:szCs w:val="28"/>
        </w:rPr>
        <w:t>Экологические проблемы, их влияние на собственную жизнь, жизнь других л</w:t>
      </w:r>
      <w:r w:rsidRPr="00AB6FB3">
        <w:rPr>
          <w:sz w:val="28"/>
          <w:szCs w:val="28"/>
        </w:rPr>
        <w:t>ю</w:t>
      </w:r>
      <w:r w:rsidRPr="00AB6FB3">
        <w:rPr>
          <w:sz w:val="28"/>
          <w:szCs w:val="28"/>
        </w:rPr>
        <w:t>дей: парниковый эффект, кислотные дожди, опустынивание, сведение лесов, появл</w:t>
      </w:r>
      <w:r w:rsidRPr="00AB6FB3">
        <w:rPr>
          <w:sz w:val="28"/>
          <w:szCs w:val="28"/>
        </w:rPr>
        <w:t>е</w:t>
      </w:r>
      <w:r w:rsidRPr="00AB6FB3">
        <w:rPr>
          <w:sz w:val="28"/>
          <w:szCs w:val="28"/>
        </w:rPr>
        <w:t>ние “Озоновых дыр”, загрязнение окружающей среды.</w:t>
      </w:r>
      <w:proofErr w:type="gramEnd"/>
    </w:p>
    <w:p w:rsidR="005901D7" w:rsidRPr="00AB6FB3" w:rsidRDefault="005901D7" w:rsidP="005901D7">
      <w:pPr>
        <w:ind w:firstLine="709"/>
        <w:jc w:val="both"/>
        <w:rPr>
          <w:sz w:val="28"/>
          <w:szCs w:val="28"/>
        </w:rPr>
      </w:pPr>
      <w:r w:rsidRPr="00AB6FB3">
        <w:rPr>
          <w:sz w:val="28"/>
          <w:szCs w:val="28"/>
        </w:rPr>
        <w:t>Последствия деятельности человека в экосистемах, влияние собственных п</w:t>
      </w:r>
      <w:r w:rsidRPr="00AB6FB3">
        <w:rPr>
          <w:sz w:val="28"/>
          <w:szCs w:val="28"/>
        </w:rPr>
        <w:t>о</w:t>
      </w:r>
      <w:r w:rsidRPr="00AB6FB3">
        <w:rPr>
          <w:sz w:val="28"/>
          <w:szCs w:val="28"/>
        </w:rPr>
        <w:t>ступков на живые организмы и экосистемы.</w:t>
      </w:r>
    </w:p>
    <w:p w:rsidR="005901D7" w:rsidRDefault="00AB6FB3" w:rsidP="00AB6FB3">
      <w:pPr>
        <w:shd w:val="clear" w:color="auto" w:fill="FFFFFF"/>
        <w:ind w:right="-5"/>
        <w:contextualSpacing/>
        <w:jc w:val="both"/>
        <w:rPr>
          <w:bCs/>
          <w:spacing w:val="-4"/>
          <w:sz w:val="28"/>
          <w:szCs w:val="28"/>
        </w:rPr>
      </w:pPr>
      <w:r w:rsidRPr="00AB6FB3">
        <w:rPr>
          <w:bCs/>
          <w:i/>
          <w:spacing w:val="-4"/>
          <w:sz w:val="28"/>
          <w:szCs w:val="28"/>
        </w:rPr>
        <w:t>Итоговая контрольная работа</w:t>
      </w:r>
      <w:r>
        <w:rPr>
          <w:bCs/>
          <w:spacing w:val="-4"/>
          <w:sz w:val="28"/>
          <w:szCs w:val="28"/>
        </w:rPr>
        <w:t xml:space="preserve"> за курс биологии 9 класса.</w:t>
      </w:r>
    </w:p>
    <w:p w:rsidR="00AB6FB3" w:rsidRPr="00DE579D" w:rsidRDefault="00AB6FB3" w:rsidP="00AB6FB3">
      <w:pPr>
        <w:contextualSpacing/>
        <w:rPr>
          <w:i/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        </w:t>
      </w:r>
      <w:r w:rsidRPr="00DE579D">
        <w:rPr>
          <w:i/>
          <w:sz w:val="28"/>
          <w:szCs w:val="28"/>
        </w:rPr>
        <w:t>Требования ГОС</w:t>
      </w:r>
    </w:p>
    <w:p w:rsidR="00AB6FB3" w:rsidRDefault="00AB6FB3" w:rsidP="00AB6FB3">
      <w:pPr>
        <w:shd w:val="clear" w:color="auto" w:fill="FFFFFF"/>
        <w:ind w:right="-5"/>
        <w:contextualSpacing/>
        <w:jc w:val="both"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уметь:</w:t>
      </w:r>
    </w:p>
    <w:p w:rsidR="00B75240" w:rsidRPr="00B75240" w:rsidRDefault="00AB6FB3" w:rsidP="00B75240">
      <w:pPr>
        <w:pStyle w:val="a3"/>
        <w:numPr>
          <w:ilvl w:val="0"/>
          <w:numId w:val="39"/>
        </w:numPr>
        <w:shd w:val="clear" w:color="auto" w:fill="FFFFFF"/>
        <w:ind w:right="-5"/>
        <w:jc w:val="both"/>
        <w:rPr>
          <w:bCs/>
          <w:spacing w:val="-4"/>
          <w:sz w:val="28"/>
          <w:szCs w:val="28"/>
        </w:rPr>
      </w:pPr>
      <w:r w:rsidRPr="00AB6FB3">
        <w:rPr>
          <w:sz w:val="28"/>
          <w:szCs w:val="28"/>
        </w:rPr>
        <w:t xml:space="preserve">обосновывать и объяснять влияние хозяйственной деятельности человека на биосферу, необходимость рационального природопользования, использование </w:t>
      </w:r>
      <w:proofErr w:type="spellStart"/>
      <w:r w:rsidRPr="00AB6FB3">
        <w:rPr>
          <w:sz w:val="28"/>
          <w:szCs w:val="28"/>
        </w:rPr>
        <w:t>природосберегающих</w:t>
      </w:r>
      <w:proofErr w:type="spellEnd"/>
      <w:r w:rsidRPr="00AB6FB3">
        <w:rPr>
          <w:sz w:val="28"/>
          <w:szCs w:val="28"/>
        </w:rPr>
        <w:t xml:space="preserve"> технологий, возможности разрешения и предотвращения экологического кризиса.</w:t>
      </w:r>
    </w:p>
    <w:p w:rsidR="009F1171" w:rsidRDefault="009F1171" w:rsidP="002B7F49">
      <w:pPr>
        <w:pStyle w:val="a3"/>
        <w:shd w:val="clear" w:color="auto" w:fill="FFFFFF"/>
        <w:tabs>
          <w:tab w:val="left" w:pos="-1560"/>
        </w:tabs>
        <w:ind w:left="142" w:right="-2028"/>
        <w:jc w:val="center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tabs>
          <w:tab w:val="left" w:pos="-1560"/>
        </w:tabs>
        <w:ind w:left="142" w:right="-2028"/>
        <w:jc w:val="center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tabs>
          <w:tab w:val="left" w:pos="-1560"/>
        </w:tabs>
        <w:ind w:left="142" w:right="-2028"/>
        <w:jc w:val="center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tabs>
          <w:tab w:val="left" w:pos="-1560"/>
        </w:tabs>
        <w:ind w:left="142" w:right="-2028"/>
        <w:jc w:val="center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tabs>
          <w:tab w:val="left" w:pos="-1560"/>
        </w:tabs>
        <w:ind w:left="142" w:right="-2028"/>
        <w:jc w:val="center"/>
        <w:rPr>
          <w:b/>
          <w:i/>
          <w:sz w:val="28"/>
          <w:szCs w:val="28"/>
        </w:rPr>
      </w:pPr>
    </w:p>
    <w:p w:rsidR="009F1171" w:rsidRDefault="009F1171" w:rsidP="002B7F49">
      <w:pPr>
        <w:pStyle w:val="a3"/>
        <w:shd w:val="clear" w:color="auto" w:fill="FFFFFF"/>
        <w:tabs>
          <w:tab w:val="left" w:pos="-1560"/>
        </w:tabs>
        <w:ind w:left="142" w:right="-2028"/>
        <w:jc w:val="center"/>
        <w:rPr>
          <w:b/>
          <w:i/>
          <w:sz w:val="28"/>
          <w:szCs w:val="28"/>
        </w:rPr>
      </w:pPr>
    </w:p>
    <w:p w:rsidR="00B75240" w:rsidRPr="00B75240" w:rsidRDefault="00B75240" w:rsidP="002B7F49">
      <w:pPr>
        <w:pStyle w:val="a3"/>
        <w:shd w:val="clear" w:color="auto" w:fill="FFFFFF"/>
        <w:tabs>
          <w:tab w:val="left" w:pos="-1560"/>
        </w:tabs>
        <w:ind w:left="142" w:right="-202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5. </w:t>
      </w:r>
      <w:r w:rsidRPr="00B75240">
        <w:rPr>
          <w:b/>
          <w:i/>
          <w:sz w:val="28"/>
          <w:szCs w:val="28"/>
        </w:rPr>
        <w:t>УЧЕБНО-ТЕМАТИЧЕСКИЙ ПЛАН</w:t>
      </w:r>
    </w:p>
    <w:p w:rsidR="00B75240" w:rsidRPr="00B75240" w:rsidRDefault="00B75240" w:rsidP="002B7F49">
      <w:pPr>
        <w:pStyle w:val="a3"/>
        <w:shd w:val="clear" w:color="auto" w:fill="FFFFFF"/>
        <w:tabs>
          <w:tab w:val="left" w:pos="-1560"/>
        </w:tabs>
        <w:ind w:left="778" w:right="-2028"/>
        <w:rPr>
          <w:b/>
          <w:i/>
          <w:sz w:val="28"/>
          <w:szCs w:val="28"/>
        </w:rPr>
      </w:pPr>
    </w:p>
    <w:tbl>
      <w:tblPr>
        <w:tblW w:w="10439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820"/>
        <w:gridCol w:w="5792"/>
        <w:gridCol w:w="1276"/>
        <w:gridCol w:w="1275"/>
        <w:gridCol w:w="1276"/>
      </w:tblGrid>
      <w:tr w:rsidR="00B75240" w:rsidRPr="00BE1303" w:rsidTr="004627DF">
        <w:trPr>
          <w:trHeight w:val="380"/>
          <w:jc w:val="center"/>
        </w:trPr>
        <w:tc>
          <w:tcPr>
            <w:tcW w:w="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№</w:t>
            </w:r>
          </w:p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урока</w:t>
            </w:r>
          </w:p>
        </w:tc>
        <w:tc>
          <w:tcPr>
            <w:tcW w:w="57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Наименование разделов, тем уроков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Количес</w:t>
            </w:r>
            <w:r>
              <w:t>т</w:t>
            </w:r>
            <w:r>
              <w:t>во часов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В том числе</w:t>
            </w:r>
          </w:p>
        </w:tc>
      </w:tr>
      <w:tr w:rsidR="00B75240" w:rsidRPr="00BE1303" w:rsidTr="004627DF">
        <w:trPr>
          <w:trHeight w:val="379"/>
          <w:jc w:val="center"/>
        </w:trPr>
        <w:tc>
          <w:tcPr>
            <w:tcW w:w="8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5240" w:rsidRPr="00BE1303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Контрол</w:t>
            </w:r>
            <w:r>
              <w:t>ь</w:t>
            </w:r>
            <w:r>
              <w:t>ные раб</w:t>
            </w:r>
            <w:r>
              <w:t>о</w:t>
            </w:r>
            <w:r>
              <w:t>ты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Лабор</w:t>
            </w:r>
            <w:r>
              <w:t>а</w:t>
            </w:r>
            <w:r>
              <w:t>торные р</w:t>
            </w:r>
            <w:r>
              <w:t>а</w:t>
            </w:r>
            <w:r>
              <w:t>боты</w:t>
            </w: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2A5251">
              <w:rPr>
                <w:bCs/>
              </w:rPr>
              <w:t>Введение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</w:rPr>
            </w:pPr>
            <w:r w:rsidRPr="002A5251">
              <w:t>Раздел I. Уровни организации живых организмов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right"/>
            </w:pPr>
            <w:r w:rsidRPr="002A5251">
              <w:t>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2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2A5251">
              <w:rPr>
                <w:bCs/>
              </w:rPr>
              <w:t>Молекулярный уровень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3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2A5251">
              <w:rPr>
                <w:bCs/>
              </w:rPr>
              <w:t>Клеточный уровень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4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2A5251">
              <w:rPr>
                <w:bCs/>
              </w:rPr>
              <w:t>Организменный уровень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5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2A5251">
              <w:rPr>
                <w:bCs/>
              </w:rPr>
              <w:t>Популяционно-видовой уровень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6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proofErr w:type="spellStart"/>
            <w:r w:rsidRPr="002A5251">
              <w:rPr>
                <w:bCs/>
              </w:rPr>
              <w:t>Экосистемный</w:t>
            </w:r>
            <w:proofErr w:type="spellEnd"/>
            <w:r w:rsidRPr="002A5251">
              <w:rPr>
                <w:bCs/>
              </w:rPr>
              <w:t xml:space="preserve"> уровень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7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2A5251">
              <w:rPr>
                <w:bCs/>
              </w:rPr>
              <w:t>Биосферный уровень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tabs>
                <w:tab w:val="left" w:pos="5835"/>
              </w:tabs>
              <w:rPr>
                <w:bCs/>
              </w:rPr>
            </w:pPr>
            <w:r w:rsidRPr="002A5251">
              <w:t xml:space="preserve">Раздел II. Эволюция органического мира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4627DF" w:rsidP="004627DF">
            <w:pPr>
              <w:autoSpaceDE w:val="0"/>
              <w:autoSpaceDN w:val="0"/>
              <w:adjustRightInd w:val="0"/>
              <w:spacing w:line="252" w:lineRule="auto"/>
              <w:jc w:val="right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8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2A5251">
              <w:rPr>
                <w:bCs/>
              </w:rPr>
              <w:t>Основы учения об эволюции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627DF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7DF" w:rsidRPr="002A5251" w:rsidRDefault="004627DF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7DF" w:rsidRPr="002A5251" w:rsidRDefault="004627DF" w:rsidP="004627DF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>
              <w:rPr>
                <w:bCs/>
              </w:rPr>
              <w:t xml:space="preserve">Раздел </w:t>
            </w:r>
            <w:r w:rsidRPr="002A5251">
              <w:t>III</w:t>
            </w:r>
            <w:r>
              <w:t xml:space="preserve">. </w:t>
            </w:r>
            <w:r w:rsidRPr="002A5251">
              <w:rPr>
                <w:bCs/>
              </w:rPr>
              <w:t xml:space="preserve">Возникновение и развитие жизни на </w:t>
            </w:r>
            <w:r w:rsidRPr="002A5251">
              <w:rPr>
                <w:bCs/>
                <w:caps/>
              </w:rPr>
              <w:t>з</w:t>
            </w:r>
            <w:r w:rsidRPr="002A5251">
              <w:rPr>
                <w:bCs/>
              </w:rPr>
              <w:t>емле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7DF" w:rsidRPr="002A5251" w:rsidRDefault="004627DF" w:rsidP="004627DF">
            <w:pPr>
              <w:autoSpaceDE w:val="0"/>
              <w:autoSpaceDN w:val="0"/>
              <w:adjustRightInd w:val="0"/>
              <w:spacing w:line="252" w:lineRule="auto"/>
              <w:jc w:val="right"/>
            </w:pPr>
            <w: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7DF" w:rsidRDefault="004627DF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7DF" w:rsidRPr="002A5251" w:rsidRDefault="004627DF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9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2A5251">
              <w:rPr>
                <w:bCs/>
              </w:rPr>
              <w:t xml:space="preserve">Возникновение и развитие жизни на </w:t>
            </w:r>
            <w:r w:rsidRPr="002A5251">
              <w:rPr>
                <w:bCs/>
                <w:caps/>
              </w:rPr>
              <w:t>з</w:t>
            </w:r>
            <w:r w:rsidRPr="002A5251">
              <w:rPr>
                <w:bCs/>
              </w:rPr>
              <w:t>емле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2A5251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</w:rPr>
            </w:pPr>
            <w:r w:rsidRPr="002A5251">
              <w:rPr>
                <w:bCs/>
              </w:rPr>
              <w:t>Раздел</w:t>
            </w:r>
            <w:r w:rsidRPr="002A5251">
              <w:t>. Основы экологии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right"/>
            </w:pPr>
            <w:r w:rsidRPr="002A5251"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10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2A5251">
              <w:rPr>
                <w:bCs/>
              </w:rPr>
              <w:t>Организм и среда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11</w:t>
            </w: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2A5251">
              <w:rPr>
                <w:bCs/>
              </w:rPr>
              <w:t>Биосфера и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B75240" w:rsidRPr="002A5251" w:rsidTr="004627DF">
        <w:trPr>
          <w:jc w:val="center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</w:pPr>
            <w:r w:rsidRPr="002A5251"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240" w:rsidRPr="002A5251" w:rsidRDefault="00B75240" w:rsidP="004627DF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A5251">
              <w:t>5</w:t>
            </w:r>
          </w:p>
        </w:tc>
      </w:tr>
    </w:tbl>
    <w:p w:rsidR="00B75240" w:rsidRDefault="00B75240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9F1171" w:rsidRPr="00B75240" w:rsidRDefault="009F1171" w:rsidP="00B75240">
      <w:pPr>
        <w:shd w:val="clear" w:color="auto" w:fill="FFFFFF"/>
        <w:ind w:left="418" w:right="-5"/>
        <w:jc w:val="both"/>
        <w:rPr>
          <w:bCs/>
          <w:spacing w:val="-4"/>
          <w:sz w:val="28"/>
          <w:szCs w:val="28"/>
        </w:rPr>
      </w:pPr>
    </w:p>
    <w:p w:rsidR="00B75240" w:rsidRDefault="004627DF" w:rsidP="004627DF">
      <w:pPr>
        <w:pStyle w:val="a3"/>
        <w:numPr>
          <w:ilvl w:val="0"/>
          <w:numId w:val="41"/>
        </w:numPr>
        <w:shd w:val="clear" w:color="auto" w:fill="FFFFFF"/>
        <w:tabs>
          <w:tab w:val="left" w:pos="-1560"/>
        </w:tabs>
        <w:ind w:left="0" w:right="-2028"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КОНТРОЛЬНЫЕ И </w:t>
      </w:r>
      <w:r w:rsidR="00B75240">
        <w:rPr>
          <w:b/>
          <w:i/>
          <w:sz w:val="28"/>
          <w:szCs w:val="28"/>
        </w:rPr>
        <w:t>ЛАБОРАТОРНЫЕ РАБОТЫ</w:t>
      </w:r>
    </w:p>
    <w:p w:rsidR="004627DF" w:rsidRDefault="004627DF" w:rsidP="004627DF">
      <w:pPr>
        <w:pStyle w:val="a3"/>
        <w:shd w:val="clear" w:color="auto" w:fill="FFFFFF"/>
        <w:tabs>
          <w:tab w:val="left" w:pos="-1560"/>
        </w:tabs>
        <w:ind w:left="0" w:right="-2028"/>
        <w:jc w:val="center"/>
        <w:rPr>
          <w:sz w:val="28"/>
          <w:szCs w:val="28"/>
        </w:rPr>
      </w:pPr>
    </w:p>
    <w:p w:rsidR="004627DF" w:rsidRDefault="004627DF" w:rsidP="004627DF">
      <w:pPr>
        <w:pStyle w:val="a3"/>
        <w:shd w:val="clear" w:color="auto" w:fill="FFFFFF"/>
        <w:tabs>
          <w:tab w:val="left" w:pos="-1560"/>
        </w:tabs>
        <w:ind w:left="0" w:right="-2028"/>
        <w:jc w:val="center"/>
        <w:rPr>
          <w:sz w:val="28"/>
          <w:szCs w:val="28"/>
        </w:rPr>
      </w:pPr>
      <w:r>
        <w:rPr>
          <w:sz w:val="28"/>
          <w:szCs w:val="28"/>
        </w:rPr>
        <w:t>ПЕРЕЧЕНЬ КОНТРОЛЬНЫХ РАБОТ</w:t>
      </w:r>
    </w:p>
    <w:tbl>
      <w:tblPr>
        <w:tblW w:w="1070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7814"/>
        <w:gridCol w:w="1844"/>
      </w:tblGrid>
      <w:tr w:rsidR="004627DF" w:rsidRPr="00332E5E" w:rsidTr="004627DF">
        <w:trPr>
          <w:trHeight w:val="180"/>
        </w:trPr>
        <w:tc>
          <w:tcPr>
            <w:tcW w:w="1051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7814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844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4627DF" w:rsidRPr="00332E5E" w:rsidTr="004627DF">
        <w:trPr>
          <w:trHeight w:val="180"/>
        </w:trPr>
        <w:tc>
          <w:tcPr>
            <w:tcW w:w="1051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14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r w:rsidRPr="00332E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1</w:t>
            </w:r>
            <w:r w:rsidRPr="00332E5E">
              <w:rPr>
                <w:sz w:val="28"/>
                <w:szCs w:val="28"/>
              </w:rPr>
              <w:t>«Молекулярный уровень организации живой природы»</w:t>
            </w:r>
          </w:p>
        </w:tc>
        <w:tc>
          <w:tcPr>
            <w:tcW w:w="1844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27DF" w:rsidRPr="00332E5E" w:rsidTr="004627DF">
        <w:trPr>
          <w:trHeight w:val="525"/>
        </w:trPr>
        <w:tc>
          <w:tcPr>
            <w:tcW w:w="1051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14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r w:rsidRPr="00332E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2</w:t>
            </w:r>
            <w:r w:rsidRPr="00332E5E">
              <w:rPr>
                <w:sz w:val="28"/>
                <w:szCs w:val="28"/>
              </w:rPr>
              <w:t>«Клеточный уровень организации ж</w:t>
            </w:r>
            <w:r w:rsidRPr="00332E5E">
              <w:rPr>
                <w:sz w:val="28"/>
                <w:szCs w:val="28"/>
              </w:rPr>
              <w:t>и</w:t>
            </w:r>
            <w:r w:rsidRPr="00332E5E">
              <w:rPr>
                <w:sz w:val="28"/>
                <w:szCs w:val="28"/>
              </w:rPr>
              <w:t>вой природы»</w:t>
            </w:r>
          </w:p>
        </w:tc>
        <w:tc>
          <w:tcPr>
            <w:tcW w:w="1844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27DF" w:rsidRPr="00332E5E" w:rsidTr="004627DF">
        <w:trPr>
          <w:trHeight w:val="525"/>
        </w:trPr>
        <w:tc>
          <w:tcPr>
            <w:tcW w:w="1051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14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r w:rsidRPr="00332E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3</w:t>
            </w:r>
            <w:r w:rsidRPr="00332E5E">
              <w:rPr>
                <w:sz w:val="28"/>
                <w:szCs w:val="28"/>
              </w:rPr>
              <w:t>«Организменный уровень организ</w:t>
            </w:r>
            <w:r w:rsidRPr="00332E5E">
              <w:rPr>
                <w:sz w:val="28"/>
                <w:szCs w:val="28"/>
              </w:rPr>
              <w:t>а</w:t>
            </w:r>
            <w:r w:rsidRPr="00332E5E">
              <w:rPr>
                <w:sz w:val="28"/>
                <w:szCs w:val="28"/>
              </w:rPr>
              <w:t>ции живого»</w:t>
            </w:r>
          </w:p>
        </w:tc>
        <w:tc>
          <w:tcPr>
            <w:tcW w:w="1844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27DF" w:rsidRPr="00332E5E" w:rsidTr="004627DF">
        <w:trPr>
          <w:trHeight w:val="362"/>
        </w:trPr>
        <w:tc>
          <w:tcPr>
            <w:tcW w:w="1051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14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r w:rsidRPr="00332E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4</w:t>
            </w:r>
            <w:r w:rsidRPr="00332E5E">
              <w:rPr>
                <w:sz w:val="28"/>
                <w:szCs w:val="28"/>
              </w:rPr>
              <w:t>«</w:t>
            </w:r>
            <w:proofErr w:type="spellStart"/>
            <w:r w:rsidRPr="00332E5E">
              <w:rPr>
                <w:sz w:val="28"/>
                <w:szCs w:val="28"/>
              </w:rPr>
              <w:t>Экосистемный</w:t>
            </w:r>
            <w:proofErr w:type="spellEnd"/>
            <w:r w:rsidRPr="00332E5E">
              <w:rPr>
                <w:sz w:val="28"/>
                <w:szCs w:val="28"/>
              </w:rPr>
              <w:t xml:space="preserve"> уровень»</w:t>
            </w:r>
          </w:p>
        </w:tc>
        <w:tc>
          <w:tcPr>
            <w:tcW w:w="1844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27DF" w:rsidRPr="00332E5E" w:rsidTr="004627DF">
        <w:trPr>
          <w:trHeight w:val="435"/>
        </w:trPr>
        <w:tc>
          <w:tcPr>
            <w:tcW w:w="1051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814" w:type="dxa"/>
          </w:tcPr>
          <w:p w:rsidR="004627DF" w:rsidRPr="00332E5E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r w:rsidRPr="00332E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5</w:t>
            </w:r>
            <w:r w:rsidRPr="00332E5E">
              <w:rPr>
                <w:sz w:val="28"/>
                <w:szCs w:val="28"/>
              </w:rPr>
              <w:t>«Основы учения об эволюции»</w:t>
            </w:r>
          </w:p>
        </w:tc>
        <w:tc>
          <w:tcPr>
            <w:tcW w:w="1844" w:type="dxa"/>
          </w:tcPr>
          <w:p w:rsidR="004627DF" w:rsidRDefault="004627DF" w:rsidP="004627D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27DF" w:rsidRPr="00332E5E" w:rsidTr="004627DF">
        <w:trPr>
          <w:trHeight w:val="260"/>
        </w:trPr>
        <w:tc>
          <w:tcPr>
            <w:tcW w:w="1051" w:type="dxa"/>
          </w:tcPr>
          <w:p w:rsidR="004627DF" w:rsidRDefault="004627DF" w:rsidP="00462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814" w:type="dxa"/>
          </w:tcPr>
          <w:p w:rsidR="004627DF" w:rsidRPr="002D3A58" w:rsidRDefault="004627DF" w:rsidP="00462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</w:t>
            </w:r>
            <w:r w:rsidRPr="002D3A58">
              <w:rPr>
                <w:sz w:val="28"/>
                <w:szCs w:val="28"/>
              </w:rPr>
              <w:t>онтрольная</w:t>
            </w:r>
            <w:r>
              <w:rPr>
                <w:sz w:val="28"/>
                <w:szCs w:val="28"/>
              </w:rPr>
              <w:t xml:space="preserve"> работа за курс биологии 9 класса</w:t>
            </w:r>
          </w:p>
        </w:tc>
        <w:tc>
          <w:tcPr>
            <w:tcW w:w="1844" w:type="dxa"/>
          </w:tcPr>
          <w:p w:rsidR="004627DF" w:rsidRDefault="004627DF" w:rsidP="00462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27DF" w:rsidRPr="00332E5E" w:rsidTr="004627DF">
        <w:trPr>
          <w:trHeight w:val="260"/>
        </w:trPr>
        <w:tc>
          <w:tcPr>
            <w:tcW w:w="1051" w:type="dxa"/>
          </w:tcPr>
          <w:p w:rsidR="004627DF" w:rsidRDefault="004627DF" w:rsidP="00462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4" w:type="dxa"/>
          </w:tcPr>
          <w:p w:rsidR="004627DF" w:rsidRDefault="004627DF" w:rsidP="00462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844" w:type="dxa"/>
          </w:tcPr>
          <w:p w:rsidR="004627DF" w:rsidRDefault="004627DF" w:rsidP="00462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4627DF" w:rsidRDefault="004627DF" w:rsidP="004627DF">
      <w:pPr>
        <w:pStyle w:val="a3"/>
        <w:shd w:val="clear" w:color="auto" w:fill="FFFFFF"/>
        <w:tabs>
          <w:tab w:val="left" w:pos="-1560"/>
        </w:tabs>
        <w:ind w:left="0" w:right="-2028"/>
        <w:jc w:val="center"/>
        <w:rPr>
          <w:sz w:val="28"/>
          <w:szCs w:val="28"/>
        </w:rPr>
      </w:pPr>
    </w:p>
    <w:p w:rsidR="004627DF" w:rsidRPr="004627DF" w:rsidRDefault="004627DF" w:rsidP="004627DF">
      <w:pPr>
        <w:pStyle w:val="a3"/>
        <w:shd w:val="clear" w:color="auto" w:fill="FFFFFF"/>
        <w:tabs>
          <w:tab w:val="left" w:pos="-1560"/>
        </w:tabs>
        <w:ind w:left="0" w:right="-2028"/>
        <w:jc w:val="center"/>
        <w:rPr>
          <w:sz w:val="28"/>
          <w:szCs w:val="28"/>
        </w:rPr>
      </w:pPr>
      <w:r>
        <w:rPr>
          <w:sz w:val="28"/>
          <w:szCs w:val="28"/>
        </w:rPr>
        <w:t>ПЕРЕЧЕНЬ ЛАБОРАТОРНЫХ РАБОТ</w:t>
      </w:r>
    </w:p>
    <w:tbl>
      <w:tblPr>
        <w:tblW w:w="103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8222"/>
        <w:gridCol w:w="1549"/>
      </w:tblGrid>
      <w:tr w:rsidR="00B75240" w:rsidRPr="00332E5E" w:rsidTr="004627DF">
        <w:trPr>
          <w:trHeight w:val="240"/>
        </w:trPr>
        <w:tc>
          <w:tcPr>
            <w:tcW w:w="586" w:type="dxa"/>
          </w:tcPr>
          <w:p w:rsidR="00B75240" w:rsidRPr="00332E5E" w:rsidRDefault="00B75240" w:rsidP="00B7524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8222" w:type="dxa"/>
          </w:tcPr>
          <w:p w:rsidR="00B75240" w:rsidRPr="00332E5E" w:rsidRDefault="00B75240" w:rsidP="00B7524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75240" w:rsidRPr="00332E5E" w:rsidRDefault="00B75240" w:rsidP="00B7524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сов</w:t>
            </w:r>
          </w:p>
        </w:tc>
      </w:tr>
      <w:tr w:rsidR="00B75240" w:rsidRPr="00332E5E" w:rsidTr="004627DF">
        <w:trPr>
          <w:trHeight w:val="240"/>
        </w:trPr>
        <w:tc>
          <w:tcPr>
            <w:tcW w:w="586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32E5E">
              <w:rPr>
                <w:sz w:val="28"/>
                <w:szCs w:val="28"/>
              </w:rPr>
              <w:t xml:space="preserve">Л.р.№1 «Расщепление </w:t>
            </w:r>
            <w:proofErr w:type="spellStart"/>
            <w:r w:rsidRPr="00332E5E">
              <w:rPr>
                <w:sz w:val="28"/>
                <w:szCs w:val="28"/>
              </w:rPr>
              <w:t>пероксида</w:t>
            </w:r>
            <w:proofErr w:type="spellEnd"/>
            <w:r w:rsidRPr="00332E5E">
              <w:rPr>
                <w:sz w:val="28"/>
                <w:szCs w:val="28"/>
              </w:rPr>
              <w:t xml:space="preserve"> водорода ферментом каталазой»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5240" w:rsidRPr="00332E5E" w:rsidTr="004627DF">
        <w:trPr>
          <w:trHeight w:val="80"/>
        </w:trPr>
        <w:tc>
          <w:tcPr>
            <w:tcW w:w="586" w:type="dxa"/>
            <w:tcBorders>
              <w:top w:val="nil"/>
              <w:left w:val="single" w:sz="4" w:space="0" w:color="auto"/>
              <w:right w:val="nil"/>
            </w:tcBorders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2" w:type="dxa"/>
            <w:tcBorders>
              <w:top w:val="nil"/>
              <w:left w:val="single" w:sz="4" w:space="0" w:color="auto"/>
              <w:right w:val="nil"/>
            </w:tcBorders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32E5E">
              <w:rPr>
                <w:sz w:val="28"/>
                <w:szCs w:val="28"/>
              </w:rPr>
              <w:t>Л.р.№2 «Рассматривание клеток растений и животных под микр</w:t>
            </w:r>
            <w:r w:rsidRPr="00332E5E">
              <w:rPr>
                <w:sz w:val="28"/>
                <w:szCs w:val="28"/>
              </w:rPr>
              <w:t>о</w:t>
            </w:r>
            <w:r w:rsidRPr="00332E5E">
              <w:rPr>
                <w:sz w:val="28"/>
                <w:szCs w:val="28"/>
              </w:rPr>
              <w:t>скопом»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5240" w:rsidRPr="00332E5E" w:rsidTr="004627DF">
        <w:trPr>
          <w:trHeight w:val="360"/>
        </w:trPr>
        <w:tc>
          <w:tcPr>
            <w:tcW w:w="586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32E5E">
              <w:rPr>
                <w:sz w:val="28"/>
                <w:szCs w:val="28"/>
              </w:rPr>
              <w:t xml:space="preserve"> Л.р. №3 «Выявление изменчивости организмов»</w:t>
            </w:r>
          </w:p>
        </w:tc>
        <w:tc>
          <w:tcPr>
            <w:tcW w:w="1549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5240" w:rsidRPr="00332E5E" w:rsidTr="004627DF">
        <w:trPr>
          <w:trHeight w:val="315"/>
        </w:trPr>
        <w:tc>
          <w:tcPr>
            <w:tcW w:w="586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32E5E">
              <w:rPr>
                <w:sz w:val="28"/>
                <w:szCs w:val="28"/>
              </w:rPr>
              <w:t>Л.р. №4 «Изучение морфологического критерия вида»</w:t>
            </w:r>
          </w:p>
        </w:tc>
        <w:tc>
          <w:tcPr>
            <w:tcW w:w="1549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5240" w:rsidRPr="00332E5E" w:rsidTr="004627DF">
        <w:trPr>
          <w:trHeight w:val="359"/>
        </w:trPr>
        <w:tc>
          <w:tcPr>
            <w:tcW w:w="586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32E5E">
              <w:rPr>
                <w:sz w:val="28"/>
                <w:szCs w:val="28"/>
              </w:rPr>
              <w:t>Л.р. №5 «Изучение палеонтологических доказательств эволюции»</w:t>
            </w:r>
          </w:p>
        </w:tc>
        <w:tc>
          <w:tcPr>
            <w:tcW w:w="1549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5240" w:rsidRPr="00332E5E" w:rsidTr="004627DF">
        <w:trPr>
          <w:trHeight w:val="359"/>
        </w:trPr>
        <w:tc>
          <w:tcPr>
            <w:tcW w:w="586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49" w:type="dxa"/>
          </w:tcPr>
          <w:p w:rsidR="00B75240" w:rsidRPr="00332E5E" w:rsidRDefault="00B75240" w:rsidP="004627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B75240" w:rsidRPr="00B75240" w:rsidRDefault="00B75240" w:rsidP="00B75240">
      <w:pPr>
        <w:pStyle w:val="a3"/>
        <w:shd w:val="clear" w:color="auto" w:fill="FFFFFF"/>
        <w:tabs>
          <w:tab w:val="left" w:pos="-1560"/>
        </w:tabs>
        <w:ind w:left="1080" w:right="-2028"/>
        <w:rPr>
          <w:b/>
          <w:i/>
          <w:sz w:val="28"/>
          <w:szCs w:val="28"/>
        </w:rPr>
      </w:pPr>
    </w:p>
    <w:p w:rsidR="005901D7" w:rsidRDefault="005901D7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B75240">
      <w:pPr>
        <w:shd w:val="clear" w:color="auto" w:fill="FFFFFF"/>
        <w:ind w:left="720" w:right="-5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lastRenderedPageBreak/>
        <w:t>ГРАФИК КОНТРОЛЬНЫХ, ЛАБОРАТОРНЫХ РАБОТ</w:t>
      </w: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3"/>
        <w:gridCol w:w="967"/>
        <w:gridCol w:w="8878"/>
      </w:tblGrid>
      <w:tr w:rsidR="00DA3C5C" w:rsidRPr="00DA3C5C" w:rsidTr="00DA3C5C">
        <w:trPr>
          <w:trHeight w:val="595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</w:p>
          <w:p w:rsidR="00DA3C5C" w:rsidRPr="00DA3C5C" w:rsidRDefault="00DA3C5C" w:rsidP="00DA3C5C">
            <w:pPr>
              <w:contextualSpacing/>
              <w:jc w:val="center"/>
            </w:pPr>
            <w:r w:rsidRPr="00DA3C5C">
              <w:t>№ п.п.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 xml:space="preserve">Дата </w:t>
            </w: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 xml:space="preserve">Тема </w:t>
            </w:r>
          </w:p>
        </w:tc>
      </w:tr>
      <w:tr w:rsidR="00DA3C5C" w:rsidRPr="00DA3C5C" w:rsidTr="00DA3C5C">
        <w:trPr>
          <w:trHeight w:val="328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1 четверть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 xml:space="preserve">Лабораторная работа № 1 «Расщепление </w:t>
            </w:r>
            <w:proofErr w:type="spellStart"/>
            <w:r w:rsidRPr="00DA3C5C">
              <w:t>пероксида</w:t>
            </w:r>
            <w:proofErr w:type="spellEnd"/>
            <w:r w:rsidRPr="00DA3C5C">
              <w:t xml:space="preserve"> водорода ферментом катал</w:t>
            </w:r>
            <w:r w:rsidRPr="00DA3C5C">
              <w:t>а</w:t>
            </w:r>
            <w:r w:rsidRPr="00DA3C5C">
              <w:t>зой»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Контрольная работа № 1 «Молекулярный уровень организации живой природы»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Лабораторная работа № 2 «Рассматривание клеток растений и животных под ми</w:t>
            </w:r>
            <w:r w:rsidRPr="00DA3C5C">
              <w:t>к</w:t>
            </w:r>
            <w:r w:rsidRPr="00DA3C5C">
              <w:t>роскопом»</w:t>
            </w:r>
          </w:p>
        </w:tc>
      </w:tr>
      <w:tr w:rsidR="00DA3C5C" w:rsidRPr="00DA3C5C" w:rsidTr="00DA3C5C">
        <w:trPr>
          <w:trHeight w:val="595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2 четверть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20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Контрольная работа №2«Клеточный уровень организации живой природы»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30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Лабораторная работа №3 «Выявление изменчивости организмов»</w:t>
            </w:r>
          </w:p>
        </w:tc>
      </w:tr>
      <w:tr w:rsidR="00DA3C5C" w:rsidRPr="00DA3C5C" w:rsidTr="00DA3C5C">
        <w:trPr>
          <w:trHeight w:val="595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3 четверть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33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Контрольная работа № 3 «Организменный уровень организации живого» (тест)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34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Лабораторная работа № 4 «Изучение морфологического критерия вида»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46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Контрольная работа № 4«Организменный уровень организации живого»</w:t>
            </w:r>
          </w:p>
        </w:tc>
      </w:tr>
      <w:tr w:rsidR="00DA3C5C" w:rsidRPr="00DA3C5C" w:rsidTr="00DA3C5C">
        <w:trPr>
          <w:trHeight w:val="595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4 четверть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57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Лабораторная работа № 5 «Изучение палеонтологических доказательств эволюции»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61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Контрольная работа № 5«Основы учения об эволюции»</w:t>
            </w:r>
          </w:p>
        </w:tc>
      </w:tr>
      <w:tr w:rsidR="00DA3C5C" w:rsidRPr="00DA3C5C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center"/>
            </w:pPr>
            <w:r w:rsidRPr="00DA3C5C">
              <w:t>68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DA3C5C" w:rsidRDefault="00DA3C5C" w:rsidP="00DA3C5C">
            <w:pPr>
              <w:contextualSpacing/>
              <w:jc w:val="center"/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DA3C5C" w:rsidRDefault="00DA3C5C" w:rsidP="00DA3C5C">
            <w:pPr>
              <w:contextualSpacing/>
              <w:jc w:val="both"/>
            </w:pPr>
            <w:r w:rsidRPr="00DA3C5C">
              <w:t>Итоговая контрольная работа за курс биологии 9 класса</w:t>
            </w:r>
          </w:p>
        </w:tc>
      </w:tr>
    </w:tbl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9F1171" w:rsidRDefault="009F1171" w:rsidP="009F1171">
      <w:pPr>
        <w:shd w:val="clear" w:color="auto" w:fill="FFFFFF"/>
        <w:ind w:left="720" w:right="-5"/>
        <w:jc w:val="center"/>
        <w:rPr>
          <w:bCs/>
          <w:spacing w:val="-4"/>
          <w:sz w:val="28"/>
          <w:szCs w:val="28"/>
        </w:rPr>
      </w:pPr>
    </w:p>
    <w:p w:rsidR="005901D7" w:rsidRDefault="004627DF" w:rsidP="004627DF">
      <w:pPr>
        <w:pStyle w:val="a3"/>
        <w:numPr>
          <w:ilvl w:val="0"/>
          <w:numId w:val="41"/>
        </w:numPr>
        <w:shd w:val="clear" w:color="auto" w:fill="FFFFFF"/>
        <w:ind w:right="-5"/>
        <w:jc w:val="center"/>
        <w:rPr>
          <w:b/>
          <w:bCs/>
          <w:i/>
          <w:spacing w:val="-4"/>
          <w:sz w:val="28"/>
          <w:szCs w:val="28"/>
        </w:rPr>
      </w:pPr>
      <w:r>
        <w:rPr>
          <w:b/>
          <w:bCs/>
          <w:i/>
          <w:spacing w:val="-4"/>
          <w:sz w:val="28"/>
          <w:szCs w:val="28"/>
        </w:rPr>
        <w:lastRenderedPageBreak/>
        <w:t>КОНТРОЛЬ УРОВНЯ ОБУЧЕННОСТИ</w:t>
      </w:r>
    </w:p>
    <w:p w:rsidR="004627DF" w:rsidRPr="00E6589A" w:rsidRDefault="004627DF" w:rsidP="004627DF">
      <w:pPr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 xml:space="preserve">Контроль уровня </w:t>
      </w:r>
      <w:proofErr w:type="spellStart"/>
      <w:r w:rsidRPr="00E6589A">
        <w:rPr>
          <w:sz w:val="28"/>
          <w:szCs w:val="28"/>
        </w:rPr>
        <w:t>обученности</w:t>
      </w:r>
      <w:proofErr w:type="spellEnd"/>
      <w:r w:rsidRPr="00E6589A">
        <w:rPr>
          <w:sz w:val="28"/>
          <w:szCs w:val="28"/>
        </w:rPr>
        <w:t xml:space="preserve"> включает:</w:t>
      </w:r>
    </w:p>
    <w:p w:rsidR="004627DF" w:rsidRPr="00E6589A" w:rsidRDefault="004627DF" w:rsidP="004627DF">
      <w:pPr>
        <w:numPr>
          <w:ilvl w:val="0"/>
          <w:numId w:val="42"/>
        </w:numPr>
        <w:tabs>
          <w:tab w:val="clear" w:pos="1080"/>
          <w:tab w:val="num" w:pos="432"/>
        </w:tabs>
        <w:ind w:left="432" w:hanging="432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устные ответы;</w:t>
      </w:r>
    </w:p>
    <w:p w:rsidR="004627DF" w:rsidRPr="00E6589A" w:rsidRDefault="004627DF" w:rsidP="004627DF">
      <w:pPr>
        <w:numPr>
          <w:ilvl w:val="0"/>
          <w:numId w:val="42"/>
        </w:numPr>
        <w:tabs>
          <w:tab w:val="clear" w:pos="1080"/>
          <w:tab w:val="num" w:pos="432"/>
        </w:tabs>
        <w:ind w:left="432" w:hanging="432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тематические сообщения;</w:t>
      </w:r>
    </w:p>
    <w:p w:rsidR="004627DF" w:rsidRPr="00E6589A" w:rsidRDefault="004627DF" w:rsidP="004627DF">
      <w:pPr>
        <w:numPr>
          <w:ilvl w:val="0"/>
          <w:numId w:val="42"/>
        </w:numPr>
        <w:tabs>
          <w:tab w:val="clear" w:pos="1080"/>
          <w:tab w:val="num" w:pos="432"/>
        </w:tabs>
        <w:ind w:left="432" w:hanging="432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самостоятельные работы;</w:t>
      </w:r>
    </w:p>
    <w:p w:rsidR="004627DF" w:rsidRPr="00E6589A" w:rsidRDefault="004627DF" w:rsidP="004627DF">
      <w:pPr>
        <w:numPr>
          <w:ilvl w:val="0"/>
          <w:numId w:val="42"/>
        </w:numPr>
        <w:tabs>
          <w:tab w:val="clear" w:pos="1080"/>
          <w:tab w:val="num" w:pos="432"/>
        </w:tabs>
        <w:ind w:left="432" w:hanging="432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контрольные работы;</w:t>
      </w:r>
    </w:p>
    <w:p w:rsidR="004627DF" w:rsidRPr="00E6589A" w:rsidRDefault="004627DF" w:rsidP="004627DF">
      <w:pPr>
        <w:numPr>
          <w:ilvl w:val="0"/>
          <w:numId w:val="42"/>
        </w:numPr>
        <w:tabs>
          <w:tab w:val="clear" w:pos="1080"/>
          <w:tab w:val="num" w:pos="432"/>
        </w:tabs>
        <w:ind w:left="432" w:hanging="432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тесты.</w:t>
      </w:r>
    </w:p>
    <w:p w:rsidR="004627DF" w:rsidRPr="00E6589A" w:rsidRDefault="004627DF" w:rsidP="004627DF">
      <w:pPr>
        <w:pStyle w:val="4"/>
        <w:spacing w:before="0"/>
        <w:contextualSpacing/>
        <w:jc w:val="center"/>
        <w:rPr>
          <w:color w:val="auto"/>
          <w:sz w:val="28"/>
          <w:szCs w:val="28"/>
        </w:rPr>
      </w:pPr>
      <w:r w:rsidRPr="00E6589A">
        <w:rPr>
          <w:color w:val="auto"/>
          <w:sz w:val="28"/>
          <w:szCs w:val="28"/>
        </w:rPr>
        <w:t>Оценка устных ответов учащихся</w:t>
      </w:r>
    </w:p>
    <w:p w:rsidR="004627DF" w:rsidRPr="00E6589A" w:rsidRDefault="004627DF" w:rsidP="004627DF">
      <w:pPr>
        <w:contextualSpacing/>
        <w:rPr>
          <w:sz w:val="28"/>
          <w:szCs w:val="28"/>
        </w:rPr>
      </w:pP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5</w:t>
      </w:r>
      <w:r w:rsidRPr="00E6589A">
        <w:rPr>
          <w:sz w:val="28"/>
          <w:szCs w:val="28"/>
        </w:rPr>
        <w:t>» ставится в том случае, если учащийся показывает верное понимание сущности рассматриваемых явлений и процессов. Строит ответ по собственному пл</w:t>
      </w:r>
      <w:r w:rsidRPr="00E6589A">
        <w:rPr>
          <w:sz w:val="28"/>
          <w:szCs w:val="28"/>
        </w:rPr>
        <w:t>а</w:t>
      </w:r>
      <w:r w:rsidRPr="00E6589A">
        <w:rPr>
          <w:sz w:val="28"/>
          <w:szCs w:val="28"/>
        </w:rPr>
        <w:t>ну, сопровождает рассказ новыми примерами, умеет применить знания  в новой с</w:t>
      </w:r>
      <w:r w:rsidRPr="00E6589A">
        <w:rPr>
          <w:sz w:val="28"/>
          <w:szCs w:val="28"/>
        </w:rPr>
        <w:t>и</w:t>
      </w:r>
      <w:r w:rsidRPr="00E6589A">
        <w:rPr>
          <w:sz w:val="28"/>
          <w:szCs w:val="28"/>
        </w:rPr>
        <w:t>туации при выполнении практических заданий; может установить связь между из</w:t>
      </w:r>
      <w:r w:rsidRPr="00E6589A">
        <w:rPr>
          <w:sz w:val="28"/>
          <w:szCs w:val="28"/>
        </w:rPr>
        <w:t>у</w:t>
      </w:r>
      <w:r w:rsidRPr="00E6589A">
        <w:rPr>
          <w:sz w:val="28"/>
          <w:szCs w:val="28"/>
        </w:rPr>
        <w:t>чаемым и ранее изученным материалом, а также с материалом, усвоенным при изуч</w:t>
      </w:r>
      <w:r w:rsidRPr="00E6589A">
        <w:rPr>
          <w:sz w:val="28"/>
          <w:szCs w:val="28"/>
        </w:rPr>
        <w:t>е</w:t>
      </w:r>
      <w:r w:rsidRPr="00E6589A">
        <w:rPr>
          <w:sz w:val="28"/>
          <w:szCs w:val="28"/>
        </w:rPr>
        <w:t>нии других предметов. Содержание вопроса учащийся излагает связно, в краткой форме, не допускает биологических ошибок и неточностей.</w:t>
      </w: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4</w:t>
      </w:r>
      <w:r w:rsidRPr="00E6589A">
        <w:rPr>
          <w:sz w:val="28"/>
          <w:szCs w:val="28"/>
        </w:rPr>
        <w:t>» ставится за неполный ответ, в котором отсутствуют некоторые н</w:t>
      </w:r>
      <w:r w:rsidRPr="00E6589A">
        <w:rPr>
          <w:sz w:val="28"/>
          <w:szCs w:val="28"/>
        </w:rPr>
        <w:t>е</w:t>
      </w:r>
      <w:r w:rsidRPr="00E6589A">
        <w:rPr>
          <w:sz w:val="28"/>
          <w:szCs w:val="28"/>
        </w:rPr>
        <w:t>существенные элементы содержания или присутствуют все вышеизложенные знания, но допущены малозначительные биологические ошибки, нелогично, пространно и</w:t>
      </w:r>
      <w:r w:rsidRPr="00E6589A">
        <w:rPr>
          <w:sz w:val="28"/>
          <w:szCs w:val="28"/>
        </w:rPr>
        <w:t>з</w:t>
      </w:r>
      <w:r w:rsidRPr="00E6589A">
        <w:rPr>
          <w:sz w:val="28"/>
          <w:szCs w:val="28"/>
        </w:rPr>
        <w:t>ложено основное содержание вопроса.</w:t>
      </w: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3</w:t>
      </w:r>
      <w:r w:rsidRPr="00E6589A">
        <w:rPr>
          <w:sz w:val="28"/>
          <w:szCs w:val="28"/>
        </w:rPr>
        <w:t>» ставится, если учащийся имеет неполные знания, не может их пр</w:t>
      </w:r>
      <w:r w:rsidRPr="00E6589A">
        <w:rPr>
          <w:sz w:val="28"/>
          <w:szCs w:val="28"/>
        </w:rPr>
        <w:t>и</w:t>
      </w:r>
      <w:r w:rsidRPr="00E6589A">
        <w:rPr>
          <w:sz w:val="28"/>
          <w:szCs w:val="28"/>
        </w:rPr>
        <w:t>менить, раскрыть сущность процесса или явления, допустил четыре или пять недоч</w:t>
      </w:r>
      <w:r w:rsidRPr="00E6589A">
        <w:rPr>
          <w:sz w:val="28"/>
          <w:szCs w:val="28"/>
        </w:rPr>
        <w:t>е</w:t>
      </w:r>
      <w:r w:rsidRPr="00E6589A">
        <w:rPr>
          <w:sz w:val="28"/>
          <w:szCs w:val="28"/>
        </w:rPr>
        <w:t>тов.</w:t>
      </w: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2</w:t>
      </w:r>
      <w:r w:rsidRPr="00E6589A">
        <w:rPr>
          <w:sz w:val="28"/>
          <w:szCs w:val="28"/>
        </w:rPr>
        <w:t>» ставится, если учащийся не овладел основными знаниями и умени</w:t>
      </w:r>
      <w:r w:rsidRPr="00E6589A">
        <w:rPr>
          <w:sz w:val="28"/>
          <w:szCs w:val="28"/>
        </w:rPr>
        <w:t>я</w:t>
      </w:r>
      <w:r w:rsidRPr="00E6589A">
        <w:rPr>
          <w:sz w:val="28"/>
          <w:szCs w:val="28"/>
        </w:rPr>
        <w:t>ми в соответствии с требованиями программы и допустил больше ошибок и недоч</w:t>
      </w:r>
      <w:r w:rsidRPr="00E6589A">
        <w:rPr>
          <w:sz w:val="28"/>
          <w:szCs w:val="28"/>
        </w:rPr>
        <w:t>е</w:t>
      </w:r>
      <w:r w:rsidRPr="00E6589A">
        <w:rPr>
          <w:sz w:val="28"/>
          <w:szCs w:val="28"/>
        </w:rPr>
        <w:t>тов, чем необходимо для оценки «3».</w:t>
      </w:r>
    </w:p>
    <w:p w:rsidR="004627DF" w:rsidRPr="00E6589A" w:rsidRDefault="004627DF" w:rsidP="004627DF">
      <w:pPr>
        <w:ind w:firstLine="709"/>
        <w:contextualSpacing/>
        <w:rPr>
          <w:sz w:val="28"/>
          <w:szCs w:val="28"/>
        </w:rPr>
      </w:pPr>
    </w:p>
    <w:p w:rsidR="004627DF" w:rsidRPr="00E6589A" w:rsidRDefault="004627DF" w:rsidP="004627DF">
      <w:pPr>
        <w:pStyle w:val="4"/>
        <w:spacing w:before="0"/>
        <w:contextualSpacing/>
        <w:jc w:val="center"/>
        <w:rPr>
          <w:color w:val="auto"/>
          <w:sz w:val="28"/>
          <w:szCs w:val="28"/>
        </w:rPr>
      </w:pPr>
      <w:r w:rsidRPr="00E6589A">
        <w:rPr>
          <w:color w:val="auto"/>
          <w:sz w:val="28"/>
          <w:szCs w:val="28"/>
        </w:rPr>
        <w:t>Оценка лабораторных работ</w:t>
      </w:r>
    </w:p>
    <w:p w:rsidR="004627DF" w:rsidRPr="00E6589A" w:rsidRDefault="00C436BD" w:rsidP="004627DF">
      <w:pPr>
        <w:contextualSpacing/>
        <w:rPr>
          <w:sz w:val="28"/>
          <w:szCs w:val="28"/>
        </w:rPr>
      </w:pPr>
      <w:r>
        <w:rPr>
          <w:sz w:val="28"/>
          <w:szCs w:val="28"/>
        </w:rPr>
        <w:t>Лабораторные работы оцениваются на усмотрение учителя, т. к. являются частью ур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ка.</w:t>
      </w: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5</w:t>
      </w:r>
      <w:r w:rsidRPr="00E6589A">
        <w:rPr>
          <w:sz w:val="28"/>
          <w:szCs w:val="28"/>
        </w:rPr>
        <w:t>» ставится за работу, выполненную полностью без ошибок и недоч</w:t>
      </w:r>
      <w:r w:rsidRPr="00E6589A">
        <w:rPr>
          <w:sz w:val="28"/>
          <w:szCs w:val="28"/>
        </w:rPr>
        <w:t>е</w:t>
      </w:r>
      <w:r w:rsidRPr="00E6589A">
        <w:rPr>
          <w:sz w:val="28"/>
          <w:szCs w:val="28"/>
        </w:rPr>
        <w:t>тов.</w:t>
      </w: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4</w:t>
      </w:r>
      <w:r w:rsidRPr="00E6589A">
        <w:rPr>
          <w:sz w:val="28"/>
          <w:szCs w:val="28"/>
        </w:rPr>
        <w:t xml:space="preserve">» ставится за работу, выполненную полностью, но при наличии в ней не более одной негрубой ошибки и одного недочета; не более трех недочетов. </w:t>
      </w: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3</w:t>
      </w:r>
      <w:r w:rsidRPr="00E6589A">
        <w:rPr>
          <w:sz w:val="28"/>
          <w:szCs w:val="28"/>
        </w:rPr>
        <w:t>» ставится, если ученик правильно выполнил не менее 2/3 всей работы или допустил не более одной грубой ошибки и двух недочетов.</w:t>
      </w:r>
    </w:p>
    <w:p w:rsidR="004627DF" w:rsidRPr="00E6589A" w:rsidRDefault="004627DF" w:rsidP="004627DF">
      <w:pPr>
        <w:ind w:firstLine="709"/>
        <w:contextualSpacing/>
        <w:jc w:val="both"/>
        <w:rPr>
          <w:sz w:val="28"/>
          <w:szCs w:val="28"/>
        </w:rPr>
      </w:pPr>
      <w:r w:rsidRPr="00E6589A">
        <w:rPr>
          <w:sz w:val="28"/>
          <w:szCs w:val="28"/>
        </w:rPr>
        <w:t>Оценка «</w:t>
      </w:r>
      <w:r w:rsidRPr="00E6589A">
        <w:rPr>
          <w:b/>
          <w:bCs/>
          <w:sz w:val="28"/>
          <w:szCs w:val="28"/>
        </w:rPr>
        <w:t>2</w:t>
      </w:r>
      <w:r w:rsidRPr="00E6589A">
        <w:rPr>
          <w:sz w:val="28"/>
          <w:szCs w:val="28"/>
        </w:rPr>
        <w:t>» ставится, если число ошибок и недочетов превысило норму для оценки «3» или правильно выполнено менее 2/3 всей работы.</w:t>
      </w:r>
    </w:p>
    <w:p w:rsidR="004627DF" w:rsidRPr="00E6589A" w:rsidRDefault="004627DF" w:rsidP="004627DF">
      <w:pPr>
        <w:contextualSpacing/>
        <w:rPr>
          <w:sz w:val="28"/>
          <w:szCs w:val="28"/>
        </w:rPr>
      </w:pPr>
    </w:p>
    <w:p w:rsidR="004627DF" w:rsidRPr="00E6589A" w:rsidRDefault="004627DF" w:rsidP="004627DF">
      <w:pPr>
        <w:ind w:firstLine="360"/>
        <w:contextualSpacing/>
        <w:jc w:val="center"/>
        <w:rPr>
          <w:b/>
          <w:sz w:val="28"/>
          <w:szCs w:val="28"/>
        </w:rPr>
      </w:pPr>
      <w:r w:rsidRPr="00E6589A">
        <w:rPr>
          <w:b/>
          <w:sz w:val="28"/>
          <w:szCs w:val="28"/>
        </w:rPr>
        <w:t>Оценка выполнения тестовых заданий</w:t>
      </w:r>
    </w:p>
    <w:p w:rsidR="004627DF" w:rsidRPr="00E6589A" w:rsidRDefault="004627DF" w:rsidP="004627DF">
      <w:pPr>
        <w:contextualSpacing/>
        <w:jc w:val="both"/>
        <w:rPr>
          <w:b/>
          <w:sz w:val="28"/>
          <w:szCs w:val="28"/>
        </w:rPr>
      </w:pPr>
    </w:p>
    <w:p w:rsidR="004627DF" w:rsidRPr="00E6589A" w:rsidRDefault="004627DF" w:rsidP="004627DF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6589A">
        <w:rPr>
          <w:bCs/>
          <w:sz w:val="28"/>
          <w:szCs w:val="28"/>
        </w:rPr>
        <w:t>Отметка</w:t>
      </w:r>
      <w:r w:rsidRPr="00E6589A">
        <w:rPr>
          <w:b/>
          <w:bCs/>
          <w:sz w:val="28"/>
          <w:szCs w:val="28"/>
        </w:rPr>
        <w:t xml:space="preserve"> «5»:</w:t>
      </w:r>
      <w:r w:rsidRPr="00E6589A">
        <w:rPr>
          <w:sz w:val="28"/>
          <w:szCs w:val="28"/>
        </w:rPr>
        <w:t xml:space="preserve"> учащийся выполнил тестовые задания на 91 – 100%.</w:t>
      </w:r>
    </w:p>
    <w:p w:rsidR="004627DF" w:rsidRPr="00E6589A" w:rsidRDefault="004627DF" w:rsidP="004627DF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6589A">
        <w:rPr>
          <w:bCs/>
          <w:sz w:val="28"/>
          <w:szCs w:val="28"/>
        </w:rPr>
        <w:t>Отметка</w:t>
      </w:r>
      <w:r w:rsidRPr="00E6589A">
        <w:rPr>
          <w:b/>
          <w:bCs/>
          <w:sz w:val="28"/>
          <w:szCs w:val="28"/>
        </w:rPr>
        <w:t xml:space="preserve"> «4»: </w:t>
      </w:r>
      <w:r w:rsidRPr="00E6589A">
        <w:rPr>
          <w:sz w:val="28"/>
          <w:szCs w:val="28"/>
        </w:rPr>
        <w:t>учащийся выполнил тестовые задания на 71 – 90%.</w:t>
      </w:r>
    </w:p>
    <w:p w:rsidR="004627DF" w:rsidRPr="00E6589A" w:rsidRDefault="004627DF" w:rsidP="004627DF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6589A">
        <w:rPr>
          <w:bCs/>
          <w:sz w:val="28"/>
          <w:szCs w:val="28"/>
        </w:rPr>
        <w:t>Отметка</w:t>
      </w:r>
      <w:r w:rsidRPr="00E6589A">
        <w:rPr>
          <w:b/>
          <w:bCs/>
          <w:sz w:val="28"/>
          <w:szCs w:val="28"/>
        </w:rPr>
        <w:t xml:space="preserve"> «3»:</w:t>
      </w:r>
      <w:r w:rsidRPr="00E6589A">
        <w:rPr>
          <w:sz w:val="28"/>
          <w:szCs w:val="28"/>
        </w:rPr>
        <w:t xml:space="preserve"> учащийся выполнил тестовые задания на 51 – 70%.</w:t>
      </w:r>
    </w:p>
    <w:p w:rsidR="004627DF" w:rsidRPr="00E6589A" w:rsidRDefault="004627DF" w:rsidP="004627DF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6589A">
        <w:rPr>
          <w:bCs/>
          <w:sz w:val="28"/>
          <w:szCs w:val="28"/>
        </w:rPr>
        <w:t>Отметка</w:t>
      </w:r>
      <w:r w:rsidRPr="00E6589A">
        <w:rPr>
          <w:b/>
          <w:bCs/>
          <w:sz w:val="28"/>
          <w:szCs w:val="28"/>
        </w:rPr>
        <w:t xml:space="preserve"> «2»:</w:t>
      </w:r>
      <w:r w:rsidRPr="00E6589A">
        <w:rPr>
          <w:sz w:val="28"/>
          <w:szCs w:val="28"/>
        </w:rPr>
        <w:t xml:space="preserve"> учащийся выполнил тестовые задания менее чем на 51%.</w:t>
      </w:r>
    </w:p>
    <w:p w:rsidR="004627DF" w:rsidRPr="00E6589A" w:rsidRDefault="004627DF" w:rsidP="004627DF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6589A">
        <w:rPr>
          <w:bCs/>
          <w:sz w:val="28"/>
          <w:szCs w:val="28"/>
        </w:rPr>
        <w:t>Отметка</w:t>
      </w:r>
      <w:r w:rsidRPr="00E6589A">
        <w:rPr>
          <w:b/>
          <w:bCs/>
          <w:sz w:val="28"/>
          <w:szCs w:val="28"/>
        </w:rPr>
        <w:t xml:space="preserve"> «1»:</w:t>
      </w:r>
      <w:r w:rsidRPr="00E6589A">
        <w:rPr>
          <w:sz w:val="28"/>
          <w:szCs w:val="28"/>
        </w:rPr>
        <w:t xml:space="preserve"> учащийся не выполнил тестовые задания.</w:t>
      </w:r>
    </w:p>
    <w:p w:rsidR="004627DF" w:rsidRPr="00E6589A" w:rsidRDefault="004627DF" w:rsidP="004627DF">
      <w:pPr>
        <w:pStyle w:val="a3"/>
        <w:shd w:val="clear" w:color="auto" w:fill="FFFFFF"/>
        <w:ind w:left="1080" w:right="-5"/>
        <w:rPr>
          <w:bCs/>
          <w:spacing w:val="-4"/>
          <w:sz w:val="28"/>
          <w:szCs w:val="28"/>
        </w:rPr>
      </w:pPr>
    </w:p>
    <w:p w:rsidR="00E6589A" w:rsidRPr="00386BEB" w:rsidRDefault="00E6589A" w:rsidP="00E6589A">
      <w:pPr>
        <w:shd w:val="clear" w:color="auto" w:fill="FFFFFF"/>
        <w:ind w:left="3740"/>
        <w:contextualSpacing/>
        <w:jc w:val="both"/>
        <w:rPr>
          <w:b/>
          <w:bCs/>
          <w:sz w:val="28"/>
          <w:szCs w:val="28"/>
        </w:rPr>
      </w:pPr>
      <w:r w:rsidRPr="00386BEB">
        <w:rPr>
          <w:b/>
          <w:bCs/>
          <w:sz w:val="28"/>
          <w:szCs w:val="28"/>
        </w:rPr>
        <w:lastRenderedPageBreak/>
        <w:t>Общая классификация ошибок.</w:t>
      </w:r>
    </w:p>
    <w:p w:rsidR="00E6589A" w:rsidRPr="00386BEB" w:rsidRDefault="00E6589A" w:rsidP="00E6589A">
      <w:pPr>
        <w:shd w:val="clear" w:color="auto" w:fill="FFFFFF"/>
        <w:ind w:left="3740"/>
        <w:contextualSpacing/>
        <w:jc w:val="both"/>
        <w:rPr>
          <w:sz w:val="28"/>
          <w:szCs w:val="28"/>
          <w:u w:val="single"/>
        </w:rPr>
      </w:pPr>
    </w:p>
    <w:p w:rsidR="00E6589A" w:rsidRPr="00386BEB" w:rsidRDefault="00E6589A" w:rsidP="00E6589A">
      <w:pPr>
        <w:shd w:val="clear" w:color="auto" w:fill="FFFFFF"/>
        <w:spacing w:line="328" w:lineRule="exact"/>
        <w:ind w:left="108" w:right="547" w:firstLine="274"/>
        <w:contextualSpacing/>
        <w:jc w:val="both"/>
        <w:rPr>
          <w:sz w:val="28"/>
          <w:szCs w:val="28"/>
        </w:rPr>
      </w:pPr>
      <w:r w:rsidRPr="00386BEB">
        <w:rPr>
          <w:spacing w:val="-1"/>
          <w:sz w:val="28"/>
          <w:szCs w:val="28"/>
        </w:rPr>
        <w:t xml:space="preserve">При оценке знаний, умений, навыков следует учитывать все ошибки (грубые и </w:t>
      </w:r>
      <w:r w:rsidRPr="00386BEB">
        <w:rPr>
          <w:sz w:val="28"/>
          <w:szCs w:val="28"/>
        </w:rPr>
        <w:t>негрубые), недочёты в соответствии с возрастом учащихся.</w:t>
      </w:r>
    </w:p>
    <w:p w:rsidR="00E6589A" w:rsidRPr="00386BEB" w:rsidRDefault="00E6589A" w:rsidP="00E6589A">
      <w:pPr>
        <w:shd w:val="clear" w:color="auto" w:fill="FFFFFF"/>
        <w:spacing w:line="328" w:lineRule="exact"/>
        <w:ind w:left="108" w:right="547" w:firstLine="274"/>
        <w:contextualSpacing/>
        <w:jc w:val="both"/>
        <w:rPr>
          <w:b/>
          <w:sz w:val="28"/>
          <w:szCs w:val="28"/>
        </w:rPr>
      </w:pPr>
      <w:r w:rsidRPr="00386BEB">
        <w:rPr>
          <w:sz w:val="28"/>
          <w:szCs w:val="28"/>
        </w:rPr>
        <w:t xml:space="preserve"> </w:t>
      </w:r>
      <w:r w:rsidRPr="00386BEB">
        <w:rPr>
          <w:b/>
          <w:iCs/>
          <w:sz w:val="28"/>
          <w:szCs w:val="28"/>
        </w:rPr>
        <w:t>Грубыми считаются  ошибки: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414" w:hanging="360"/>
        <w:contextualSpacing/>
        <w:jc w:val="both"/>
        <w:rPr>
          <w:iCs/>
          <w:sz w:val="28"/>
          <w:szCs w:val="28"/>
        </w:rPr>
      </w:pPr>
      <w:r w:rsidRPr="00386BEB">
        <w:rPr>
          <w:sz w:val="28"/>
          <w:szCs w:val="28"/>
        </w:rPr>
        <w:t>незнание определения основных понятий, законов, правил, основных положений</w:t>
      </w:r>
      <w:proofErr w:type="gramStart"/>
      <w:r w:rsidRPr="00386BEB">
        <w:rPr>
          <w:sz w:val="28"/>
          <w:szCs w:val="28"/>
        </w:rPr>
        <w:t xml:space="preserve">   ,</w:t>
      </w:r>
      <w:proofErr w:type="gramEnd"/>
      <w:r w:rsidRPr="00386BEB">
        <w:rPr>
          <w:sz w:val="28"/>
          <w:szCs w:val="28"/>
        </w:rPr>
        <w:t xml:space="preserve"> теории, незнание формул, общепринятых символов обозначений величин, единиц их измерения, наименований этих единиц;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неумение выделить в ответе главное; обобщить результаты изучения;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неумение применить знания для решения задач, объяснения явления;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неумение читать и строить графики, принципиальные схемы;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414" w:hanging="360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неумение подготовить установку или лабораторное оборудование, провести опыт,</w:t>
      </w:r>
      <w:proofErr w:type="gramStart"/>
      <w:r w:rsidRPr="00386BEB">
        <w:rPr>
          <w:sz w:val="28"/>
          <w:szCs w:val="28"/>
        </w:rPr>
        <w:t xml:space="preserve"> ,</w:t>
      </w:r>
      <w:proofErr w:type="gramEnd"/>
      <w:r w:rsidRPr="00386BEB">
        <w:rPr>
          <w:sz w:val="28"/>
          <w:szCs w:val="28"/>
        </w:rPr>
        <w:t>, наблюдение, сделать необходимые расчёты или использовать полученные да</w:t>
      </w:r>
      <w:r w:rsidRPr="00386BEB">
        <w:rPr>
          <w:sz w:val="28"/>
          <w:szCs w:val="28"/>
        </w:rPr>
        <w:t>н</w:t>
      </w:r>
      <w:r w:rsidRPr="00386BEB">
        <w:rPr>
          <w:sz w:val="28"/>
          <w:szCs w:val="28"/>
        </w:rPr>
        <w:t>ные для выводов;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неумение пользоваться первоисточниками, учебником, справочником;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hanging="360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нарушение техники безопасности, небрежное отношение к оборудованию, приб</w:t>
      </w:r>
      <w:r w:rsidRPr="00386BEB">
        <w:rPr>
          <w:sz w:val="28"/>
          <w:szCs w:val="28"/>
        </w:rPr>
        <w:t>о</w:t>
      </w:r>
      <w:r w:rsidRPr="00386BEB">
        <w:rPr>
          <w:sz w:val="28"/>
          <w:szCs w:val="28"/>
        </w:rPr>
        <w:t>рам, материалам.</w:t>
      </w:r>
    </w:p>
    <w:p w:rsidR="00E6589A" w:rsidRPr="00386BEB" w:rsidRDefault="00E6589A" w:rsidP="00E6589A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/>
        <w:contextualSpacing/>
        <w:jc w:val="both"/>
        <w:rPr>
          <w:sz w:val="28"/>
          <w:szCs w:val="28"/>
        </w:rPr>
      </w:pPr>
    </w:p>
    <w:p w:rsidR="00E6589A" w:rsidRPr="00386BEB" w:rsidRDefault="00E6589A" w:rsidP="00E6589A">
      <w:pPr>
        <w:shd w:val="clear" w:color="auto" w:fill="FFFFFF"/>
        <w:spacing w:line="320" w:lineRule="exact"/>
        <w:ind w:left="76"/>
        <w:contextualSpacing/>
        <w:jc w:val="both"/>
        <w:rPr>
          <w:b/>
          <w:sz w:val="28"/>
          <w:szCs w:val="28"/>
        </w:rPr>
      </w:pPr>
      <w:r w:rsidRPr="00386BEB">
        <w:rPr>
          <w:b/>
          <w:iCs/>
          <w:sz w:val="28"/>
          <w:szCs w:val="28"/>
        </w:rPr>
        <w:t xml:space="preserve">К </w:t>
      </w:r>
      <w:proofErr w:type="gramStart"/>
      <w:r w:rsidRPr="00386BEB">
        <w:rPr>
          <w:b/>
          <w:iCs/>
          <w:sz w:val="28"/>
          <w:szCs w:val="28"/>
        </w:rPr>
        <w:t>негрубым</w:t>
      </w:r>
      <w:proofErr w:type="gramEnd"/>
      <w:r w:rsidRPr="00386BEB">
        <w:rPr>
          <w:b/>
          <w:iCs/>
          <w:sz w:val="28"/>
          <w:szCs w:val="28"/>
        </w:rPr>
        <w:t xml:space="preserve"> относятся ошибки: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hanging="360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неточность формулировок, определений, понятий, законов, теорий, вызванная н</w:t>
      </w:r>
      <w:r w:rsidRPr="00386BEB">
        <w:rPr>
          <w:sz w:val="28"/>
          <w:szCs w:val="28"/>
        </w:rPr>
        <w:t>е</w:t>
      </w:r>
      <w:r w:rsidRPr="00386BEB">
        <w:rPr>
          <w:sz w:val="28"/>
          <w:szCs w:val="28"/>
        </w:rPr>
        <w:t xml:space="preserve">полнотой охвата основных признаков определяемого понятия или заменой  1 - 3 из этих признаков </w:t>
      </w:r>
      <w:proofErr w:type="gramStart"/>
      <w:r w:rsidRPr="00386BEB">
        <w:rPr>
          <w:sz w:val="28"/>
          <w:szCs w:val="28"/>
        </w:rPr>
        <w:t>второстепенными</w:t>
      </w:r>
      <w:proofErr w:type="gramEnd"/>
      <w:r w:rsidRPr="00386BEB">
        <w:rPr>
          <w:sz w:val="28"/>
          <w:szCs w:val="28"/>
        </w:rPr>
        <w:t>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right="1094" w:hanging="360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 xml:space="preserve">ошибки при снятии показаний с измерительных приборов, не связанные с определением цены деления шкалы;   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right="547" w:hanging="360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ошибки, вызванные несоблюдением условий проведения опыта, наблюдения, условий работы прибора, оборудования;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ind w:left="54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ошибки в условных обозначениях на схемах, неточность графика;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hanging="360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 xml:space="preserve">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</w:t>
      </w:r>
      <w:proofErr w:type="gramStart"/>
      <w:r w:rsidRPr="00386BEB">
        <w:rPr>
          <w:sz w:val="28"/>
          <w:szCs w:val="28"/>
        </w:rPr>
        <w:t>второстепенными</w:t>
      </w:r>
      <w:proofErr w:type="gramEnd"/>
      <w:r w:rsidRPr="00386BEB">
        <w:rPr>
          <w:sz w:val="28"/>
          <w:szCs w:val="28"/>
        </w:rPr>
        <w:t>);</w:t>
      </w:r>
    </w:p>
    <w:p w:rsidR="00E6589A" w:rsidRPr="00386BEB" w:rsidRDefault="00E6589A" w:rsidP="00E6589A">
      <w:pPr>
        <w:widowControl w:val="0"/>
        <w:numPr>
          <w:ilvl w:val="0"/>
          <w:numId w:val="44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54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нерациональные методы работы со справочной литературой;</w:t>
      </w:r>
    </w:p>
    <w:p w:rsidR="00E6589A" w:rsidRPr="00386BEB" w:rsidRDefault="00E6589A" w:rsidP="00E6589A">
      <w:pPr>
        <w:shd w:val="clear" w:color="auto" w:fill="FFFFFF"/>
        <w:tabs>
          <w:tab w:val="left" w:pos="410"/>
        </w:tabs>
        <w:spacing w:line="320" w:lineRule="exact"/>
        <w:ind w:left="36" w:right="2736"/>
        <w:contextualSpacing/>
        <w:jc w:val="both"/>
        <w:rPr>
          <w:spacing w:val="-2"/>
          <w:sz w:val="28"/>
          <w:szCs w:val="28"/>
        </w:rPr>
      </w:pPr>
      <w:r w:rsidRPr="00386BEB">
        <w:rPr>
          <w:sz w:val="28"/>
          <w:szCs w:val="28"/>
        </w:rPr>
        <w:t>-</w:t>
      </w:r>
      <w:r w:rsidRPr="00386BEB">
        <w:rPr>
          <w:sz w:val="28"/>
          <w:szCs w:val="28"/>
        </w:rPr>
        <w:tab/>
      </w:r>
      <w:r w:rsidRPr="00386BEB">
        <w:rPr>
          <w:spacing w:val="-2"/>
          <w:sz w:val="28"/>
          <w:szCs w:val="28"/>
        </w:rPr>
        <w:t>неумение решать задачи, выполнять задания в общем виде.</w:t>
      </w:r>
    </w:p>
    <w:p w:rsidR="00E6589A" w:rsidRPr="00386BEB" w:rsidRDefault="00E6589A" w:rsidP="00E6589A">
      <w:pPr>
        <w:shd w:val="clear" w:color="auto" w:fill="FFFFFF"/>
        <w:tabs>
          <w:tab w:val="left" w:pos="410"/>
        </w:tabs>
        <w:spacing w:line="320" w:lineRule="exact"/>
        <w:ind w:left="36" w:right="2736"/>
        <w:contextualSpacing/>
        <w:jc w:val="both"/>
        <w:rPr>
          <w:b/>
          <w:sz w:val="28"/>
          <w:szCs w:val="28"/>
        </w:rPr>
      </w:pPr>
      <w:r w:rsidRPr="00386BEB">
        <w:rPr>
          <w:spacing w:val="-2"/>
          <w:sz w:val="28"/>
          <w:szCs w:val="28"/>
        </w:rPr>
        <w:br/>
      </w:r>
      <w:r w:rsidRPr="00386BEB">
        <w:rPr>
          <w:b/>
          <w:iCs/>
          <w:sz w:val="28"/>
          <w:szCs w:val="28"/>
        </w:rPr>
        <w:t>Недочётам и являются:</w:t>
      </w:r>
    </w:p>
    <w:p w:rsidR="00E6589A" w:rsidRPr="00386BEB" w:rsidRDefault="00E6589A" w:rsidP="00E6589A">
      <w:pPr>
        <w:widowControl w:val="0"/>
        <w:numPr>
          <w:ilvl w:val="0"/>
          <w:numId w:val="45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20" w:lineRule="exact"/>
        <w:ind w:left="367" w:right="547" w:hanging="367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нерациональные приёмы вычислений и преобразований, выполнения опытов, наблюдений, практических заданий;</w:t>
      </w:r>
    </w:p>
    <w:p w:rsidR="00E6589A" w:rsidRPr="00386BEB" w:rsidRDefault="00E6589A" w:rsidP="00E6589A">
      <w:pPr>
        <w:widowControl w:val="0"/>
        <w:numPr>
          <w:ilvl w:val="0"/>
          <w:numId w:val="45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31" w:lineRule="exact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арифметические ошибки в вычислениях;</w:t>
      </w:r>
    </w:p>
    <w:p w:rsidR="00E6589A" w:rsidRPr="00386BEB" w:rsidRDefault="00E6589A" w:rsidP="00E6589A">
      <w:pPr>
        <w:widowControl w:val="0"/>
        <w:numPr>
          <w:ilvl w:val="0"/>
          <w:numId w:val="45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31" w:lineRule="exact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>небрежное выполнение записей, чертежей, схем, графиков, таблиц;</w:t>
      </w:r>
    </w:p>
    <w:p w:rsidR="00E6589A" w:rsidRPr="00386BEB" w:rsidRDefault="00E6589A" w:rsidP="00E6589A">
      <w:pPr>
        <w:widowControl w:val="0"/>
        <w:numPr>
          <w:ilvl w:val="0"/>
          <w:numId w:val="45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31" w:lineRule="exact"/>
        <w:contextualSpacing/>
        <w:jc w:val="both"/>
        <w:rPr>
          <w:sz w:val="28"/>
          <w:szCs w:val="28"/>
        </w:rPr>
      </w:pPr>
      <w:r w:rsidRPr="00386BEB">
        <w:rPr>
          <w:sz w:val="28"/>
          <w:szCs w:val="28"/>
        </w:rPr>
        <w:t xml:space="preserve">орфографические и </w:t>
      </w:r>
      <w:proofErr w:type="spellStart"/>
      <w:r w:rsidRPr="00386BEB">
        <w:rPr>
          <w:sz w:val="28"/>
          <w:szCs w:val="28"/>
        </w:rPr>
        <w:t>пунктационные</w:t>
      </w:r>
      <w:proofErr w:type="spellEnd"/>
      <w:r w:rsidRPr="00386BEB">
        <w:rPr>
          <w:sz w:val="28"/>
          <w:szCs w:val="28"/>
        </w:rPr>
        <w:t xml:space="preserve"> ошибки.</w:t>
      </w:r>
    </w:p>
    <w:p w:rsidR="00E6589A" w:rsidRPr="00386BEB" w:rsidRDefault="00E6589A" w:rsidP="00E6589A">
      <w:pPr>
        <w:shd w:val="clear" w:color="auto" w:fill="FFFFFF"/>
        <w:ind w:left="414"/>
        <w:contextualSpacing/>
        <w:jc w:val="both"/>
        <w:rPr>
          <w:sz w:val="28"/>
          <w:szCs w:val="28"/>
        </w:rPr>
      </w:pPr>
    </w:p>
    <w:p w:rsidR="005901D7" w:rsidRDefault="005901D7" w:rsidP="005901D7">
      <w:pPr>
        <w:shd w:val="clear" w:color="auto" w:fill="FFFFFF"/>
        <w:ind w:right="-5"/>
        <w:contextualSpacing/>
        <w:jc w:val="center"/>
        <w:rPr>
          <w:sz w:val="28"/>
          <w:szCs w:val="28"/>
        </w:rPr>
      </w:pPr>
    </w:p>
    <w:p w:rsidR="002B7F49" w:rsidRDefault="002B7F49" w:rsidP="005901D7">
      <w:pPr>
        <w:shd w:val="clear" w:color="auto" w:fill="FFFFFF"/>
        <w:ind w:right="-5"/>
        <w:contextualSpacing/>
        <w:jc w:val="center"/>
        <w:rPr>
          <w:sz w:val="28"/>
          <w:szCs w:val="28"/>
        </w:rPr>
      </w:pPr>
    </w:p>
    <w:p w:rsidR="00633A86" w:rsidRDefault="00633A86" w:rsidP="00E81995">
      <w:pPr>
        <w:jc w:val="center"/>
        <w:rPr>
          <w:sz w:val="28"/>
          <w:szCs w:val="28"/>
        </w:rPr>
        <w:sectPr w:rsidR="00633A86" w:rsidSect="00DE579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B7F49" w:rsidRDefault="00633A86" w:rsidP="00633A86">
      <w:pPr>
        <w:ind w:right="-4017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60613F">
        <w:rPr>
          <w:b/>
          <w:sz w:val="28"/>
          <w:szCs w:val="28"/>
        </w:rPr>
        <w:t>. КАЛЕНДАРНО-ТЕМАТИЧЕСКОЕ ПЛАНИРОВАНИЕ</w:t>
      </w:r>
    </w:p>
    <w:p w:rsidR="00633A86" w:rsidRDefault="00633A86" w:rsidP="00633A86">
      <w:pPr>
        <w:ind w:right="-4017"/>
        <w:jc w:val="center"/>
        <w:rPr>
          <w:b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3"/>
        <w:gridCol w:w="967"/>
        <w:gridCol w:w="3208"/>
        <w:gridCol w:w="3969"/>
        <w:gridCol w:w="2330"/>
        <w:gridCol w:w="1781"/>
        <w:gridCol w:w="1701"/>
        <w:gridCol w:w="992"/>
      </w:tblGrid>
      <w:tr w:rsidR="002B7F49" w:rsidRPr="003D32A1" w:rsidTr="007902DE">
        <w:trPr>
          <w:trHeight w:val="595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49" w:rsidRDefault="002B7F49" w:rsidP="00E81995">
            <w:pPr>
              <w:jc w:val="center"/>
            </w:pPr>
          </w:p>
          <w:p w:rsidR="002B7F49" w:rsidRPr="003D32A1" w:rsidRDefault="002B7F49" w:rsidP="00E81995">
            <w:pPr>
              <w:jc w:val="center"/>
            </w:pPr>
            <w:r w:rsidRPr="003D32A1">
              <w:t>№ ур</w:t>
            </w:r>
            <w:r w:rsidRPr="003D32A1">
              <w:t>о</w:t>
            </w:r>
            <w:r w:rsidRPr="003D32A1">
              <w:t>ка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49" w:rsidRPr="003D32A1" w:rsidRDefault="002B7F49" w:rsidP="00E81995">
            <w:pPr>
              <w:jc w:val="center"/>
            </w:pPr>
            <w:r>
              <w:t xml:space="preserve">Дата 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49" w:rsidRPr="003D32A1" w:rsidRDefault="002B7F49" w:rsidP="00E81995">
            <w:pPr>
              <w:jc w:val="center"/>
            </w:pPr>
            <w:r w:rsidRPr="003D32A1"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49" w:rsidRPr="003D32A1" w:rsidRDefault="002B7F49" w:rsidP="00E81995">
            <w:pPr>
              <w:jc w:val="center"/>
            </w:pPr>
            <w:r w:rsidRPr="003D32A1">
              <w:t>Основные понятия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49" w:rsidRPr="003D32A1" w:rsidRDefault="002B7F49" w:rsidP="00E81995">
            <w:pPr>
              <w:jc w:val="center"/>
            </w:pPr>
            <w:r w:rsidRPr="003D32A1">
              <w:t>Оборудование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49" w:rsidRPr="003D32A1" w:rsidRDefault="002B7F49" w:rsidP="00E81995">
            <w:pPr>
              <w:jc w:val="center"/>
            </w:pPr>
            <w:r w:rsidRPr="003D32A1">
              <w:t>Наглядные и практические методы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49" w:rsidRPr="003D32A1" w:rsidRDefault="002B7F49" w:rsidP="00E81995">
            <w:pPr>
              <w:jc w:val="center"/>
            </w:pPr>
            <w:r w:rsidRPr="003D32A1">
              <w:t>Виды контр</w:t>
            </w:r>
            <w:r w:rsidRPr="003D32A1">
              <w:t>о</w:t>
            </w:r>
            <w:r w:rsidRPr="003D32A1">
              <w:t>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49" w:rsidRPr="003D32A1" w:rsidRDefault="002B7F49" w:rsidP="00E81995">
            <w:pPr>
              <w:jc w:val="center"/>
            </w:pPr>
            <w:r w:rsidRPr="003D32A1">
              <w:t>ДЗ</w:t>
            </w:r>
          </w:p>
        </w:tc>
      </w:tr>
      <w:tr w:rsidR="00633A86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A86" w:rsidRPr="004D580D" w:rsidRDefault="00633A86" w:rsidP="00633A86">
            <w:pPr>
              <w:tabs>
                <w:tab w:val="left" w:pos="5835"/>
              </w:tabs>
              <w:jc w:val="center"/>
              <w:rPr>
                <w:sz w:val="18"/>
                <w:szCs w:val="18"/>
              </w:rPr>
            </w:pPr>
            <w:r w:rsidRPr="00BE1303">
              <w:rPr>
                <w:b/>
                <w:bCs/>
              </w:rPr>
              <w:t>Введение</w:t>
            </w:r>
            <w:r w:rsidR="00875506">
              <w:rPr>
                <w:b/>
                <w:bCs/>
              </w:rPr>
              <w:t xml:space="preserve"> (2</w:t>
            </w:r>
            <w:r>
              <w:rPr>
                <w:b/>
                <w:bCs/>
              </w:rPr>
              <w:t xml:space="preserve"> ч)</w:t>
            </w:r>
          </w:p>
        </w:tc>
      </w:tr>
      <w:tr w:rsidR="00AD1341" w:rsidRPr="003D32A1" w:rsidTr="007902DE">
        <w:trPr>
          <w:trHeight w:val="32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Default="00666DF9" w:rsidP="00AD1341">
            <w:pPr>
              <w:jc w:val="center"/>
            </w:pPr>
            <w: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Default="00AD1341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AD1341" w:rsidP="00AD1341">
            <w:pPr>
              <w:tabs>
                <w:tab w:val="left" w:pos="5835"/>
              </w:tabs>
            </w:pPr>
            <w:r w:rsidRPr="004D580D">
              <w:t xml:space="preserve">Биология – наука о жизни. </w:t>
            </w:r>
            <w:r w:rsidR="00875506" w:rsidRPr="004D580D">
              <w:t>Методы исследования в биологии.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AD1341" w:rsidP="00AD1341">
            <w:pPr>
              <w:tabs>
                <w:tab w:val="left" w:pos="5835"/>
              </w:tabs>
            </w:pPr>
            <w:r w:rsidRPr="004D580D">
              <w:t xml:space="preserve">Биология – наука о жизни. </w:t>
            </w:r>
            <w:r w:rsidR="00875506" w:rsidRPr="004D580D">
              <w:t>Методы исследования в биологии.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AD1341" w:rsidRDefault="00AD1341" w:rsidP="00AD1341">
            <w:r w:rsidRPr="00AD1341">
              <w:t>Таблицы с предст</w:t>
            </w:r>
            <w:r w:rsidRPr="00AD1341">
              <w:t>а</w:t>
            </w:r>
            <w:r w:rsidRPr="00AD1341">
              <w:t>вителями царств живой природы.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BB4349" w:rsidRDefault="00BB4349" w:rsidP="00AD1341">
            <w:pPr>
              <w:tabs>
                <w:tab w:val="left" w:pos="5835"/>
              </w:tabs>
            </w:pPr>
            <w:r w:rsidRPr="00BB4349">
              <w:t>Презентация «Царства ж</w:t>
            </w:r>
            <w:r w:rsidRPr="00BB4349">
              <w:t>и</w:t>
            </w:r>
            <w:r w:rsidRPr="00BB4349">
              <w:t>вой природы»</w:t>
            </w:r>
            <w:r w:rsidR="00875506">
              <w:t xml:space="preserve"> «Методы и</w:t>
            </w:r>
            <w:r w:rsidR="00875506">
              <w:t>с</w:t>
            </w:r>
            <w:r w:rsidR="00875506">
              <w:t>следования в биологии»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Pr="003D32A1" w:rsidRDefault="0026765F" w:rsidP="00AD1341">
            <w:pPr>
              <w:jc w:val="center"/>
            </w:pPr>
            <w: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06" w:rsidRDefault="00875506" w:rsidP="00AD1341">
            <w:pPr>
              <w:tabs>
                <w:tab w:val="left" w:pos="5835"/>
              </w:tabs>
            </w:pPr>
            <w:r>
              <w:t>§1, в.1-3</w:t>
            </w:r>
          </w:p>
          <w:p w:rsidR="00AD1341" w:rsidRPr="00D43FBD" w:rsidRDefault="00AD1341" w:rsidP="00AD1341">
            <w:pPr>
              <w:tabs>
                <w:tab w:val="left" w:pos="5835"/>
              </w:tabs>
            </w:pPr>
            <w:r w:rsidRPr="00D43FBD">
              <w:t xml:space="preserve"> </w:t>
            </w:r>
            <w:r w:rsidR="00875506" w:rsidRPr="00D43FBD">
              <w:t>§2 в.1-6</w:t>
            </w:r>
          </w:p>
        </w:tc>
      </w:tr>
      <w:tr w:rsidR="00AD1341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Default="00875506" w:rsidP="00AD1341">
            <w:pPr>
              <w:jc w:val="center"/>
            </w:pPr>
            <w: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Default="00AD1341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AD1341" w:rsidP="00AD1341">
            <w:pPr>
              <w:tabs>
                <w:tab w:val="left" w:pos="5835"/>
              </w:tabs>
            </w:pPr>
            <w:r w:rsidRPr="004D580D">
              <w:t>Сущность жизни и свойства живого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AD1341" w:rsidP="00AD1341">
            <w:pPr>
              <w:tabs>
                <w:tab w:val="left" w:pos="5835"/>
              </w:tabs>
            </w:pPr>
            <w:r w:rsidRPr="004D580D">
              <w:rPr>
                <w:sz w:val="22"/>
                <w:szCs w:val="22"/>
              </w:rPr>
              <w:t>Признаки живых организмов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AD1341" w:rsidRDefault="00AD1341" w:rsidP="00AD1341">
            <w:r w:rsidRPr="00AD1341">
              <w:t>Таблица «Фотоси</w:t>
            </w:r>
            <w:r w:rsidRPr="00AD1341">
              <w:t>н</w:t>
            </w:r>
            <w:r w:rsidRPr="00AD1341">
              <w:t>тез», «Вирусы».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BB4349" w:rsidP="00AD1341">
            <w:pPr>
              <w:tabs>
                <w:tab w:val="left" w:pos="5835"/>
              </w:tabs>
            </w:pPr>
            <w:r>
              <w:t>Самостоятел</w:t>
            </w:r>
            <w:r>
              <w:t>ь</w:t>
            </w:r>
            <w:r>
              <w:t>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Pr="003D32A1" w:rsidRDefault="00DA3C5C" w:rsidP="00AD1341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AD1341" w:rsidP="00AD1341">
            <w:pPr>
              <w:tabs>
                <w:tab w:val="left" w:pos="5835"/>
              </w:tabs>
            </w:pPr>
            <w:r w:rsidRPr="004D580D">
              <w:t>§ 3 в.1-5</w:t>
            </w:r>
          </w:p>
        </w:tc>
      </w:tr>
      <w:tr w:rsidR="00633A86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A86" w:rsidRPr="00633A86" w:rsidRDefault="00633A86" w:rsidP="00E81995">
            <w:pPr>
              <w:jc w:val="center"/>
              <w:rPr>
                <w:b/>
                <w:bCs/>
              </w:rPr>
            </w:pPr>
            <w:r w:rsidRPr="00633A86">
              <w:rPr>
                <w:b/>
              </w:rPr>
              <w:t xml:space="preserve"> РАЗДЕЛ I. УРОВНИ ОРГАНИЗАЦИИ ЖИВЫХ ОРГАНИЗМОВ (42 Ч)</w:t>
            </w:r>
          </w:p>
        </w:tc>
      </w:tr>
      <w:tr w:rsidR="00633A86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A86" w:rsidRPr="003D32A1" w:rsidRDefault="00633A86" w:rsidP="00E81995">
            <w:pPr>
              <w:jc w:val="center"/>
            </w:pPr>
            <w:r w:rsidRPr="00BE1303">
              <w:rPr>
                <w:b/>
                <w:bCs/>
              </w:rPr>
              <w:t>Молекулярный уровень</w:t>
            </w:r>
            <w:r>
              <w:rPr>
                <w:b/>
                <w:bCs/>
              </w:rPr>
              <w:t xml:space="preserve"> (6 ч)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BE1303" w:rsidRDefault="00DA3C5C" w:rsidP="00AD1341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</w:pPr>
            <w:r w:rsidRPr="00BE1303">
              <w:t>Молекулярный уровень: общая характеристика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Биологическая система. Уровни о</w:t>
            </w:r>
            <w:r w:rsidRPr="004D580D">
              <w:t>р</w:t>
            </w:r>
            <w:r w:rsidRPr="004D580D">
              <w:t>ганизации живой природы: молек</w:t>
            </w:r>
            <w:r w:rsidRPr="004D580D">
              <w:t>у</w:t>
            </w:r>
            <w:r w:rsidRPr="004D580D">
              <w:t>лярный, клеточный, организме</w:t>
            </w:r>
            <w:r w:rsidRPr="004D580D">
              <w:t>н</w:t>
            </w:r>
            <w:r w:rsidRPr="004D580D">
              <w:t xml:space="preserve">ный, популяционно-видовой, </w:t>
            </w:r>
            <w:proofErr w:type="spellStart"/>
            <w:r w:rsidRPr="004D580D">
              <w:t>экос</w:t>
            </w:r>
            <w:r w:rsidRPr="004D580D">
              <w:t>и</w:t>
            </w:r>
            <w:r w:rsidRPr="004D580D">
              <w:t>стемный</w:t>
            </w:r>
            <w:proofErr w:type="spellEnd"/>
            <w:r w:rsidRPr="004D580D">
              <w:t>,  биосферный. Органич</w:t>
            </w:r>
            <w:r w:rsidRPr="004D580D">
              <w:t>е</w:t>
            </w:r>
            <w:r w:rsidRPr="004D580D">
              <w:t>ские вещества: белки, нуклеиновые кислоты, углеводы, жиры (липиды). Биополимеры. Мономеры.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Схема «Уровни о</w:t>
            </w:r>
            <w:r w:rsidRPr="00AD1341">
              <w:t>р</w:t>
            </w:r>
            <w:r w:rsidRPr="00AD1341">
              <w:t>ганизации живой природы».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AD134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F53B74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F53B74">
              <w:t>§ 1.1 в.1-4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Углеводы. Липиды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Углеводы или сахариды. Моносах</w:t>
            </w:r>
            <w:r w:rsidRPr="004D580D">
              <w:t>а</w:t>
            </w:r>
            <w:r w:rsidRPr="004D580D">
              <w:t>риды. Дисахариды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п</w:t>
            </w:r>
            <w:proofErr w:type="gramEnd"/>
            <w:r w:rsidRPr="004D580D">
              <w:t xml:space="preserve">олисахариды. Рибоза. </w:t>
            </w:r>
            <w:proofErr w:type="spellStart"/>
            <w:r w:rsidRPr="004D580D">
              <w:t>Дезоксирибоза</w:t>
            </w:r>
            <w:proofErr w:type="spellEnd"/>
            <w:r w:rsidRPr="004D580D">
              <w:t>.  Глюкоза. Фруктоза. Галактоза. Сахароза. Мальтоза. Лактоза. Крахмал. Гл</w:t>
            </w:r>
            <w:r w:rsidRPr="004D580D">
              <w:t>и</w:t>
            </w:r>
            <w:r w:rsidRPr="004D580D">
              <w:t>коген. Хитин. Липиды. Жиры. Го</w:t>
            </w:r>
            <w:r w:rsidRPr="004D580D">
              <w:t>р</w:t>
            </w:r>
            <w:r w:rsidRPr="004D580D">
              <w:t>моны. Функции липидов: энергет</w:t>
            </w:r>
            <w:r w:rsidRPr="004D580D">
              <w:t>и</w:t>
            </w:r>
            <w:r w:rsidRPr="004D580D">
              <w:t xml:space="preserve">ческая, запасающая, защитная, </w:t>
            </w:r>
            <w:r w:rsidRPr="004D580D">
              <w:lastRenderedPageBreak/>
              <w:t>строительная, регуляторная. Белки или протеины. Простые и сложные белки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а</w:t>
            </w:r>
            <w:proofErr w:type="gramEnd"/>
            <w:r w:rsidRPr="004D580D">
              <w:t>минокислоты. Полипептид. Первичная, вторичная, третичная, четвертичная структура белков. Д</w:t>
            </w:r>
            <w:r w:rsidRPr="004D580D">
              <w:t>е</w:t>
            </w:r>
            <w:r w:rsidRPr="004D580D">
              <w:t>натурация.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r w:rsidRPr="00AD1341">
              <w:lastRenderedPageBreak/>
              <w:t>Схема «Классиф</w:t>
            </w:r>
            <w:r w:rsidRPr="00AD1341">
              <w:t>и</w:t>
            </w:r>
            <w:r w:rsidRPr="00AD1341">
              <w:t xml:space="preserve">кация углеводов и их функции». </w:t>
            </w:r>
          </w:p>
          <w:p w:rsidR="00DA3C5C" w:rsidRPr="00AD1341" w:rsidRDefault="00DA3C5C" w:rsidP="00AD1341">
            <w:r w:rsidRPr="00AD1341">
              <w:t>Схема «Строение и функции липидов».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AD1341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F53B74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F53B74">
              <w:t xml:space="preserve">§ 1.2 в.1-3 </w:t>
            </w:r>
          </w:p>
          <w:p w:rsidR="00DA3C5C" w:rsidRPr="00F53B74" w:rsidRDefault="00DA3C5C" w:rsidP="00F53B7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F53B74">
              <w:t>§1.3</w:t>
            </w:r>
            <w:r>
              <w:t xml:space="preserve"> </w:t>
            </w:r>
            <w:r w:rsidRPr="00F53B74">
              <w:t>в.1-4.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lastRenderedPageBreak/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Состав, строение и функции белков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Функции белков: строительная, двигательная, транспортная, защи</w:t>
            </w:r>
            <w:r w:rsidRPr="004D580D">
              <w:t>т</w:t>
            </w:r>
            <w:r w:rsidRPr="004D580D">
              <w:t>ная, регуляторная, сигнальная, энергетическая, каталитическая. Гормон. Фермент.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Схема «Строение и функции белков».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 xml:space="preserve">§1.4 </w:t>
            </w:r>
            <w:r w:rsidRPr="003E0068">
              <w:t>в.1-5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</w:t>
            </w:r>
            <w:r w:rsidRPr="00BE1303">
              <w:t xml:space="preserve">1.5 </w:t>
            </w:r>
            <w:r w:rsidRPr="003E0068">
              <w:t>в.1-5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Нуклеиновые кислоты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Нуклеиновая кислота. Дезоксир</w:t>
            </w:r>
            <w:r w:rsidRPr="004D580D">
              <w:t>и</w:t>
            </w:r>
            <w:r w:rsidRPr="004D580D">
              <w:t xml:space="preserve">бонуклеиновая кислота или ДНК. Рибонуклеиновая кислота или РНК. Азотистые основания: </w:t>
            </w:r>
            <w:proofErr w:type="spellStart"/>
            <w:r w:rsidRPr="004D580D">
              <w:t>аденин</w:t>
            </w:r>
            <w:proofErr w:type="spellEnd"/>
            <w:r w:rsidRPr="004D580D">
              <w:t>, гу</w:t>
            </w:r>
            <w:r w:rsidRPr="004D580D">
              <w:t>а</w:t>
            </w:r>
            <w:r w:rsidRPr="004D580D">
              <w:t xml:space="preserve">нин, </w:t>
            </w:r>
            <w:proofErr w:type="spellStart"/>
            <w:r w:rsidRPr="004D580D">
              <w:t>цитозин</w:t>
            </w:r>
            <w:proofErr w:type="spellEnd"/>
            <w:r w:rsidRPr="004D580D">
              <w:t xml:space="preserve">., </w:t>
            </w:r>
            <w:proofErr w:type="spellStart"/>
            <w:r w:rsidRPr="004D580D">
              <w:t>тимин</w:t>
            </w:r>
            <w:proofErr w:type="spellEnd"/>
            <w:r w:rsidRPr="004D580D">
              <w:t xml:space="preserve">, </w:t>
            </w:r>
            <w:proofErr w:type="spellStart"/>
            <w:r w:rsidRPr="004D580D">
              <w:t>урацил</w:t>
            </w:r>
            <w:proofErr w:type="spellEnd"/>
            <w:r w:rsidRPr="004D580D">
              <w:t xml:space="preserve">. </w:t>
            </w:r>
            <w:proofErr w:type="spellStart"/>
            <w:r w:rsidRPr="004D580D">
              <w:t>Ко</w:t>
            </w:r>
            <w:r w:rsidRPr="004D580D">
              <w:t>м</w:t>
            </w:r>
            <w:r w:rsidRPr="004D580D">
              <w:t>плементарность</w:t>
            </w:r>
            <w:proofErr w:type="spellEnd"/>
            <w:r w:rsidRPr="004D580D">
              <w:t>. Транспортная РНК (</w:t>
            </w:r>
            <w:proofErr w:type="spellStart"/>
            <w:r w:rsidRPr="004D580D">
              <w:t>тРНК</w:t>
            </w:r>
            <w:proofErr w:type="spellEnd"/>
            <w:r w:rsidRPr="004D580D">
              <w:t xml:space="preserve">) </w:t>
            </w:r>
            <w:proofErr w:type="spellStart"/>
            <w:r w:rsidRPr="004D580D">
              <w:t>рибосомная</w:t>
            </w:r>
            <w:proofErr w:type="spellEnd"/>
            <w:r w:rsidRPr="004D580D">
              <w:t xml:space="preserve"> РНК (</w:t>
            </w:r>
            <w:proofErr w:type="spellStart"/>
            <w:r w:rsidRPr="004D580D">
              <w:t>рРНК</w:t>
            </w:r>
            <w:proofErr w:type="spellEnd"/>
            <w:r w:rsidRPr="004D580D">
              <w:t>). Информационная РНК (</w:t>
            </w:r>
            <w:proofErr w:type="spellStart"/>
            <w:r w:rsidRPr="004D580D">
              <w:t>иРНК</w:t>
            </w:r>
            <w:proofErr w:type="spellEnd"/>
            <w:r w:rsidRPr="004D580D">
              <w:t>). Нуклеотид. Двойная спираль.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«Строение и редупликация м</w:t>
            </w:r>
            <w:r w:rsidRPr="00AD1341">
              <w:t>о</w:t>
            </w:r>
            <w:r w:rsidRPr="00AD1341">
              <w:t>лекулы ДНК».</w:t>
            </w:r>
            <w:r>
              <w:t xml:space="preserve"> Та</w:t>
            </w:r>
            <w:r>
              <w:t>б</w:t>
            </w:r>
            <w:r>
              <w:t>лица «</w:t>
            </w:r>
            <w:r w:rsidRPr="00F24D61">
              <w:t>Генетический код</w:t>
            </w:r>
            <w:r>
              <w:t>»</w:t>
            </w:r>
            <w:r w:rsidRPr="00F24D61">
              <w:t>.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1.6</w:t>
            </w:r>
            <w:r w:rsidRPr="003E0068">
              <w:t xml:space="preserve"> 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1-5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АТФ, биологические катал</w:t>
            </w:r>
            <w:r w:rsidRPr="00BE1303">
              <w:t>и</w:t>
            </w:r>
            <w:r w:rsidRPr="00BE1303">
              <w:t>заторы и другие органич</w:t>
            </w:r>
            <w:r w:rsidRPr="00BE1303">
              <w:t>е</w:t>
            </w:r>
            <w:r w:rsidRPr="00BE1303">
              <w:t>ские соединения клетки</w:t>
            </w:r>
            <w:r>
              <w:t>.</w:t>
            </w:r>
            <w:r w:rsidRPr="00BE1303">
              <w:t xml:space="preserve"> В</w:t>
            </w:r>
            <w:r w:rsidRPr="00BE1303">
              <w:t>и</w:t>
            </w:r>
            <w:r w:rsidRPr="00BE1303">
              <w:t>русы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proofErr w:type="spellStart"/>
            <w:r w:rsidRPr="004D580D">
              <w:t>Адезинтрифосфорная</w:t>
            </w:r>
            <w:proofErr w:type="spellEnd"/>
            <w:r w:rsidRPr="004D580D">
              <w:t xml:space="preserve"> кислота (АТФ). Аденозиндифосфорная к</w:t>
            </w:r>
            <w:r w:rsidRPr="004D580D">
              <w:t>и</w:t>
            </w:r>
            <w:r w:rsidRPr="004D580D">
              <w:t>слота (АДФ). Аденозинмонофо</w:t>
            </w:r>
            <w:r w:rsidRPr="004D580D">
              <w:t>с</w:t>
            </w:r>
            <w:r w:rsidRPr="004D580D">
              <w:t xml:space="preserve">форная кислота (АМФ). </w:t>
            </w:r>
            <w:proofErr w:type="spellStart"/>
            <w:r w:rsidRPr="004D580D">
              <w:t>Макроэне</w:t>
            </w:r>
            <w:r w:rsidRPr="004D580D">
              <w:t>р</w:t>
            </w:r>
            <w:r w:rsidRPr="004D580D">
              <w:t>гетическая</w:t>
            </w:r>
            <w:proofErr w:type="spellEnd"/>
            <w:r w:rsidRPr="004D580D">
              <w:t xml:space="preserve"> связь. Витамины. </w:t>
            </w:r>
            <w:proofErr w:type="spellStart"/>
            <w:r w:rsidRPr="004D580D">
              <w:t>Кат</w:t>
            </w:r>
            <w:r w:rsidRPr="004D580D">
              <w:t>а</w:t>
            </w:r>
            <w:r w:rsidRPr="004D580D">
              <w:t>зизаторы</w:t>
            </w:r>
            <w:proofErr w:type="spellEnd"/>
            <w:r w:rsidRPr="004D580D">
              <w:t>. Ферменты. Коферменты. Активный центр ферментов. Вир</w:t>
            </w:r>
            <w:r w:rsidRPr="004D580D">
              <w:t>у</w:t>
            </w:r>
            <w:r w:rsidRPr="004D580D">
              <w:t xml:space="preserve">сы. </w:t>
            </w:r>
            <w:proofErr w:type="spellStart"/>
            <w:r w:rsidRPr="004D580D">
              <w:t>Капсид</w:t>
            </w:r>
            <w:proofErr w:type="spellEnd"/>
            <w:r w:rsidRPr="004D580D"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«Строение и функции АТФ». Таблица «Вирусы».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2E6127">
            <w:pPr>
              <w:jc w:val="both"/>
            </w:pPr>
            <w:r>
              <w:t xml:space="preserve">Лабораторная работа № 1 «Расщепление </w:t>
            </w:r>
            <w:proofErr w:type="spellStart"/>
            <w:r>
              <w:t>пероксида</w:t>
            </w:r>
            <w:proofErr w:type="spellEnd"/>
            <w:r>
              <w:t xml:space="preserve"> в</w:t>
            </w:r>
            <w:r>
              <w:t>о</w:t>
            </w:r>
            <w:r>
              <w:t>дорода фе</w:t>
            </w:r>
            <w:r>
              <w:t>р</w:t>
            </w:r>
            <w:r>
              <w:t>ментом кат</w:t>
            </w:r>
            <w:r>
              <w:t>а</w:t>
            </w:r>
            <w:r>
              <w:t>лазой»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1.7</w:t>
            </w:r>
            <w:r w:rsidRPr="003E0068">
              <w:t xml:space="preserve"> 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1-4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</w:t>
            </w:r>
            <w:r w:rsidRPr="00BE1303">
              <w:t>1.8</w:t>
            </w:r>
            <w:r w:rsidRPr="003E0068">
              <w:t xml:space="preserve"> 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1-5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1.9</w:t>
            </w:r>
            <w:r w:rsidRPr="003E0068">
              <w:t xml:space="preserve"> 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1-3</w:t>
            </w:r>
          </w:p>
        </w:tc>
      </w:tr>
      <w:tr w:rsidR="00AD1341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Default="00875506" w:rsidP="00AD1341">
            <w:pPr>
              <w:jc w:val="center"/>
            </w:pPr>
            <w:r>
              <w:t>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Default="00AD1341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BE1303" w:rsidRDefault="002E6127" w:rsidP="00AD134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Контрольная работа № 1 «Молекулярный уровень о</w:t>
            </w:r>
            <w:r>
              <w:t>р</w:t>
            </w:r>
            <w:r>
              <w:t>ганизации живой природы»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AD1341" w:rsidP="00AD1341">
            <w:pPr>
              <w:tabs>
                <w:tab w:val="left" w:pos="5835"/>
              </w:tabs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AD1341" w:rsidRDefault="00612BB9" w:rsidP="00AD1341">
            <w:r>
              <w:t>Бланк теста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Pr="003D32A1" w:rsidRDefault="00AD1341" w:rsidP="00AD13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Pr="003D32A1" w:rsidRDefault="0026765F" w:rsidP="002E6127">
            <w:pPr>
              <w:jc w:val="both"/>
            </w:pPr>
            <w:r>
              <w:t xml:space="preserve">Контрольная работа №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BE1303" w:rsidRDefault="00AD1341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633A86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BD" w:rsidRDefault="00C436BD" w:rsidP="00E81995">
            <w:pPr>
              <w:jc w:val="center"/>
              <w:rPr>
                <w:b/>
                <w:bCs/>
              </w:rPr>
            </w:pPr>
          </w:p>
          <w:p w:rsidR="00C436BD" w:rsidRDefault="00C436BD" w:rsidP="00E81995">
            <w:pPr>
              <w:jc w:val="center"/>
              <w:rPr>
                <w:b/>
                <w:bCs/>
              </w:rPr>
            </w:pPr>
          </w:p>
          <w:p w:rsidR="00633A86" w:rsidRPr="003D32A1" w:rsidRDefault="00633A86" w:rsidP="00E81995">
            <w:pPr>
              <w:jc w:val="center"/>
            </w:pPr>
            <w:r w:rsidRPr="00BE1303">
              <w:rPr>
                <w:b/>
                <w:bCs/>
              </w:rPr>
              <w:lastRenderedPageBreak/>
              <w:t>Клеточный уровень</w:t>
            </w:r>
            <w:r>
              <w:rPr>
                <w:b/>
                <w:bCs/>
              </w:rPr>
              <w:t xml:space="preserve"> (12 ч)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lastRenderedPageBreak/>
              <w:t>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Основные положения кл</w:t>
            </w:r>
            <w:r w:rsidRPr="00BE1303">
              <w:t>е</w:t>
            </w:r>
            <w:r w:rsidRPr="00BE1303">
              <w:t>точной теории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B1582A">
            <w:pPr>
              <w:tabs>
                <w:tab w:val="left" w:pos="5835"/>
              </w:tabs>
            </w:pPr>
            <w:r w:rsidRPr="004D580D">
              <w:t xml:space="preserve">Клеточная теория.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«Животная и растительная клетки».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4E2E69">
            <w:pPr>
              <w:jc w:val="both"/>
            </w:pPr>
            <w:r>
              <w:t>Лабораторная работа № 2 «Рассматрив</w:t>
            </w:r>
            <w:r>
              <w:t>а</w:t>
            </w:r>
            <w:r>
              <w:t>ние клеток растений и животных под микроскопом»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2.1</w:t>
            </w:r>
            <w:r w:rsidRPr="003E0068">
              <w:rPr>
                <w:sz w:val="18"/>
                <w:szCs w:val="18"/>
              </w:rPr>
              <w:t xml:space="preserve"> в.1-3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Общие сведения о клетках. Клеточная мембрана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 xml:space="preserve">Цитоплазма. Ядро. Органоиды. Мембрана. Фагоцитоз. </w:t>
            </w:r>
            <w:proofErr w:type="spellStart"/>
            <w:r w:rsidRPr="004D580D">
              <w:t>Пиноцитоз</w:t>
            </w:r>
            <w:proofErr w:type="spellEnd"/>
            <w:r w:rsidRPr="004D580D"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«Строение животной клетки».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2E6127">
            <w:pPr>
              <w:jc w:val="both"/>
            </w:pPr>
            <w:r>
              <w:t>Заполнение таблицы «Кл</w:t>
            </w:r>
            <w:r>
              <w:t>е</w:t>
            </w:r>
            <w:r>
              <w:t>точные стру</w:t>
            </w:r>
            <w:r>
              <w:t>к</w:t>
            </w:r>
            <w:r>
              <w:t>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Самосто</w:t>
            </w:r>
            <w:r>
              <w:t>я</w:t>
            </w:r>
            <w:r>
              <w:t>тельная раб</w:t>
            </w:r>
            <w:r>
              <w:t>о</w:t>
            </w:r>
            <w:r>
              <w:t xml:space="preserve">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 w:rsidRPr="00BE1303">
              <w:t>§ 2.2</w:t>
            </w:r>
            <w:r w:rsidRPr="003E0068">
              <w:rPr>
                <w:sz w:val="18"/>
                <w:szCs w:val="18"/>
              </w:rPr>
              <w:t xml:space="preserve"> 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rPr>
                <w:sz w:val="18"/>
                <w:szCs w:val="18"/>
              </w:rPr>
              <w:t>в. 1-4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Ядро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 xml:space="preserve">Прокариоты. Эукариоты. Хроматин. Ядрышки. Хромосомы. </w:t>
            </w:r>
            <w:proofErr w:type="spellStart"/>
            <w:r w:rsidRPr="004D580D">
              <w:t>Кариот</w:t>
            </w:r>
            <w:proofErr w:type="spellEnd"/>
            <w:r w:rsidRPr="004D580D">
              <w:t>. С</w:t>
            </w:r>
            <w:r w:rsidRPr="004D580D">
              <w:t>о</w:t>
            </w:r>
            <w:r w:rsidRPr="004D580D">
              <w:t>матические клетки. Диплоидный набор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г</w:t>
            </w:r>
            <w:proofErr w:type="gramEnd"/>
            <w:r w:rsidRPr="004D580D">
              <w:t>омологичные хромосомы. Гаплоидный набор хромосом. Гам</w:t>
            </w:r>
            <w:r w:rsidRPr="004D580D">
              <w:t>е</w:t>
            </w:r>
            <w:r w:rsidRPr="004D580D">
              <w:t>ты.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«Строение животной клетки».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Заполнение таблицы «Кл</w:t>
            </w:r>
            <w:r>
              <w:t>е</w:t>
            </w:r>
            <w:r>
              <w:t>точные стру</w:t>
            </w:r>
            <w:r>
              <w:t>к</w:t>
            </w:r>
            <w:r>
              <w:t>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Самосто</w:t>
            </w:r>
            <w:r>
              <w:t>я</w:t>
            </w:r>
            <w:r>
              <w:t>тельная раб</w:t>
            </w:r>
            <w:r>
              <w:t>о</w:t>
            </w:r>
            <w:r>
              <w:t xml:space="preserve">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2.</w:t>
            </w:r>
            <w:r w:rsidRPr="003E0068">
              <w:t>3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1-12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 xml:space="preserve">Эндоплазматическая сеть. Рибосомы. Комплекс </w:t>
            </w:r>
            <w:proofErr w:type="spellStart"/>
            <w:r w:rsidRPr="00BE1303">
              <w:t>Гол</w:t>
            </w:r>
            <w:r w:rsidRPr="00BE1303">
              <w:t>ь</w:t>
            </w:r>
            <w:r w:rsidRPr="00BE1303">
              <w:t>джи</w:t>
            </w:r>
            <w:proofErr w:type="spellEnd"/>
            <w:r w:rsidRPr="00BE1303">
              <w:t xml:space="preserve">. </w:t>
            </w:r>
            <w:r w:rsidRPr="00BE1303">
              <w:br/>
              <w:t>Лизосомы.  Митохондрии. Пластиды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Эндоплазматическая сеть. Рибос</w:t>
            </w:r>
            <w:r w:rsidRPr="004D580D">
              <w:t>о</w:t>
            </w:r>
            <w:r w:rsidRPr="004D580D">
              <w:t xml:space="preserve">мы.  Комплекс </w:t>
            </w:r>
            <w:proofErr w:type="spellStart"/>
            <w:r w:rsidRPr="004D580D">
              <w:t>Гольджи</w:t>
            </w:r>
            <w:proofErr w:type="gramStart"/>
            <w:r w:rsidRPr="004D580D">
              <w:t>.Л</w:t>
            </w:r>
            <w:proofErr w:type="gramEnd"/>
            <w:r w:rsidRPr="004D580D">
              <w:t>изосомы</w:t>
            </w:r>
            <w:proofErr w:type="spellEnd"/>
            <w:r w:rsidRPr="004D580D">
              <w:t xml:space="preserve">. Митохондрии.  </w:t>
            </w:r>
            <w:proofErr w:type="spellStart"/>
            <w:r w:rsidRPr="004D580D">
              <w:t>Кристы</w:t>
            </w:r>
            <w:proofErr w:type="spellEnd"/>
            <w:r w:rsidRPr="004D580D">
              <w:t xml:space="preserve">. Пластиды: </w:t>
            </w:r>
            <w:proofErr w:type="spellStart"/>
            <w:r w:rsidRPr="004D580D">
              <w:t>лейкопластиды</w:t>
            </w:r>
            <w:proofErr w:type="spellEnd"/>
            <w:r w:rsidRPr="004D580D">
              <w:t xml:space="preserve">, </w:t>
            </w:r>
            <w:proofErr w:type="spellStart"/>
            <w:r w:rsidRPr="004D580D">
              <w:t>хлоропластиды</w:t>
            </w:r>
            <w:proofErr w:type="spellEnd"/>
            <w:r w:rsidRPr="004D580D">
              <w:t xml:space="preserve">, </w:t>
            </w:r>
            <w:proofErr w:type="spellStart"/>
            <w:r w:rsidRPr="004D580D">
              <w:t>хромоплатсиды</w:t>
            </w:r>
            <w:proofErr w:type="spellEnd"/>
            <w:r w:rsidRPr="004D580D">
              <w:t>. Граны.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«Строение животной клетки».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Заполнение таблицы «Кл</w:t>
            </w:r>
            <w:r>
              <w:t>е</w:t>
            </w:r>
            <w:r>
              <w:t>точные стру</w:t>
            </w:r>
            <w:r>
              <w:t>к</w:t>
            </w:r>
            <w:r>
              <w:t>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Самосто</w:t>
            </w:r>
            <w:r>
              <w:t>я</w:t>
            </w:r>
            <w:r>
              <w:t>тельная раб</w:t>
            </w:r>
            <w:r>
              <w:t>о</w:t>
            </w:r>
            <w:r>
              <w:t xml:space="preserve">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2.4</w:t>
            </w:r>
            <w:r w:rsidRPr="003E0068">
              <w:t xml:space="preserve"> 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1-6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§2.5</w:t>
            </w:r>
            <w:r w:rsidRPr="003E0068">
              <w:t xml:space="preserve"> в.1-7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Клеточный центр. Органо</w:t>
            </w:r>
            <w:r w:rsidRPr="00BE1303">
              <w:t>и</w:t>
            </w:r>
            <w:r w:rsidRPr="00BE1303">
              <w:t xml:space="preserve">ды движения. Клеточные </w:t>
            </w:r>
            <w:r w:rsidRPr="00BE1303">
              <w:br/>
              <w:t>включения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 xml:space="preserve">Клеточный центр. </w:t>
            </w:r>
            <w:proofErr w:type="spellStart"/>
            <w:r w:rsidRPr="004D580D">
              <w:t>Цитоскелет</w:t>
            </w:r>
            <w:proofErr w:type="spellEnd"/>
            <w:r w:rsidRPr="004D580D">
              <w:t>. Микротрубочки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ц</w:t>
            </w:r>
            <w:proofErr w:type="gramEnd"/>
            <w:r w:rsidRPr="004D580D">
              <w:t>ентриоли. Вер</w:t>
            </w:r>
            <w:r w:rsidRPr="004D580D">
              <w:t>е</w:t>
            </w:r>
            <w:r w:rsidRPr="004D580D">
              <w:t>тено деления. Реснички. Жгутики. Базальное тельце.  Клеточные включения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«Строение животной клетки», «Простейшие».</w:t>
            </w:r>
          </w:p>
          <w:p w:rsidR="00DA3C5C" w:rsidRPr="00AD1341" w:rsidRDefault="00DA3C5C" w:rsidP="00AD1341">
            <w:r w:rsidRPr="00AD1341">
              <w:t>«Бактерии», «Раст</w:t>
            </w:r>
            <w:r w:rsidRPr="00AD1341">
              <w:t>и</w:t>
            </w:r>
            <w:r w:rsidRPr="00AD1341">
              <w:t>тельная клетка».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Заполнение таблицы «Кл</w:t>
            </w:r>
            <w:r>
              <w:t>е</w:t>
            </w:r>
            <w:r>
              <w:t>точные стру</w:t>
            </w:r>
            <w:r>
              <w:t>к</w:t>
            </w:r>
            <w:r>
              <w:t>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Самосто</w:t>
            </w:r>
            <w:r>
              <w:t>я</w:t>
            </w:r>
            <w:r>
              <w:t>тельная раб</w:t>
            </w:r>
            <w:r>
              <w:t>о</w:t>
            </w:r>
            <w:r>
              <w:t xml:space="preserve">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2.6</w:t>
            </w:r>
            <w:r w:rsidRPr="003E0068">
              <w:t xml:space="preserve"> </w:t>
            </w:r>
            <w:r>
              <w:t xml:space="preserve"> 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1-5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Различие в строении клеток прокариот и эукариот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Прокариоты. Эукариоты. Анаэробы. Споры.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«Строение животной клетки», «Простейшие».</w:t>
            </w:r>
          </w:p>
          <w:p w:rsidR="00DA3C5C" w:rsidRPr="00AD1341" w:rsidRDefault="00DA3C5C" w:rsidP="00AD1341">
            <w:r w:rsidRPr="00AD1341">
              <w:t>«Бактерии», «Раст</w:t>
            </w:r>
            <w:r w:rsidRPr="00AD1341">
              <w:t>и</w:t>
            </w:r>
            <w:r w:rsidRPr="00AD1341">
              <w:lastRenderedPageBreak/>
              <w:t>тельная клетка».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lastRenderedPageBreak/>
              <w:t>Составление таблицы «Ра</w:t>
            </w:r>
            <w:r>
              <w:t>з</w:t>
            </w:r>
            <w:r>
              <w:t>личие в стро</w:t>
            </w:r>
            <w:r>
              <w:t>е</w:t>
            </w:r>
            <w:r>
              <w:t xml:space="preserve">нии клеток </w:t>
            </w:r>
            <w:r>
              <w:lastRenderedPageBreak/>
              <w:t>прокариот и эукариот»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lastRenderedPageBreak/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2.7</w:t>
            </w:r>
            <w:r w:rsidRPr="003E0068">
              <w:t xml:space="preserve"> в.1-2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lastRenderedPageBreak/>
              <w:t>15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Ассимиляция и диссимил</w:t>
            </w:r>
            <w:r w:rsidRPr="00BE1303">
              <w:t>я</w:t>
            </w:r>
            <w:r w:rsidRPr="00BE1303">
              <w:t>ция. Метаболизм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Ассимиляция и диссимиляция. М</w:t>
            </w:r>
            <w:r w:rsidRPr="004D580D">
              <w:t>е</w:t>
            </w:r>
            <w:r w:rsidRPr="004D580D">
              <w:t>таболизм. Синтез белка.  Фотоси</w:t>
            </w:r>
            <w:r w:rsidRPr="004D580D">
              <w:t>н</w:t>
            </w:r>
            <w:r w:rsidRPr="004D580D">
              <w:t>тез.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«Функции АТФ».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2.8</w:t>
            </w:r>
            <w:r w:rsidRPr="003E0068">
              <w:t xml:space="preserve"> в.1-3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Энергетический обмен в клетке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 xml:space="preserve">АТФ. </w:t>
            </w:r>
            <w:proofErr w:type="spellStart"/>
            <w:r w:rsidRPr="004D580D">
              <w:t>Макроэнергетическая</w:t>
            </w:r>
            <w:proofErr w:type="spellEnd"/>
            <w:r w:rsidRPr="004D580D">
              <w:t xml:space="preserve"> связь. Неполное кислородное </w:t>
            </w:r>
            <w:proofErr w:type="spellStart"/>
            <w:r w:rsidRPr="004D580D">
              <w:t>ферменти</w:t>
            </w:r>
            <w:r w:rsidRPr="004D580D">
              <w:t>в</w:t>
            </w:r>
            <w:r w:rsidRPr="004D580D">
              <w:t>ное</w:t>
            </w:r>
            <w:proofErr w:type="spellEnd"/>
            <w:r w:rsidRPr="004D580D">
              <w:t xml:space="preserve"> расщепление глюкозы. Глик</w:t>
            </w:r>
            <w:r w:rsidRPr="004D580D">
              <w:t>о</w:t>
            </w:r>
            <w:r w:rsidRPr="004D580D">
              <w:t>лиз. Полное кислородное расще</w:t>
            </w:r>
            <w:r w:rsidRPr="004D580D">
              <w:t>п</w:t>
            </w:r>
            <w:r w:rsidRPr="004D580D">
              <w:t>ление глюкозы. Клеточное дыхание.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«Функции АТФ».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2.9</w:t>
            </w:r>
            <w:r w:rsidRPr="003E0068">
              <w:t xml:space="preserve"> в.1-3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Питание клетки. Фотоси</w:t>
            </w:r>
            <w:r w:rsidRPr="00BE1303">
              <w:t>н</w:t>
            </w:r>
            <w:r w:rsidRPr="00BE1303">
              <w:t>тез. Хемосинтез. Гетеротр</w:t>
            </w:r>
            <w:r w:rsidRPr="00BE1303">
              <w:t>о</w:t>
            </w:r>
            <w:r w:rsidRPr="00BE1303">
              <w:t>фы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 xml:space="preserve">Автотрофы. Гетеротрофы. </w:t>
            </w:r>
            <w:proofErr w:type="spellStart"/>
            <w:r w:rsidRPr="004D580D">
              <w:t>Фот</w:t>
            </w:r>
            <w:r w:rsidRPr="004D580D">
              <w:t>о</w:t>
            </w:r>
            <w:r w:rsidRPr="004D580D">
              <w:t>трофы</w:t>
            </w:r>
            <w:proofErr w:type="spellEnd"/>
            <w:r w:rsidRPr="004D580D">
              <w:t xml:space="preserve">. </w:t>
            </w:r>
            <w:proofErr w:type="spellStart"/>
            <w:r w:rsidRPr="004D580D">
              <w:t>Хемотрофы</w:t>
            </w:r>
            <w:proofErr w:type="spellEnd"/>
            <w:r w:rsidRPr="004D580D">
              <w:t xml:space="preserve">. Сапрофиты. Паразиты. </w:t>
            </w:r>
            <w:proofErr w:type="spellStart"/>
            <w:r w:rsidRPr="004D580D">
              <w:t>Голозойное</w:t>
            </w:r>
            <w:proofErr w:type="spellEnd"/>
            <w:r w:rsidRPr="004D580D">
              <w:t xml:space="preserve"> питание.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«Фотоси</w:t>
            </w:r>
            <w:r w:rsidRPr="00AD1341">
              <w:t>н</w:t>
            </w:r>
            <w:r w:rsidRPr="00AD1341">
              <w:t>тез».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 w:rsidRPr="00BE1303">
              <w:t>§ 2.10</w:t>
            </w:r>
            <w:r w:rsidRPr="003E0068">
              <w:rPr>
                <w:sz w:val="18"/>
                <w:szCs w:val="18"/>
              </w:rPr>
              <w:t xml:space="preserve"> 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rPr>
                <w:sz w:val="18"/>
                <w:szCs w:val="18"/>
              </w:rPr>
              <w:t xml:space="preserve">в. 1-3 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2.1</w:t>
            </w:r>
            <w:r>
              <w:t>1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 w:rsidRPr="003E0068">
              <w:rPr>
                <w:sz w:val="18"/>
                <w:szCs w:val="18"/>
              </w:rPr>
              <w:t xml:space="preserve">в. 1-4 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2.12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в.1-2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18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Синтез белков в клетке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Ген. Генетический код. Триплет. Кодон. Трансляция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а</w:t>
            </w:r>
            <w:proofErr w:type="gramEnd"/>
            <w:r w:rsidRPr="004D580D">
              <w:t xml:space="preserve">нтикодон. Транскрипция. </w:t>
            </w:r>
            <w:proofErr w:type="spellStart"/>
            <w:r w:rsidRPr="004D580D">
              <w:t>Полисома</w:t>
            </w:r>
            <w:proofErr w:type="spellEnd"/>
            <w:r w:rsidRPr="004D580D"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«Редупл</w:t>
            </w:r>
            <w:r w:rsidRPr="00AD1341">
              <w:t>и</w:t>
            </w:r>
            <w:r w:rsidRPr="00AD1341">
              <w:t>кация ДНК», м</w:t>
            </w:r>
            <w:r w:rsidRPr="00AD1341">
              <w:t>о</w:t>
            </w:r>
            <w:r w:rsidRPr="00AD1341">
              <w:t>дель молекулы ДНК.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2.13</w:t>
            </w:r>
            <w:r w:rsidRPr="003E0068">
              <w:t xml:space="preserve"> в. 1-6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t>19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Деление клетки. Митоз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Митоз. Жизненный цикл клетки. Интерфаза. Профаза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м</w:t>
            </w:r>
            <w:proofErr w:type="gramEnd"/>
            <w:r w:rsidRPr="004D580D">
              <w:t xml:space="preserve">етафаза. Анафаза. Телофаза. Редупликация. Хроматиды. </w:t>
            </w:r>
            <w:proofErr w:type="spellStart"/>
            <w:r w:rsidRPr="004D580D">
              <w:t>Центромера</w:t>
            </w:r>
            <w:proofErr w:type="spellEnd"/>
            <w:r w:rsidRPr="004D580D">
              <w:t>. Веретено деления.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«Митоз».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 xml:space="preserve">§ 2.14 </w:t>
            </w:r>
            <w:r w:rsidRPr="003E0068">
              <w:t>в. 1-5</w:t>
            </w:r>
          </w:p>
        </w:tc>
      </w:tr>
      <w:tr w:rsidR="00AD1341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Default="00666DF9" w:rsidP="00875506">
            <w:pPr>
              <w:jc w:val="center"/>
            </w:pPr>
            <w:r>
              <w:t>2</w:t>
            </w:r>
            <w:r w:rsidR="00875506"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Default="00AD1341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BE1303" w:rsidRDefault="002E6127" w:rsidP="00AD1341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Контрольная работа № 2 </w:t>
            </w:r>
            <w:r w:rsidR="00AD1341" w:rsidRPr="00BE1303">
              <w:t>«Клеточный уровень</w:t>
            </w:r>
            <w:r>
              <w:t xml:space="preserve"> орг</w:t>
            </w:r>
            <w:r>
              <w:t>а</w:t>
            </w:r>
            <w:r>
              <w:t>низации живой пр</w:t>
            </w:r>
            <w:r w:rsidR="00666DF9">
              <w:t>и</w:t>
            </w:r>
            <w:r>
              <w:t>роды</w:t>
            </w:r>
            <w:r w:rsidR="00AD1341" w:rsidRPr="00BE1303"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4D580D" w:rsidRDefault="00AD1341" w:rsidP="00AD1341">
            <w:pPr>
              <w:tabs>
                <w:tab w:val="left" w:pos="5835"/>
              </w:tabs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AD1341" w:rsidRDefault="00612BB9" w:rsidP="00AD1341">
            <w:r>
              <w:t>Бланк теста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Pr="003D32A1" w:rsidRDefault="00AD1341" w:rsidP="00AD134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41" w:rsidRPr="003D32A1" w:rsidRDefault="002E6127" w:rsidP="002E6127">
            <w:pPr>
              <w:jc w:val="both"/>
            </w:pPr>
            <w:r>
              <w:t>Контрольная работа №2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41" w:rsidRPr="00BE1303" w:rsidRDefault="00AD1341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по з</w:t>
            </w:r>
            <w:r w:rsidRPr="00BE1303">
              <w:t>а</w:t>
            </w:r>
            <w:r w:rsidRPr="00BE1303">
              <w:t>писи</w:t>
            </w:r>
          </w:p>
        </w:tc>
      </w:tr>
      <w:tr w:rsidR="009229D8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D8" w:rsidRPr="003D32A1" w:rsidRDefault="009229D8" w:rsidP="00E81995">
            <w:pPr>
              <w:jc w:val="center"/>
            </w:pPr>
            <w:r w:rsidRPr="00BE1303">
              <w:rPr>
                <w:b/>
                <w:bCs/>
              </w:rPr>
              <w:t>Организменный уровень</w:t>
            </w:r>
            <w:r>
              <w:rPr>
                <w:b/>
                <w:bCs/>
              </w:rPr>
              <w:t xml:space="preserve"> (13 ч)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21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Бесполое размножение о</w:t>
            </w:r>
            <w:r w:rsidRPr="00BE1303">
              <w:t>р</w:t>
            </w:r>
            <w:r w:rsidRPr="00BE1303">
              <w:t>ганизмов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 xml:space="preserve">Бесполое размножение организмов. Почкование. Деление тела. Споры. Вегетативное размножение. </w:t>
            </w:r>
          </w:p>
          <w:p w:rsidR="00DA3C5C" w:rsidRPr="004D580D" w:rsidRDefault="00DA3C5C" w:rsidP="00AD1341">
            <w:pPr>
              <w:tabs>
                <w:tab w:val="left" w:pos="5835"/>
              </w:tabs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lastRenderedPageBreak/>
              <w:t>Таблица «Эмбри</w:t>
            </w:r>
            <w:r w:rsidRPr="00AD1341">
              <w:t>о</w:t>
            </w:r>
            <w:r w:rsidRPr="00AD1341">
              <w:t>генез».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>
              <w:t>Самостоятел</w:t>
            </w:r>
            <w:r>
              <w:t>ь</w:t>
            </w:r>
            <w:r>
              <w:t>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3.1</w:t>
            </w:r>
            <w:r w:rsidRPr="003E0068">
              <w:t xml:space="preserve"> в.1-4</w:t>
            </w:r>
          </w:p>
        </w:tc>
      </w:tr>
      <w:tr w:rsidR="00DA3C5C" w:rsidRPr="003D32A1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lastRenderedPageBreak/>
              <w:t>22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Половое размножение орг</w:t>
            </w:r>
            <w:r w:rsidRPr="00BE1303">
              <w:t>а</w:t>
            </w:r>
            <w:r w:rsidRPr="00BE1303">
              <w:t>низмов. Оплодотворение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Половое размножение организмов. Гаметы. Гермафродиты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с</w:t>
            </w:r>
            <w:proofErr w:type="gramEnd"/>
            <w:r w:rsidRPr="004D580D">
              <w:t>еменники.  Яичники. Сперматозоиды. Яйц</w:t>
            </w:r>
            <w:r w:rsidRPr="004D580D">
              <w:t>е</w:t>
            </w:r>
            <w:r w:rsidRPr="004D580D">
              <w:t>клетки. Период размножения. П</w:t>
            </w:r>
            <w:r w:rsidRPr="004D580D">
              <w:t>е</w:t>
            </w:r>
            <w:r w:rsidRPr="004D580D">
              <w:t>риод роста. Период созревания. Мейоз: мейоз І и мейоз ІІ. Конъ</w:t>
            </w:r>
            <w:r w:rsidRPr="004D580D">
              <w:t>ю</w:t>
            </w:r>
            <w:r w:rsidRPr="004D580D">
              <w:t>гация. Направительные тельца.</w:t>
            </w:r>
            <w:r>
              <w:t xml:space="preserve"> </w:t>
            </w:r>
            <w:r w:rsidRPr="004D580D">
              <w:t>О</w:t>
            </w:r>
            <w:r w:rsidRPr="004D580D">
              <w:t>п</w:t>
            </w:r>
            <w:r w:rsidRPr="004D580D">
              <w:t>лодотворение. Зигота. Наружное оплодотворение. Внутреннее опл</w:t>
            </w:r>
            <w:r w:rsidRPr="004D580D">
              <w:t>о</w:t>
            </w:r>
            <w:r w:rsidRPr="004D580D">
              <w:t>дотворение. Двойное оплодотвор</w:t>
            </w:r>
            <w:r w:rsidRPr="004D580D">
              <w:t>е</w:t>
            </w:r>
            <w:r w:rsidRPr="004D580D">
              <w:t>ние. Эндосперм.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Таблицы «Эмбри</w:t>
            </w:r>
            <w:r w:rsidRPr="00AD1341">
              <w:t>о</w:t>
            </w:r>
            <w:r w:rsidRPr="00AD1341">
              <w:t>генез», «Мейоз».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3.2</w:t>
            </w:r>
            <w:r w:rsidRPr="003E0068">
              <w:t xml:space="preserve"> в.1-5</w:t>
            </w:r>
          </w:p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§3.3</w:t>
            </w:r>
            <w:r>
              <w:t xml:space="preserve"> 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1-3</w:t>
            </w:r>
          </w:p>
        </w:tc>
      </w:tr>
      <w:tr w:rsidR="00DA3C5C" w:rsidRPr="003D32A1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23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Индивидуальное развитие организмов. Биогенетич</w:t>
            </w:r>
            <w:r w:rsidRPr="00BE1303">
              <w:t>е</w:t>
            </w:r>
            <w:r w:rsidRPr="00BE1303">
              <w:t>ский закон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Онтогенез.  Эмбриональный и п</w:t>
            </w:r>
            <w:r w:rsidRPr="004D580D">
              <w:t>о</w:t>
            </w:r>
            <w:r w:rsidRPr="004D580D">
              <w:t>стэмбриональный периоды. Дро</w:t>
            </w:r>
            <w:r w:rsidRPr="004D580D">
              <w:t>б</w:t>
            </w:r>
            <w:r w:rsidRPr="004D580D">
              <w:t>ление. Бластомера. Бластула. Пе</w:t>
            </w:r>
            <w:r w:rsidRPr="004D580D">
              <w:t>р</w:t>
            </w:r>
            <w:r w:rsidRPr="004D580D">
              <w:t xml:space="preserve">вичная полость </w:t>
            </w:r>
            <w:proofErr w:type="spellStart"/>
            <w:r w:rsidRPr="004D580D">
              <w:t>телаю</w:t>
            </w:r>
            <w:proofErr w:type="spellEnd"/>
            <w:r w:rsidRPr="004D580D">
              <w:t xml:space="preserve"> гаструла. Э</w:t>
            </w:r>
            <w:r w:rsidRPr="004D580D">
              <w:t>к</w:t>
            </w:r>
            <w:r w:rsidRPr="004D580D">
              <w:t>тодерма. Энтодерма. Первичная кишка. Первичный рост. Мезоде</w:t>
            </w:r>
            <w:r w:rsidRPr="004D580D">
              <w:t>р</w:t>
            </w:r>
            <w:r w:rsidRPr="004D580D">
              <w:t>ма. Нейрула. Нервная трубка. Пр</w:t>
            </w:r>
            <w:r w:rsidRPr="004D580D">
              <w:t>я</w:t>
            </w:r>
            <w:r w:rsidRPr="004D580D">
              <w:t>мое развитие. Непрямое развитие. Закон зародышевого сходства. Би</w:t>
            </w:r>
            <w:r w:rsidRPr="004D580D">
              <w:t>о</w:t>
            </w:r>
            <w:r w:rsidRPr="004D580D">
              <w:t>генетический закон. Филогенез.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«Эмбри</w:t>
            </w:r>
            <w:r w:rsidRPr="00AD1341">
              <w:t>о</w:t>
            </w:r>
            <w:r w:rsidRPr="00AD1341">
              <w:t>генез позвоно</w:t>
            </w:r>
            <w:r w:rsidRPr="00AD1341">
              <w:t>ч</w:t>
            </w:r>
            <w:r w:rsidRPr="00AD1341">
              <w:t>ных».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3.4</w:t>
            </w:r>
            <w:r w:rsidRPr="003E0068">
              <w:t xml:space="preserve"> в.1-5</w:t>
            </w:r>
          </w:p>
        </w:tc>
      </w:tr>
      <w:tr w:rsidR="00DA3C5C" w:rsidRPr="003D32A1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24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Закономерности наследов</w:t>
            </w:r>
            <w:r w:rsidRPr="00BE1303">
              <w:t>а</w:t>
            </w:r>
            <w:r w:rsidRPr="00BE1303">
              <w:t>ния признаков, установле</w:t>
            </w:r>
            <w:r w:rsidRPr="00BE1303">
              <w:t>н</w:t>
            </w:r>
            <w:r w:rsidRPr="00BE1303">
              <w:t>ные</w:t>
            </w:r>
            <w:r w:rsidRPr="00BE1303">
              <w:br/>
              <w:t>Г. Менделем. Моногибри</w:t>
            </w:r>
            <w:r w:rsidRPr="00BE1303">
              <w:t>д</w:t>
            </w:r>
            <w:r w:rsidRPr="00BE1303">
              <w:t>ное скрещивание. Неполное доминирование. Фенотип и генотип. Анализирующее скрещивание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Гибридологический метод. Чистые линии. Моногибридные скрещив</w:t>
            </w:r>
            <w:r w:rsidRPr="004D580D">
              <w:t>а</w:t>
            </w:r>
            <w:r w:rsidRPr="004D580D">
              <w:t>ния. Аллельные гены. Гомозиго</w:t>
            </w:r>
            <w:r w:rsidRPr="004D580D">
              <w:t>т</w:t>
            </w:r>
            <w:r w:rsidRPr="004D580D">
              <w:t>ные и гетерозиготные организмы. Доминантные и рецессивные  пр</w:t>
            </w:r>
            <w:r w:rsidRPr="004D580D">
              <w:t>и</w:t>
            </w:r>
            <w:r w:rsidRPr="004D580D">
              <w:t>знаки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р</w:t>
            </w:r>
            <w:proofErr w:type="gramEnd"/>
            <w:r w:rsidRPr="004D580D">
              <w:t>асщепление. Закон чистоты гамет. Неполное доминирование. Генотип и  фенотип. Анализиру</w:t>
            </w:r>
            <w:r w:rsidRPr="004D580D">
              <w:t>ю</w:t>
            </w:r>
            <w:r w:rsidRPr="004D580D">
              <w:t>щее скрещивание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Портрет Г. Менд</w:t>
            </w:r>
            <w:r w:rsidRPr="00AD1341">
              <w:t>е</w:t>
            </w:r>
            <w:r w:rsidRPr="00AD1341">
              <w:t>ля, таблица «Мон</w:t>
            </w:r>
            <w:r w:rsidRPr="00AD1341">
              <w:t>о</w:t>
            </w:r>
            <w:r w:rsidRPr="00AD1341">
              <w:t>гибридное скрещ</w:t>
            </w:r>
            <w:r w:rsidRPr="00AD1341">
              <w:t>и</w:t>
            </w:r>
            <w:r w:rsidRPr="00AD1341">
              <w:t>вание». Схема н</w:t>
            </w:r>
            <w:r w:rsidRPr="00AD1341">
              <w:t>е</w:t>
            </w:r>
            <w:r w:rsidRPr="00AD1341">
              <w:t>полного доминир</w:t>
            </w:r>
            <w:r w:rsidRPr="00AD1341">
              <w:t>о</w:t>
            </w:r>
            <w:r w:rsidRPr="00AD1341">
              <w:t>вания и анализ</w:t>
            </w:r>
            <w:r w:rsidRPr="00AD1341">
              <w:t>и</w:t>
            </w:r>
            <w:r w:rsidRPr="00AD1341">
              <w:t>рующего скрещив</w:t>
            </w:r>
            <w:r w:rsidRPr="00AD1341">
              <w:t>а</w:t>
            </w:r>
            <w:r w:rsidRPr="00AD1341">
              <w:t>ния.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 xml:space="preserve">§ 3.5 </w:t>
            </w:r>
            <w:r w:rsidRPr="003E0068">
              <w:t>в.1-10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 xml:space="preserve">§ </w:t>
            </w:r>
            <w:r w:rsidRPr="00BE1303">
              <w:t>3.6</w:t>
            </w:r>
            <w:r w:rsidRPr="003E0068">
              <w:t xml:space="preserve"> в.1-5</w:t>
            </w:r>
          </w:p>
        </w:tc>
      </w:tr>
      <w:tr w:rsidR="00DA3C5C" w:rsidRPr="003D32A1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lastRenderedPageBreak/>
              <w:t>25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proofErr w:type="spellStart"/>
            <w:r w:rsidRPr="00BE1303">
              <w:t>Дигибридное</w:t>
            </w:r>
            <w:proofErr w:type="spellEnd"/>
            <w:r w:rsidRPr="00BE1303">
              <w:t xml:space="preserve">  скрещивание. Закон независимого насл</w:t>
            </w:r>
            <w:r w:rsidRPr="00BE1303">
              <w:t>е</w:t>
            </w:r>
            <w:r w:rsidRPr="00BE1303">
              <w:t>дования признаков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proofErr w:type="spellStart"/>
            <w:r w:rsidRPr="004D580D">
              <w:t>Дигибридное</w:t>
            </w:r>
            <w:proofErr w:type="spellEnd"/>
            <w:r w:rsidRPr="004D580D">
              <w:t xml:space="preserve"> скрещивание.  Пол</w:t>
            </w:r>
            <w:r w:rsidRPr="004D580D">
              <w:t>и</w:t>
            </w:r>
            <w:r>
              <w:t>гибридное скрещивание,</w:t>
            </w:r>
            <w:r w:rsidRPr="004D580D">
              <w:t xml:space="preserve"> решетки </w:t>
            </w:r>
            <w:proofErr w:type="spellStart"/>
            <w:r w:rsidRPr="004D580D">
              <w:t>Пеннета</w:t>
            </w:r>
            <w:proofErr w:type="spellEnd"/>
            <w:r w:rsidRPr="004D580D">
              <w:t>. Закон независимого н</w:t>
            </w:r>
            <w:r w:rsidRPr="004D580D">
              <w:t>а</w:t>
            </w:r>
            <w:r w:rsidRPr="004D580D">
              <w:t>следования признаков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</w:t>
            </w:r>
            <w:proofErr w:type="spellStart"/>
            <w:r w:rsidRPr="00AD1341">
              <w:t>Диги</w:t>
            </w:r>
            <w:r w:rsidRPr="00AD1341">
              <w:t>б</w:t>
            </w:r>
            <w:r w:rsidRPr="00AD1341">
              <w:t>ридное</w:t>
            </w:r>
            <w:proofErr w:type="spellEnd"/>
            <w:r w:rsidRPr="00AD1341">
              <w:t xml:space="preserve"> скрещив</w:t>
            </w:r>
            <w:r w:rsidRPr="00AD1341">
              <w:t>а</w:t>
            </w:r>
            <w:r w:rsidRPr="00AD1341">
              <w:t>ние».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3.7</w:t>
            </w:r>
            <w:r w:rsidRPr="003E0068">
              <w:t xml:space="preserve"> в.1-2</w:t>
            </w:r>
          </w:p>
        </w:tc>
      </w:tr>
      <w:tr w:rsidR="00DA3C5C" w:rsidRPr="003D32A1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26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Сцепленное наследование признаков. Закон Т. Морг</w:t>
            </w:r>
            <w:r w:rsidRPr="00BE1303">
              <w:t>а</w:t>
            </w:r>
            <w:r w:rsidRPr="00BE1303">
              <w:t xml:space="preserve">на. </w:t>
            </w:r>
            <w:r w:rsidRPr="00BE1303">
              <w:br/>
              <w:t>Кроссинговер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Сцепленное наследование.</w:t>
            </w:r>
            <w:r>
              <w:t xml:space="preserve"> Закон Т. Моргана. Локус гена. П</w:t>
            </w:r>
            <w:r w:rsidRPr="004D580D">
              <w:t>ерекрест.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3.8</w:t>
            </w:r>
            <w:r w:rsidRPr="003E0068">
              <w:t xml:space="preserve"> в.1-3</w:t>
            </w:r>
          </w:p>
        </w:tc>
      </w:tr>
      <w:tr w:rsidR="00DA3C5C" w:rsidRPr="003D32A1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27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Взаимодействие генов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proofErr w:type="spellStart"/>
            <w:r w:rsidRPr="004D580D">
              <w:t>Кодоминирование</w:t>
            </w:r>
            <w:proofErr w:type="spellEnd"/>
            <w:r w:rsidRPr="004D580D">
              <w:t xml:space="preserve">. </w:t>
            </w:r>
            <w:proofErr w:type="spellStart"/>
            <w:r w:rsidRPr="004D580D">
              <w:t>Комплемента</w:t>
            </w:r>
            <w:r w:rsidRPr="004D580D">
              <w:t>р</w:t>
            </w:r>
            <w:r w:rsidRPr="004D580D">
              <w:t>ное</w:t>
            </w:r>
            <w:proofErr w:type="spellEnd"/>
            <w:r w:rsidRPr="004D580D">
              <w:t xml:space="preserve"> взаимодействие. </w:t>
            </w:r>
            <w:proofErr w:type="spellStart"/>
            <w:r w:rsidRPr="004D580D">
              <w:t>Эпистаз</w:t>
            </w:r>
            <w:proofErr w:type="spellEnd"/>
            <w:r w:rsidRPr="004D580D">
              <w:t>. П</w:t>
            </w:r>
            <w:r w:rsidRPr="004D580D">
              <w:t>о</w:t>
            </w:r>
            <w:r w:rsidRPr="004D580D">
              <w:t xml:space="preserve">лимерное действие генов. </w:t>
            </w:r>
            <w:proofErr w:type="spellStart"/>
            <w:r w:rsidRPr="004D580D">
              <w:t>Плей</w:t>
            </w:r>
            <w:r w:rsidRPr="004D580D">
              <w:t>о</w:t>
            </w:r>
            <w:r w:rsidRPr="004D580D">
              <w:t>тропное</w:t>
            </w:r>
            <w:proofErr w:type="spellEnd"/>
            <w:r w:rsidRPr="004D580D">
              <w:t xml:space="preserve"> действие гена.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«Мут</w:t>
            </w:r>
            <w:r w:rsidRPr="00AD1341">
              <w:t>а</w:t>
            </w:r>
            <w:r w:rsidRPr="00AD1341">
              <w:t>ции».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3.9</w:t>
            </w:r>
          </w:p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1-3</w:t>
            </w:r>
          </w:p>
        </w:tc>
      </w:tr>
      <w:tr w:rsidR="00DA3C5C" w:rsidRPr="003D32A1" w:rsidTr="00DA3C5C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28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Генетика пола. Наследов</w:t>
            </w:r>
            <w:r w:rsidRPr="00BE1303">
              <w:t>а</w:t>
            </w:r>
            <w:r w:rsidRPr="00BE1303">
              <w:t>ние, сцепленное с полом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proofErr w:type="spellStart"/>
            <w:r>
              <w:t>А</w:t>
            </w:r>
            <w:r w:rsidRPr="004D580D">
              <w:t>утосомы</w:t>
            </w:r>
            <w:proofErr w:type="spellEnd"/>
            <w:r w:rsidRPr="004D580D">
              <w:t xml:space="preserve">. Половые хромосомы. </w:t>
            </w:r>
            <w:proofErr w:type="spellStart"/>
            <w:r w:rsidRPr="004D580D">
              <w:t>Гомогаметный</w:t>
            </w:r>
            <w:proofErr w:type="spellEnd"/>
            <w:r w:rsidRPr="004D580D">
              <w:t xml:space="preserve"> и </w:t>
            </w:r>
            <w:proofErr w:type="spellStart"/>
            <w:r w:rsidRPr="004D580D">
              <w:t>гетерогаметный</w:t>
            </w:r>
            <w:proofErr w:type="spellEnd"/>
            <w:r w:rsidRPr="004D580D">
              <w:t xml:space="preserve"> пол. Наследование признаков, сце</w:t>
            </w:r>
            <w:r w:rsidRPr="004D580D">
              <w:t>п</w:t>
            </w:r>
            <w:r w:rsidRPr="004D580D">
              <w:t>ленных с полом.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Схема расщепления по признаку пола.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3.10</w:t>
            </w:r>
            <w:r w:rsidRPr="003E0068">
              <w:t xml:space="preserve"> в. 1-3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AD1341">
            <w:pPr>
              <w:jc w:val="center"/>
            </w:pPr>
            <w:r>
              <w:t>29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Решение задач по генетике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612BB9" w:rsidP="00AD1341">
            <w:r>
              <w:t>Карточка с задач</w:t>
            </w:r>
            <w:r>
              <w:t>а</w:t>
            </w:r>
            <w:r>
              <w:t>ми и схемами н</w:t>
            </w:r>
            <w:r>
              <w:t>а</w:t>
            </w:r>
            <w:r>
              <w:t>следования призн</w:t>
            </w:r>
            <w:r>
              <w:t>а</w:t>
            </w:r>
            <w:r>
              <w:t>ков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612BB9" w:rsidP="00AD1341">
            <w:pPr>
              <w:tabs>
                <w:tab w:val="left" w:pos="5835"/>
              </w:tabs>
            </w:pPr>
            <w:r>
              <w:t>Решение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both"/>
            </w:pPr>
            <w:r>
              <w:t>Решение з</w:t>
            </w:r>
            <w:r>
              <w:t>а</w:t>
            </w:r>
            <w:r>
              <w:t>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по з</w:t>
            </w:r>
            <w:r w:rsidRPr="00BE1303">
              <w:t>а</w:t>
            </w:r>
            <w:r w:rsidRPr="00BE1303">
              <w:t>писи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30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Закономерности изменчив</w:t>
            </w:r>
            <w:r w:rsidRPr="00BE1303">
              <w:t>о</w:t>
            </w:r>
            <w:r w:rsidRPr="00BE1303">
              <w:t xml:space="preserve">сти: </w:t>
            </w:r>
            <w:proofErr w:type="spellStart"/>
            <w:r w:rsidRPr="00BE1303">
              <w:t>модификационная</w:t>
            </w:r>
            <w:proofErr w:type="spellEnd"/>
            <w:r w:rsidRPr="00BE1303">
              <w:t xml:space="preserve"> и</w:t>
            </w:r>
            <w:r w:rsidRPr="00BE1303">
              <w:t>з</w:t>
            </w:r>
            <w:r w:rsidRPr="00BE1303">
              <w:t>менчивость. Норма реакции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 w:rsidRPr="004D580D">
              <w:t>Изменчивость. Модификации. Но</w:t>
            </w:r>
            <w:r w:rsidRPr="004D580D">
              <w:t>р</w:t>
            </w:r>
            <w:r w:rsidRPr="004D580D">
              <w:t>ма реакции.</w:t>
            </w:r>
            <w:r>
              <w:t xml:space="preserve">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AD1341" w:rsidRDefault="00DA3C5C" w:rsidP="00AD1341">
            <w:r w:rsidRPr="00AD1341">
              <w:t>Таблица «</w:t>
            </w:r>
            <w:proofErr w:type="spellStart"/>
            <w:r w:rsidRPr="00AD1341">
              <w:t>Модиф</w:t>
            </w:r>
            <w:r w:rsidRPr="00AD1341">
              <w:t>и</w:t>
            </w:r>
            <w:r w:rsidRPr="00AD1341">
              <w:t>кационная</w:t>
            </w:r>
            <w:proofErr w:type="spellEnd"/>
            <w:r w:rsidRPr="00AD1341">
              <w:t xml:space="preserve"> изменч</w:t>
            </w:r>
            <w:r w:rsidRPr="00AD1341">
              <w:t>и</w:t>
            </w:r>
            <w:r w:rsidRPr="00AD1341">
              <w:t>вость».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AD1341">
            <w:pPr>
              <w:tabs>
                <w:tab w:val="left" w:pos="5835"/>
              </w:tabs>
            </w:pPr>
            <w:r>
              <w:t>Лабораторная работа №3 «Выявление изменчивости организмов»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3.11</w:t>
            </w:r>
          </w:p>
        </w:tc>
      </w:tr>
      <w:tr w:rsidR="00612BB9" w:rsidRPr="003D32A1" w:rsidTr="001C7416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31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Закономерности изменчив</w:t>
            </w:r>
            <w:r w:rsidRPr="00BE1303">
              <w:t>о</w:t>
            </w:r>
            <w:r w:rsidRPr="00BE1303">
              <w:t>сти: мутационная изменч</w:t>
            </w:r>
            <w:r w:rsidRPr="00BE1303">
              <w:t>и</w:t>
            </w:r>
            <w:r w:rsidRPr="00BE1303">
              <w:t>вость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AD1341">
            <w:pPr>
              <w:tabs>
                <w:tab w:val="left" w:pos="5835"/>
              </w:tabs>
            </w:pPr>
            <w:r w:rsidRPr="004D580D">
              <w:t xml:space="preserve">Генные, хромосомные и геномные мутации. Утрата. </w:t>
            </w:r>
            <w:proofErr w:type="spellStart"/>
            <w:r w:rsidRPr="004D580D">
              <w:t>Делеция</w:t>
            </w:r>
            <w:proofErr w:type="spellEnd"/>
            <w:r w:rsidRPr="004D580D">
              <w:t>. Дупл</w:t>
            </w:r>
            <w:r w:rsidRPr="004D580D">
              <w:t>и</w:t>
            </w:r>
            <w:r w:rsidRPr="004D580D">
              <w:t xml:space="preserve">кация. </w:t>
            </w:r>
            <w:proofErr w:type="spellStart"/>
            <w:r w:rsidRPr="004D580D">
              <w:t>Интерверсия</w:t>
            </w:r>
            <w:proofErr w:type="spellEnd"/>
            <w:r w:rsidRPr="004D580D">
              <w:t>. Синдром Да</w:t>
            </w:r>
            <w:r w:rsidRPr="004D580D">
              <w:t>у</w:t>
            </w:r>
            <w:r w:rsidRPr="004D580D">
              <w:t>на. Полиплоидия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к</w:t>
            </w:r>
            <w:proofErr w:type="gramEnd"/>
            <w:r w:rsidRPr="004D580D">
              <w:t>олхицин. Мут</w:t>
            </w:r>
            <w:r w:rsidRPr="004D580D">
              <w:t>а</w:t>
            </w:r>
            <w:r w:rsidRPr="004D580D">
              <w:t>генные вещества.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AD1341" w:rsidRDefault="00612BB9" w:rsidP="00AD1341">
            <w:r w:rsidRPr="00AD1341">
              <w:t>Таблица «Мут</w:t>
            </w:r>
            <w:r w:rsidRPr="00AD1341">
              <w:t>а</w:t>
            </w:r>
            <w:r w:rsidRPr="00AD1341">
              <w:t>ции».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3.12</w:t>
            </w:r>
            <w:r w:rsidRPr="003E0068">
              <w:t xml:space="preserve"> в.1-4</w:t>
            </w:r>
          </w:p>
        </w:tc>
      </w:tr>
      <w:tr w:rsidR="00612BB9" w:rsidRPr="003D32A1" w:rsidTr="001C7416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32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Основы селекции. Работы Н. И. Вавилова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AD1341">
            <w:pPr>
              <w:tabs>
                <w:tab w:val="left" w:pos="5835"/>
              </w:tabs>
            </w:pPr>
            <w:r w:rsidRPr="004D580D">
              <w:t>Селекция. Закон гомологического ряда наследственной изменчивости.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AD1341" w:rsidRDefault="00612BB9" w:rsidP="00AD1341">
            <w:r w:rsidRPr="00AD1341">
              <w:t>Таблица «Центры происхождения культурных раст</w:t>
            </w:r>
            <w:r w:rsidRPr="00AD1341">
              <w:t>е</w:t>
            </w:r>
            <w:r w:rsidRPr="00AD1341">
              <w:lastRenderedPageBreak/>
              <w:t>ний».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lastRenderedPageBreak/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3.13</w:t>
            </w:r>
            <w:r w:rsidRPr="003E0068">
              <w:t xml:space="preserve"> в.1-3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lastRenderedPageBreak/>
              <w:t>33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AD1341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AD1341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 xml:space="preserve">Основные методы селекции растений, животных </w:t>
            </w:r>
            <w:r w:rsidRPr="00BE1303">
              <w:br/>
              <w:t>и микроорганизмов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4D580D">
              <w:t>Гибридизация. Массовы</w:t>
            </w:r>
            <w:r>
              <w:t>й отбор. Индивидуальный отбор. Ч</w:t>
            </w:r>
            <w:r w:rsidRPr="004D580D">
              <w:t>истые линии. Близкородственное скрещ</w:t>
            </w:r>
            <w:r w:rsidRPr="004D580D">
              <w:t>и</w:t>
            </w:r>
            <w:r w:rsidRPr="004D580D">
              <w:t>ва</w:t>
            </w:r>
            <w:r>
              <w:t>ние. Гетерозис. М</w:t>
            </w:r>
            <w:r w:rsidRPr="004D580D">
              <w:t>ежвидовая ги</w:t>
            </w:r>
            <w:r w:rsidRPr="004D580D">
              <w:t>б</w:t>
            </w:r>
            <w:r w:rsidRPr="004D580D">
              <w:t>ридизация. Искусственный мутаг</w:t>
            </w:r>
            <w:r w:rsidRPr="004D580D">
              <w:t>е</w:t>
            </w:r>
            <w:r>
              <w:t>нез. Б</w:t>
            </w:r>
            <w:r w:rsidRPr="004D580D">
              <w:t>иотехнология. Антибиотики.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26765F" w:rsidRDefault="00612BB9" w:rsidP="00AD1341">
            <w:r w:rsidRPr="0026765F">
              <w:t>Муляжи плодов культурных раст</w:t>
            </w:r>
            <w:r w:rsidRPr="0026765F">
              <w:t>е</w:t>
            </w:r>
            <w:r w:rsidRPr="0026765F">
              <w:t>ний. Таблица «Культурные и д</w:t>
            </w:r>
            <w:r w:rsidRPr="0026765F">
              <w:t>и</w:t>
            </w:r>
            <w:r w:rsidRPr="0026765F">
              <w:t>корастущие раст</w:t>
            </w:r>
            <w:r w:rsidRPr="0026765F">
              <w:t>е</w:t>
            </w:r>
            <w:r w:rsidRPr="0026765F">
              <w:t>ния»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902DE">
            <w:pPr>
              <w:jc w:val="both"/>
            </w:pPr>
            <w:r>
              <w:t>Контрольная работа № 3 «Органи</w:t>
            </w:r>
            <w:r>
              <w:t>з</w:t>
            </w:r>
            <w:r>
              <w:t>менный ур</w:t>
            </w:r>
            <w:r>
              <w:t>о</w:t>
            </w:r>
            <w:r>
              <w:t>вень орган</w:t>
            </w:r>
            <w:r>
              <w:t>и</w:t>
            </w:r>
            <w:r>
              <w:t>зации жив</w:t>
            </w:r>
            <w:r>
              <w:t>о</w:t>
            </w:r>
            <w:r>
              <w:t>го» (тест)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AD134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3.14</w:t>
            </w:r>
            <w:r w:rsidRPr="003E0068">
              <w:t xml:space="preserve"> в.1-3</w:t>
            </w:r>
          </w:p>
        </w:tc>
      </w:tr>
      <w:tr w:rsidR="009229D8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D8" w:rsidRPr="003D32A1" w:rsidRDefault="009229D8" w:rsidP="00E81995">
            <w:pPr>
              <w:jc w:val="center"/>
            </w:pPr>
            <w:r w:rsidRPr="00BE1303">
              <w:rPr>
                <w:b/>
                <w:bCs/>
              </w:rPr>
              <w:t>Популяционно-видовой уровень</w:t>
            </w:r>
            <w:r>
              <w:rPr>
                <w:b/>
                <w:bCs/>
              </w:rPr>
              <w:t xml:space="preserve"> (3 ч)</w:t>
            </w:r>
          </w:p>
        </w:tc>
      </w:tr>
      <w:tr w:rsidR="009229D8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D8" w:rsidRDefault="0091304E" w:rsidP="00875506">
            <w:pPr>
              <w:jc w:val="center"/>
            </w:pPr>
            <w:r>
              <w:t>3</w:t>
            </w:r>
            <w:r w:rsidR="00875506"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8" w:rsidRDefault="009229D8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8" w:rsidRPr="00BE1303" w:rsidRDefault="009229D8" w:rsidP="00E81995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Критерии вида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8" w:rsidRPr="004D580D" w:rsidRDefault="009229D8" w:rsidP="009229D8">
            <w:pPr>
              <w:tabs>
                <w:tab w:val="left" w:pos="5835"/>
              </w:tabs>
            </w:pPr>
            <w:r w:rsidRPr="004D580D">
              <w:t>Вид. Критерии вида: морфологич</w:t>
            </w:r>
            <w:r w:rsidRPr="004D580D">
              <w:t>е</w:t>
            </w:r>
            <w:r w:rsidRPr="004D580D">
              <w:t>ский, физиологический, генетич</w:t>
            </w:r>
            <w:r w:rsidRPr="004D580D">
              <w:t>е</w:t>
            </w:r>
            <w:r w:rsidRPr="004D580D">
              <w:t>ский, экологический, географич</w:t>
            </w:r>
            <w:r w:rsidRPr="004D580D">
              <w:t>е</w:t>
            </w:r>
            <w:r w:rsidRPr="004D580D">
              <w:t xml:space="preserve">ский, исторический. Ареал.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D8" w:rsidRPr="001E323C" w:rsidRDefault="001E323C" w:rsidP="001E323C">
            <w:pPr>
              <w:jc w:val="both"/>
            </w:pPr>
            <w:r w:rsidRPr="001E323C">
              <w:t>Коллекции насек</w:t>
            </w:r>
            <w:r w:rsidRPr="001E323C">
              <w:t>о</w:t>
            </w:r>
            <w:r w:rsidRPr="001E323C">
              <w:t>мых, гербарные э</w:t>
            </w:r>
            <w:r w:rsidRPr="001E323C">
              <w:t>к</w:t>
            </w:r>
            <w:r w:rsidRPr="001E323C">
              <w:t>земпляры растений, комнатные раст</w:t>
            </w:r>
            <w:r w:rsidRPr="001E323C">
              <w:t>е</w:t>
            </w:r>
            <w:r w:rsidRPr="001E323C">
              <w:t>ния.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D8" w:rsidRPr="003D32A1" w:rsidRDefault="00666DF9" w:rsidP="00666DF9">
            <w:pPr>
              <w:jc w:val="both"/>
            </w:pPr>
            <w:r>
              <w:t>Лабораторная работа № 4 «Изучение морфологич</w:t>
            </w:r>
            <w:r>
              <w:t>е</w:t>
            </w:r>
            <w:r>
              <w:t>ского критерия вида»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D8" w:rsidRPr="003D32A1" w:rsidRDefault="00DA3C5C" w:rsidP="00E81995">
            <w:pPr>
              <w:jc w:val="center"/>
            </w:pPr>
            <w:r>
              <w:t>Лабораторная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8" w:rsidRPr="00BE1303" w:rsidRDefault="009229D8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4.1</w:t>
            </w:r>
            <w:r w:rsidR="00F53B74" w:rsidRPr="003E0068">
              <w:t xml:space="preserve"> в.1-3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35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Популяции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 w:rsidRPr="004D580D">
              <w:t>Популяция. Группа. Самовоспрои</w:t>
            </w:r>
            <w:r w:rsidRPr="004D580D">
              <w:t>з</w:t>
            </w:r>
            <w:r w:rsidRPr="004D580D">
              <w:t>ведение. Биотические сообщества. Экология. Демографические пок</w:t>
            </w:r>
            <w:r w:rsidRPr="004D580D">
              <w:t>а</w:t>
            </w:r>
            <w:r w:rsidRPr="004D580D">
              <w:t>затели.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C0283C" w:rsidRDefault="00612BB9" w:rsidP="00666DF9"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4.2</w:t>
            </w:r>
            <w:r w:rsidRPr="003E0068">
              <w:t xml:space="preserve"> в.1-4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36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Биологическая классифик</w:t>
            </w:r>
            <w:r w:rsidRPr="00BE1303">
              <w:t>а</w:t>
            </w:r>
            <w:r w:rsidRPr="00BE1303">
              <w:t>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4D580D">
              <w:t>Систематика. Двойное название в</w:t>
            </w:r>
            <w:r w:rsidRPr="004D580D">
              <w:t>и</w:t>
            </w:r>
            <w:r w:rsidRPr="004D580D">
              <w:t>да. Систематические категории. Е</w:t>
            </w:r>
            <w:r w:rsidRPr="004D580D">
              <w:t>с</w:t>
            </w:r>
            <w:r w:rsidRPr="004D580D">
              <w:t>тественная классификация.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C0283C" w:rsidRDefault="00612BB9" w:rsidP="00666DF9"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4.3</w:t>
            </w:r>
            <w:r w:rsidRPr="003E0068">
              <w:t xml:space="preserve"> в.1-4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875506">
            <w:pPr>
              <w:jc w:val="center"/>
            </w:pPr>
            <w:r>
              <w:t>37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E81995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Контрольная работа № 3 «Организменный уровень», «Популяционно-видовой уровень»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612BB9" w:rsidP="00666DF9">
            <w:r>
              <w:t xml:space="preserve">Бланк теста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E8199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3D32A1" w:rsidRDefault="00E81995" w:rsidP="00E81995">
            <w:pPr>
              <w:jc w:val="center"/>
            </w:pPr>
            <w:proofErr w:type="spellStart"/>
            <w:r w:rsidRPr="00BE1303">
              <w:rPr>
                <w:b/>
                <w:bCs/>
              </w:rPr>
              <w:t>Экосистемный</w:t>
            </w:r>
            <w:proofErr w:type="spellEnd"/>
            <w:r w:rsidRPr="00BE1303">
              <w:rPr>
                <w:b/>
                <w:bCs/>
              </w:rPr>
              <w:t xml:space="preserve"> уровень</w:t>
            </w:r>
            <w:r>
              <w:rPr>
                <w:b/>
                <w:bCs/>
              </w:rPr>
              <w:t xml:space="preserve"> (5 ч)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38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Сообщество, экосистема, биогеоценоз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Сообщество, экосистема, биогеоц</w:t>
            </w:r>
            <w:r w:rsidRPr="004D580D">
              <w:t>е</w:t>
            </w:r>
            <w:r w:rsidRPr="004D580D">
              <w:t>ноз. Биосфера.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Таблицы «Биоге</w:t>
            </w:r>
            <w:r w:rsidRPr="001E323C">
              <w:t>о</w:t>
            </w:r>
            <w:r w:rsidRPr="001E323C">
              <w:t>ценоз широколис</w:t>
            </w:r>
            <w:r w:rsidRPr="001E323C">
              <w:t>т</w:t>
            </w:r>
            <w:r w:rsidRPr="001E323C">
              <w:lastRenderedPageBreak/>
              <w:t>венного леса», «Биогеоценоз вод</w:t>
            </w:r>
            <w:r w:rsidRPr="001E323C">
              <w:t>о</w:t>
            </w:r>
            <w:r w:rsidRPr="001E323C">
              <w:t>ёма».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lastRenderedPageBreak/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5.1</w:t>
            </w:r>
          </w:p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в.1-3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1E323C">
            <w:pPr>
              <w:jc w:val="center"/>
            </w:pPr>
            <w:r>
              <w:lastRenderedPageBreak/>
              <w:t>39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Состав и структура сообщ</w:t>
            </w:r>
            <w:r w:rsidRPr="00BE1303">
              <w:t>е</w:t>
            </w:r>
            <w:r w:rsidRPr="00BE1303">
              <w:t>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Видовое разнообразие. Видовой с</w:t>
            </w:r>
            <w:r w:rsidRPr="004D580D">
              <w:t>о</w:t>
            </w:r>
            <w:r w:rsidRPr="004D580D">
              <w:t>став. Автотрофы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г</w:t>
            </w:r>
            <w:proofErr w:type="gramEnd"/>
            <w:r w:rsidRPr="004D580D">
              <w:t xml:space="preserve">етеротрофы. Продуценты. </w:t>
            </w:r>
            <w:proofErr w:type="spellStart"/>
            <w:r w:rsidRPr="004D580D">
              <w:t>Консументы</w:t>
            </w:r>
            <w:proofErr w:type="spellEnd"/>
            <w:r w:rsidRPr="004D580D">
              <w:t xml:space="preserve">. </w:t>
            </w:r>
            <w:proofErr w:type="spellStart"/>
            <w:r w:rsidRPr="004D580D">
              <w:t>Ред</w:t>
            </w:r>
            <w:r w:rsidRPr="004D580D">
              <w:t>у</w:t>
            </w:r>
            <w:r w:rsidRPr="004D580D">
              <w:t>центы</w:t>
            </w:r>
            <w:proofErr w:type="spellEnd"/>
            <w:r w:rsidRPr="004D580D">
              <w:t xml:space="preserve">. </w:t>
            </w:r>
            <w:proofErr w:type="spellStart"/>
            <w:r w:rsidRPr="004D580D">
              <w:t>Ярусность</w:t>
            </w:r>
            <w:proofErr w:type="spellEnd"/>
            <w:r w:rsidRPr="004D580D">
              <w:t xml:space="preserve">.  редкие виды. </w:t>
            </w:r>
            <w:proofErr w:type="spellStart"/>
            <w:r w:rsidRPr="004D580D">
              <w:t>Виды-средообразователи</w:t>
            </w:r>
            <w:proofErr w:type="spellEnd"/>
            <w:r w:rsidRPr="004D580D">
              <w:t>. Пищевая цепь. Пищевая сеть. Жизненные формы. Трофический уровень.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Таблица «Биогеоц</w:t>
            </w:r>
            <w:r w:rsidRPr="001E323C">
              <w:t>е</w:t>
            </w:r>
            <w:r w:rsidRPr="001E323C">
              <w:t>ноз широколис</w:t>
            </w:r>
            <w:r w:rsidRPr="001E323C">
              <w:t>т</w:t>
            </w:r>
            <w:r w:rsidRPr="001E323C">
              <w:t>венного леса».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5.2</w:t>
            </w:r>
            <w:r w:rsidRPr="003E0068">
              <w:t xml:space="preserve"> </w:t>
            </w:r>
          </w:p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1-4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Потоки вещества и энергии в экосистеме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Пирамиды численности и биома</w:t>
            </w:r>
            <w:r w:rsidRPr="004D580D">
              <w:t>с</w:t>
            </w:r>
            <w:r w:rsidRPr="004D580D">
              <w:t>сы.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Таблица «Цепи п</w:t>
            </w:r>
            <w:r w:rsidRPr="001E323C">
              <w:t>и</w:t>
            </w:r>
            <w:r w:rsidRPr="001E323C">
              <w:t>тания в экосистеме смешанного леса».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5.3</w:t>
            </w:r>
            <w:r w:rsidRPr="003E0068">
              <w:t xml:space="preserve"> </w:t>
            </w:r>
          </w:p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1-4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Продуктивность сообщества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Продуктивность. Чистая, первичная и вторичная продукция. Дыхание.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5.4</w:t>
            </w:r>
            <w:r w:rsidRPr="003E0068">
              <w:t xml:space="preserve"> в.1-2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Саморазвитие экосистемы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Экологическая сукцессия. Равнов</w:t>
            </w:r>
            <w:r w:rsidRPr="004D580D">
              <w:t>е</w:t>
            </w:r>
            <w:r w:rsidRPr="004D580D">
              <w:t>сие. Первичная сукцессия.  Втори</w:t>
            </w:r>
            <w:r w:rsidRPr="004D580D">
              <w:t>ч</w:t>
            </w:r>
            <w:r w:rsidRPr="004D580D">
              <w:t>ная сукцессия.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Таблица «Зараст</w:t>
            </w:r>
            <w:r w:rsidRPr="001E323C">
              <w:t>а</w:t>
            </w:r>
            <w:r w:rsidRPr="001E323C">
              <w:t xml:space="preserve">ние водоёма».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5.5</w:t>
            </w:r>
            <w:r w:rsidRPr="003E0068">
              <w:t xml:space="preserve"> в.1-4</w:t>
            </w: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3D32A1" w:rsidRDefault="00E81995" w:rsidP="00E81995">
            <w:pPr>
              <w:jc w:val="center"/>
            </w:pPr>
            <w:r w:rsidRPr="00BE1303">
              <w:rPr>
                <w:b/>
                <w:bCs/>
              </w:rPr>
              <w:t>Биосферный уровень</w:t>
            </w:r>
            <w:r>
              <w:rPr>
                <w:b/>
                <w:bCs/>
              </w:rPr>
              <w:t xml:space="preserve"> (3 ч)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Биосфера. Среды жизни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Биосфера. Среды жизни: водная, наземно-воздушная, почва, орг</w:t>
            </w:r>
            <w:r w:rsidRPr="004D580D">
              <w:t>а</w:t>
            </w:r>
            <w:r w:rsidRPr="004D580D">
              <w:t>низмы.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Таблица «Биосф</w:t>
            </w:r>
            <w:r w:rsidRPr="001E323C">
              <w:t>е</w:t>
            </w:r>
            <w:r w:rsidRPr="001E323C">
              <w:t>ра».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6.1</w:t>
            </w:r>
            <w:r w:rsidRPr="003E0068">
              <w:t xml:space="preserve"> в.1-2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proofErr w:type="spellStart"/>
            <w:r w:rsidRPr="00BE1303">
              <w:t>Средообразующая</w:t>
            </w:r>
            <w:proofErr w:type="spellEnd"/>
            <w:r w:rsidRPr="00BE1303">
              <w:t xml:space="preserve"> деятел</w:t>
            </w:r>
            <w:r w:rsidRPr="00BE1303">
              <w:t>ь</w:t>
            </w:r>
            <w:r w:rsidRPr="00BE1303">
              <w:t>ность организмов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Механическое воздействие. Физ</w:t>
            </w:r>
            <w:r w:rsidRPr="004D580D">
              <w:t>и</w:t>
            </w:r>
            <w:r w:rsidRPr="004D580D">
              <w:t>ко-химическое воздействие. Пер</w:t>
            </w:r>
            <w:r w:rsidRPr="004D580D">
              <w:t>е</w:t>
            </w:r>
            <w:r w:rsidRPr="004D580D">
              <w:t>мещение веществ. Гумус. Фильтр</w:t>
            </w:r>
            <w:r w:rsidRPr="004D580D">
              <w:t>а</w:t>
            </w:r>
            <w:r w:rsidRPr="004D580D">
              <w:t>ция.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6.2</w:t>
            </w:r>
            <w:r w:rsidRPr="003E0068">
              <w:t xml:space="preserve"> в.1-3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Круговорот веществ в би</w:t>
            </w:r>
            <w:r w:rsidRPr="00BE1303">
              <w:t>о</w:t>
            </w:r>
            <w:r w:rsidRPr="00BE1303">
              <w:t>сфере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 xml:space="preserve">Биогенетический цикл. Биогенные (питательные) вещества. </w:t>
            </w:r>
            <w:proofErr w:type="spellStart"/>
            <w:r w:rsidRPr="004D580D">
              <w:t>Микр</w:t>
            </w:r>
            <w:r w:rsidRPr="004D580D">
              <w:t>о</w:t>
            </w:r>
            <w:r w:rsidRPr="004D580D">
              <w:t>трофные</w:t>
            </w:r>
            <w:proofErr w:type="spellEnd"/>
            <w:r w:rsidRPr="004D580D">
              <w:t xml:space="preserve"> и </w:t>
            </w:r>
            <w:proofErr w:type="spellStart"/>
            <w:r w:rsidRPr="004D580D">
              <w:t>макротрофные</w:t>
            </w:r>
            <w:proofErr w:type="spellEnd"/>
            <w:r w:rsidRPr="004D580D">
              <w:t xml:space="preserve"> вещества. Микроэлементы.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Схемы круговорота азота, углерода и фосфора.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6.3</w:t>
            </w:r>
            <w:r w:rsidRPr="003E0068">
              <w:t xml:space="preserve"> в.1-2</w:t>
            </w:r>
          </w:p>
        </w:tc>
      </w:tr>
      <w:tr w:rsidR="007902DE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2DE" w:rsidRDefault="0091304E" w:rsidP="00875506">
            <w:pPr>
              <w:jc w:val="center"/>
            </w:pPr>
            <w:r>
              <w:t>4</w:t>
            </w:r>
            <w:r w:rsidR="00875506"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DE" w:rsidRDefault="007902DE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DE" w:rsidRPr="00BE1303" w:rsidRDefault="0091304E" w:rsidP="001E323C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 xml:space="preserve">Контрольная работа № 4 «Уровни организации живой </w:t>
            </w:r>
            <w:r>
              <w:lastRenderedPageBreak/>
              <w:t>природы»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DE" w:rsidRPr="004D580D" w:rsidRDefault="007902DE" w:rsidP="001E323C">
            <w:pPr>
              <w:tabs>
                <w:tab w:val="left" w:pos="5835"/>
              </w:tabs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DE" w:rsidRPr="001E323C" w:rsidRDefault="00612BB9" w:rsidP="001E323C">
            <w:r>
              <w:t>Бланк теста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2DE" w:rsidRPr="003D32A1" w:rsidRDefault="007902DE" w:rsidP="001E323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2DE" w:rsidRPr="003D32A1" w:rsidRDefault="0091304E" w:rsidP="001E323C">
            <w:pPr>
              <w:jc w:val="center"/>
            </w:pPr>
            <w:r>
              <w:t>Контрольная работа №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DE" w:rsidRPr="00BE1303" w:rsidRDefault="007902DE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BE1303" w:rsidRDefault="00E81995" w:rsidP="008755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РАЗДЕЛ II. </w:t>
            </w:r>
            <w:r w:rsidRPr="00BE1303">
              <w:rPr>
                <w:b/>
                <w:bCs/>
              </w:rPr>
              <w:t>ОСНОВЫ УЧЕНИЯ ОБ ЭВОЛЮЦИИ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 w:rsidR="00875506">
              <w:rPr>
                <w:b/>
                <w:bCs/>
              </w:rPr>
              <w:t>10</w:t>
            </w:r>
            <w:r>
              <w:rPr>
                <w:b/>
                <w:bCs/>
              </w:rPr>
              <w:t xml:space="preserve"> Ч)</w:t>
            </w: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3D32A1" w:rsidRDefault="00E81995" w:rsidP="00875506">
            <w:pPr>
              <w:jc w:val="center"/>
            </w:pPr>
            <w:r w:rsidRPr="00BE1303">
              <w:rPr>
                <w:b/>
                <w:bCs/>
              </w:rPr>
              <w:t>Основы учения об эволюции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 w:rsidR="00875506">
              <w:rPr>
                <w:b/>
                <w:bCs/>
              </w:rPr>
              <w:t>10</w:t>
            </w:r>
            <w:r>
              <w:rPr>
                <w:b/>
                <w:bCs/>
              </w:rPr>
              <w:t xml:space="preserve"> ч)</w:t>
            </w: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Развитие эволюционного учения Ч. Дарвина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 xml:space="preserve">Изменчивость организмов. </w:t>
            </w:r>
            <w:proofErr w:type="gramStart"/>
            <w:r w:rsidRPr="004D580D">
              <w:t>Естес</w:t>
            </w:r>
            <w:r w:rsidRPr="004D580D">
              <w:t>т</w:t>
            </w:r>
            <w:r w:rsidRPr="004D580D">
              <w:t>венные</w:t>
            </w:r>
            <w:proofErr w:type="gramEnd"/>
            <w:r w:rsidRPr="004D580D">
              <w:t xml:space="preserve"> отбор. Искусственный о</w:t>
            </w:r>
            <w:r w:rsidRPr="004D580D">
              <w:t>т</w:t>
            </w:r>
            <w:r w:rsidRPr="004D580D">
              <w:t xml:space="preserve">бор. Передовые свойства.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Портреты Ч. Дарв</w:t>
            </w:r>
            <w:r w:rsidRPr="001E323C">
              <w:t>и</w:t>
            </w:r>
            <w:r w:rsidRPr="001E323C">
              <w:t>на,                    Ж. Б. Ламарка, К. Линнея.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7.1</w:t>
            </w:r>
            <w:r w:rsidRPr="003E0068">
              <w:t xml:space="preserve"> в.1-4</w:t>
            </w: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48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Изменчивость организмов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Борьба за существование.</w:t>
            </w:r>
            <w:r>
              <w:t xml:space="preserve"> Н</w:t>
            </w:r>
            <w:r w:rsidRPr="004D580D">
              <w:t>ен</w:t>
            </w:r>
            <w:r w:rsidRPr="004D580D">
              <w:t>а</w:t>
            </w:r>
            <w:r w:rsidRPr="004D580D">
              <w:t>следственная и наследственная и</w:t>
            </w:r>
            <w:r w:rsidRPr="004D580D">
              <w:t>з</w:t>
            </w:r>
            <w:r w:rsidRPr="004D580D">
              <w:t>менчивость. Генофонд.  Генотип. Фенотип.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Таблицы «</w:t>
            </w:r>
            <w:proofErr w:type="spellStart"/>
            <w:r w:rsidRPr="001E323C">
              <w:t>Модиф</w:t>
            </w:r>
            <w:r w:rsidRPr="001E323C">
              <w:t>и</w:t>
            </w:r>
            <w:r w:rsidRPr="001E323C">
              <w:t>кационная</w:t>
            </w:r>
            <w:proofErr w:type="spellEnd"/>
            <w:r w:rsidRPr="001E323C">
              <w:t xml:space="preserve"> изменч</w:t>
            </w:r>
            <w:r w:rsidRPr="001E323C">
              <w:t>и</w:t>
            </w:r>
            <w:r w:rsidRPr="001E323C">
              <w:t>вость», «Мутации».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7.2</w:t>
            </w:r>
            <w:r w:rsidRPr="003E0068">
              <w:t xml:space="preserve"> в.1-4</w:t>
            </w: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1E323C">
            <w:pPr>
              <w:jc w:val="center"/>
            </w:pPr>
            <w:r>
              <w:t>49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Генетическое равновесие в популяциях и его нарушения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Популяционная генетика. Генетич</w:t>
            </w:r>
            <w:r w:rsidRPr="004D580D">
              <w:t>е</w:t>
            </w:r>
            <w:r w:rsidRPr="004D580D">
              <w:t>ское равновесие.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Рисунки 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7.3</w:t>
            </w:r>
          </w:p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 xml:space="preserve"> в. 1-3</w:t>
            </w: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875506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Борьба за существование и естественный отбор</w:t>
            </w:r>
            <w:r>
              <w:t>.</w:t>
            </w:r>
            <w:r w:rsidRPr="00BE1303"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875506">
            <w:pPr>
              <w:tabs>
                <w:tab w:val="left" w:pos="5835"/>
              </w:tabs>
            </w:pPr>
            <w:r w:rsidRPr="004D580D">
              <w:t>Борьба за существование и естес</w:t>
            </w:r>
            <w:r w:rsidRPr="004D580D">
              <w:t>т</w:t>
            </w:r>
            <w:r w:rsidRPr="004D580D">
              <w:t xml:space="preserve">венный отбор.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5073BD" w:rsidRDefault="00612BB9" w:rsidP="00666DF9">
            <w:r w:rsidRPr="005073BD">
              <w:t>Рисунки</w:t>
            </w:r>
            <w:r w:rsidRPr="001E323C">
              <w:t xml:space="preserve">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91304E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7. 4</w:t>
            </w:r>
            <w:r w:rsidRPr="003E0068">
              <w:t xml:space="preserve"> в.1-4</w:t>
            </w:r>
          </w:p>
          <w:p w:rsidR="00612BB9" w:rsidRPr="00BE1303" w:rsidRDefault="00612BB9" w:rsidP="0091304E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51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Формы естественного отб</w:t>
            </w:r>
            <w:r w:rsidRPr="00BE1303">
              <w:t>о</w:t>
            </w:r>
            <w:r w:rsidRPr="00BE1303">
              <w:t>ра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 xml:space="preserve">Формы естественного отбора: </w:t>
            </w:r>
            <w:proofErr w:type="gramStart"/>
            <w:r w:rsidRPr="004D580D">
              <w:t>ст</w:t>
            </w:r>
            <w:r w:rsidRPr="004D580D">
              <w:t>а</w:t>
            </w:r>
            <w:r w:rsidRPr="004D580D">
              <w:t>билизирующий</w:t>
            </w:r>
            <w:proofErr w:type="gramEnd"/>
            <w:r w:rsidRPr="004D580D">
              <w:t>, движущий. Пр</w:t>
            </w:r>
            <w:r w:rsidRPr="004D580D">
              <w:t>и</w:t>
            </w:r>
            <w:r w:rsidRPr="004D580D">
              <w:t>способляемость.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5073BD" w:rsidRDefault="00612BB9" w:rsidP="00666DF9"/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91304E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7.5</w:t>
            </w:r>
            <w:r w:rsidRPr="003E0068">
              <w:t xml:space="preserve"> в.1-2</w:t>
            </w: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875506">
            <w:pPr>
              <w:jc w:val="center"/>
            </w:pPr>
            <w:r>
              <w:t>52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Изолирующие механизмы. Видообразование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Репродуктивная изоляция. Изол</w:t>
            </w:r>
            <w:r w:rsidRPr="004D580D">
              <w:t>и</w:t>
            </w:r>
            <w:r w:rsidRPr="004D580D">
              <w:t xml:space="preserve">рующие механизмы. </w:t>
            </w:r>
            <w:proofErr w:type="spellStart"/>
            <w:r w:rsidRPr="004D580D">
              <w:t>Микроэвол</w:t>
            </w:r>
            <w:r w:rsidRPr="004D580D">
              <w:t>ю</w:t>
            </w:r>
            <w:r w:rsidRPr="004D580D">
              <w:t>ция</w:t>
            </w:r>
            <w:proofErr w:type="spellEnd"/>
            <w:r w:rsidRPr="004D580D">
              <w:t>. Географическое видообразов</w:t>
            </w:r>
            <w:r w:rsidRPr="004D580D">
              <w:t>а</w:t>
            </w:r>
            <w:r w:rsidRPr="004D580D">
              <w:t>ние. Барьеры. Полиплоидия.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666DF9">
            <w:proofErr w:type="gramStart"/>
            <w:r w:rsidRPr="001E323C">
              <w:t>Таблицы</w:t>
            </w:r>
            <w:proofErr w:type="gramEnd"/>
            <w:r w:rsidRPr="001E323C">
              <w:t xml:space="preserve">  иллюс</w:t>
            </w:r>
            <w:r w:rsidRPr="001E323C">
              <w:t>т</w:t>
            </w:r>
            <w:r w:rsidRPr="001E323C">
              <w:t>рирующие процесс видообразования.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7.6</w:t>
            </w:r>
            <w:r w:rsidRPr="003E0068">
              <w:t xml:space="preserve"> в.1-3</w:t>
            </w:r>
          </w:p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 xml:space="preserve">§ </w:t>
            </w:r>
            <w:r w:rsidRPr="00BE1303">
              <w:t>7.7</w:t>
            </w:r>
            <w:r w:rsidRPr="003E0068">
              <w:t xml:space="preserve"> в.1-3</w:t>
            </w: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53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Макроэволюция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 xml:space="preserve">Макроэволюция. </w:t>
            </w:r>
            <w:proofErr w:type="spellStart"/>
            <w:r w:rsidRPr="004D580D">
              <w:t>Микроэволюция</w:t>
            </w:r>
            <w:proofErr w:type="spellEnd"/>
            <w:r w:rsidRPr="004D580D">
              <w:t xml:space="preserve">. Филогенетические ряды. 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Рисунки учебни</w:t>
            </w:r>
            <w:r>
              <w:t>ка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7.8</w:t>
            </w:r>
            <w:r w:rsidRPr="003E0068">
              <w:t xml:space="preserve"> в.1-4</w:t>
            </w:r>
          </w:p>
        </w:tc>
      </w:tr>
      <w:tr w:rsidR="00612BB9" w:rsidRPr="003D32A1" w:rsidTr="0059633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54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Основные закономерности эволюции.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Основные закономерности эвол</w:t>
            </w:r>
            <w:r w:rsidRPr="004D580D">
              <w:t>ю</w:t>
            </w:r>
            <w:r w:rsidRPr="004D580D">
              <w:t>ции: параллелизм, конвергенция, дивергенция. Гомология. Аналогия. Ароморфоз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и</w:t>
            </w:r>
            <w:proofErr w:type="gramEnd"/>
            <w:r w:rsidRPr="004D580D">
              <w:t>диоадаптация. Дег</w:t>
            </w:r>
            <w:r w:rsidRPr="004D580D">
              <w:t>е</w:t>
            </w:r>
            <w:r w:rsidRPr="004D580D">
              <w:t>нерация.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666DF9">
            <w:r w:rsidRPr="001E323C"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7.9</w:t>
            </w:r>
            <w:r w:rsidRPr="003E0068">
              <w:t xml:space="preserve"> в.1-4</w:t>
            </w: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E81995" w:rsidRDefault="00E81995" w:rsidP="00E81995">
            <w:pPr>
              <w:jc w:val="center"/>
              <w:rPr>
                <w:b/>
              </w:rPr>
            </w:pPr>
            <w:r w:rsidRPr="00E81995">
              <w:rPr>
                <w:b/>
              </w:rPr>
              <w:lastRenderedPageBreak/>
              <w:t>РАЗДЕЛ III. ВОЗНИКНОВЕНИЕ И РАЗВИТЕЕ ЖИЗНИ НА ЗЕМЛЕ (7 Ч)</w:t>
            </w: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E81995" w:rsidRDefault="00E81995" w:rsidP="00E81995">
            <w:pPr>
              <w:jc w:val="center"/>
              <w:rPr>
                <w:b/>
              </w:rPr>
            </w:pPr>
            <w:r w:rsidRPr="00E81995">
              <w:rPr>
                <w:b/>
              </w:rPr>
              <w:t>Возникновение и развитее жизни на земле (7 ч)</w:t>
            </w:r>
          </w:p>
        </w:tc>
      </w:tr>
      <w:tr w:rsidR="00612BB9" w:rsidRPr="003D32A1" w:rsidTr="004D6F20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55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Гипотезы возникновения жизни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Гипотезы возникновения жизни: креационизм, самопроизвольное зарождение, гипотеза стационарн</w:t>
            </w:r>
            <w:r w:rsidRPr="004D580D">
              <w:t>о</w:t>
            </w:r>
            <w:r w:rsidRPr="004D580D">
              <w:t xml:space="preserve">го состояния, гипотеза панспермии, гипотеза биохимической эволюции. 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 w:rsidRPr="001E323C"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8.1</w:t>
            </w:r>
            <w:r w:rsidRPr="003E0068">
              <w:t xml:space="preserve"> в.1-4</w:t>
            </w:r>
          </w:p>
        </w:tc>
      </w:tr>
      <w:tr w:rsidR="00612BB9" w:rsidRPr="003D32A1" w:rsidTr="004D6F20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56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Развитие представлений о происхождении жизни. Г</w:t>
            </w:r>
            <w:r w:rsidRPr="00BE1303">
              <w:t>и</w:t>
            </w:r>
            <w:r w:rsidRPr="00BE1303">
              <w:t xml:space="preserve">потеза </w:t>
            </w:r>
            <w:r w:rsidRPr="00BE1303">
              <w:br/>
              <w:t xml:space="preserve">Опарина – </w:t>
            </w:r>
            <w:proofErr w:type="spellStart"/>
            <w:r w:rsidRPr="00BE1303">
              <w:t>Холдейна</w:t>
            </w:r>
            <w:proofErr w:type="spellEnd"/>
            <w:r w:rsidRPr="00BE1303">
              <w:t>. С</w:t>
            </w:r>
            <w:r w:rsidRPr="00BE1303">
              <w:t>о</w:t>
            </w:r>
            <w:r w:rsidRPr="00BE1303">
              <w:t>временные гипотезы прои</w:t>
            </w:r>
            <w:r w:rsidRPr="00BE1303">
              <w:t>с</w:t>
            </w:r>
            <w:r w:rsidRPr="00BE1303">
              <w:t>хождения жизни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tabs>
                <w:tab w:val="left" w:pos="5835"/>
              </w:tabs>
            </w:pPr>
            <w:r w:rsidRPr="004D580D">
              <w:t>Развитие представлений о происх</w:t>
            </w:r>
            <w:r w:rsidRPr="004D580D">
              <w:t>о</w:t>
            </w:r>
            <w:r w:rsidRPr="004D580D">
              <w:t xml:space="preserve">ждении жизни. Гипотеза </w:t>
            </w:r>
            <w:proofErr w:type="spellStart"/>
            <w:r w:rsidRPr="004D580D">
              <w:t>Опарина-Холдейна</w:t>
            </w:r>
            <w:proofErr w:type="spellEnd"/>
            <w:r w:rsidRPr="004D580D">
              <w:t xml:space="preserve">. Коацерваты. </w:t>
            </w:r>
            <w:proofErr w:type="spellStart"/>
            <w:r w:rsidRPr="004D580D">
              <w:t>Пробионты</w:t>
            </w:r>
            <w:proofErr w:type="spellEnd"/>
            <w:r w:rsidRPr="004D580D"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>
              <w:t>Рисунки учебника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8.2</w:t>
            </w:r>
          </w:p>
          <w:p w:rsidR="00612BB9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 xml:space="preserve"> в. 1-4</w:t>
            </w:r>
          </w:p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 xml:space="preserve">§ </w:t>
            </w:r>
            <w:r w:rsidRPr="00BE1303">
              <w:t>8.3</w:t>
            </w:r>
            <w:r w:rsidRPr="003E0068">
              <w:t xml:space="preserve"> в.1-3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91304E">
            <w:pPr>
              <w:jc w:val="center"/>
            </w:pPr>
            <w:r>
              <w:t>57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 xml:space="preserve">Основные этапы развития жизни на </w:t>
            </w:r>
            <w:r w:rsidRPr="00BE1303">
              <w:rPr>
                <w:caps/>
              </w:rPr>
              <w:t>з</w:t>
            </w:r>
            <w:r w:rsidRPr="00BE1303">
              <w:t>емле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1E323C">
            <w:pPr>
              <w:tabs>
                <w:tab w:val="left" w:pos="5835"/>
              </w:tabs>
            </w:pPr>
            <w:r w:rsidRPr="004D580D">
              <w:t>Гипотеза симбиотического прои</w:t>
            </w:r>
            <w:r w:rsidRPr="004D580D">
              <w:t>с</w:t>
            </w:r>
            <w:r w:rsidRPr="004D580D">
              <w:t xml:space="preserve">хождения </w:t>
            </w:r>
            <w:proofErr w:type="spellStart"/>
            <w:r w:rsidRPr="004D580D">
              <w:t>эукаритических</w:t>
            </w:r>
            <w:proofErr w:type="spellEnd"/>
            <w:r w:rsidRPr="004D580D">
              <w:t xml:space="preserve"> клеток.  Гипотеза происхождения </w:t>
            </w:r>
            <w:proofErr w:type="spellStart"/>
            <w:r w:rsidRPr="004D580D">
              <w:t>эукари</w:t>
            </w:r>
            <w:r w:rsidRPr="004D580D">
              <w:t>о</w:t>
            </w:r>
            <w:r w:rsidRPr="004D580D">
              <w:t>тических</w:t>
            </w:r>
            <w:proofErr w:type="spellEnd"/>
            <w:r w:rsidRPr="004D580D">
              <w:t xml:space="preserve"> клеток и их органоидов путем </w:t>
            </w:r>
            <w:proofErr w:type="spellStart"/>
            <w:r w:rsidRPr="004D580D">
              <w:t>впячивания</w:t>
            </w:r>
            <w:proofErr w:type="spellEnd"/>
            <w:r w:rsidRPr="004D580D">
              <w:t xml:space="preserve">  клеточной ме</w:t>
            </w:r>
            <w:r w:rsidRPr="004D580D">
              <w:t>м</w:t>
            </w:r>
            <w:r w:rsidRPr="004D580D">
              <w:t xml:space="preserve">браны. </w:t>
            </w:r>
            <w:proofErr w:type="spellStart"/>
            <w:r w:rsidRPr="004D580D">
              <w:t>Прогенот</w:t>
            </w:r>
            <w:proofErr w:type="spellEnd"/>
            <w:r w:rsidRPr="004D580D">
              <w:t xml:space="preserve">. </w:t>
            </w:r>
            <w:proofErr w:type="spellStart"/>
            <w:r w:rsidRPr="004D580D">
              <w:t>Эубактерии</w:t>
            </w:r>
            <w:proofErr w:type="spellEnd"/>
            <w:r w:rsidRPr="004D580D">
              <w:t xml:space="preserve">. </w:t>
            </w:r>
            <w:proofErr w:type="spellStart"/>
            <w:r w:rsidRPr="004D580D">
              <w:t>А</w:t>
            </w:r>
            <w:r w:rsidRPr="004D580D">
              <w:t>р</w:t>
            </w:r>
            <w:r w:rsidRPr="004D580D">
              <w:t>хебактерии</w:t>
            </w:r>
            <w:proofErr w:type="spellEnd"/>
            <w:r w:rsidRPr="004D580D"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1E323C" w:rsidRDefault="00DA3C5C" w:rsidP="001E323C">
            <w:r>
              <w:t>Рисунки учебника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1E323C">
            <w:pPr>
              <w:tabs>
                <w:tab w:val="left" w:pos="5835"/>
              </w:tabs>
            </w:pPr>
            <w:r>
              <w:t>Лабораторная работа № 5 «Изучение п</w:t>
            </w:r>
            <w:r>
              <w:t>а</w:t>
            </w:r>
            <w:r>
              <w:t>леонтологич</w:t>
            </w:r>
            <w:r>
              <w:t>е</w:t>
            </w:r>
            <w:r>
              <w:t>ских доказ</w:t>
            </w:r>
            <w:r>
              <w:t>а</w:t>
            </w:r>
            <w:r>
              <w:t>тельств эв</w:t>
            </w:r>
            <w:r>
              <w:t>о</w:t>
            </w:r>
            <w:r>
              <w:t>люции»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8.4</w:t>
            </w:r>
            <w:r w:rsidRPr="003E0068">
              <w:t xml:space="preserve"> в.1-4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91304E">
            <w:pPr>
              <w:jc w:val="center"/>
            </w:pPr>
            <w:r>
              <w:t>58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 xml:space="preserve">Развитие жизни на </w:t>
            </w:r>
            <w:r w:rsidRPr="00BE1303">
              <w:rPr>
                <w:caps/>
              </w:rPr>
              <w:t>з</w:t>
            </w:r>
            <w:r w:rsidRPr="00BE1303">
              <w:t>емле. Эра древней жизни. Разв</w:t>
            </w:r>
            <w:r w:rsidRPr="00BE1303">
              <w:t>и</w:t>
            </w:r>
            <w:r w:rsidRPr="00BE1303">
              <w:t>тие жизни в протерозое и палеозое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1E323C">
            <w:pPr>
              <w:tabs>
                <w:tab w:val="left" w:pos="5835"/>
              </w:tabs>
            </w:pPr>
            <w:r w:rsidRPr="004D580D">
              <w:t xml:space="preserve">Эра. Период. Эпоха. </w:t>
            </w:r>
            <w:proofErr w:type="spellStart"/>
            <w:r w:rsidRPr="004D580D">
              <w:t>Катархей</w:t>
            </w:r>
            <w:proofErr w:type="spellEnd"/>
            <w:r w:rsidRPr="004D580D">
              <w:t>. А</w:t>
            </w:r>
            <w:r w:rsidRPr="004D580D">
              <w:t>р</w:t>
            </w:r>
            <w:r w:rsidRPr="004D580D">
              <w:t>хей. Протерозой. Палеозой. Мез</w:t>
            </w:r>
            <w:r w:rsidRPr="004D580D">
              <w:t>о</w:t>
            </w:r>
            <w:r w:rsidRPr="004D580D">
              <w:t>зой. Кайнозой. Палеонтология.</w:t>
            </w:r>
            <w:r>
              <w:t xml:space="preserve"> </w:t>
            </w:r>
            <w:r w:rsidRPr="004D580D">
              <w:t xml:space="preserve">Кембрий. </w:t>
            </w:r>
            <w:proofErr w:type="spellStart"/>
            <w:r w:rsidRPr="004D580D">
              <w:t>Ордовик</w:t>
            </w:r>
            <w:proofErr w:type="spellEnd"/>
            <w:r w:rsidRPr="004D580D">
              <w:t xml:space="preserve">. Силур. Девон. Карбон. Пермь.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1E323C" w:rsidRDefault="00DA3C5C" w:rsidP="001E323C">
            <w:r w:rsidRPr="001E323C">
              <w:t>Рисунки учебника</w:t>
            </w:r>
            <w:r>
              <w:t xml:space="preserve">, </w:t>
            </w:r>
            <w:r w:rsidRPr="001E323C">
              <w:t>окаменелости.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tabs>
                <w:tab w:val="left" w:pos="5835"/>
              </w:tabs>
            </w:pPr>
            <w:r>
              <w:t>Мультимедиа - панорама</w:t>
            </w:r>
            <w:r w:rsidRPr="001E323C">
              <w:t xml:space="preserve"> «Эволюция органического мира»</w:t>
            </w:r>
          </w:p>
          <w:p w:rsidR="00DA3C5C" w:rsidRPr="004D580D" w:rsidRDefault="00DA3C5C" w:rsidP="001E323C">
            <w:pPr>
              <w:tabs>
                <w:tab w:val="left" w:pos="5835"/>
              </w:tabs>
            </w:pPr>
            <w:r>
              <w:t>Самостоятел</w:t>
            </w:r>
            <w:r>
              <w:t>ь</w:t>
            </w:r>
            <w:r>
              <w:t>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8.5</w:t>
            </w:r>
            <w:r w:rsidRPr="003E0068">
              <w:t xml:space="preserve"> в.1-4</w:t>
            </w:r>
          </w:p>
          <w:p w:rsidR="00DA3C5C" w:rsidRDefault="00DA3C5C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</w:t>
            </w:r>
            <w:r w:rsidRPr="00BE1303">
              <w:t>8.6</w:t>
            </w:r>
            <w:r w:rsidRPr="003E0068">
              <w:t xml:space="preserve"> </w:t>
            </w:r>
          </w:p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1-4</w:t>
            </w:r>
          </w:p>
        </w:tc>
      </w:tr>
      <w:tr w:rsidR="00DA3C5C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1E323C">
            <w:pPr>
              <w:jc w:val="center"/>
            </w:pPr>
            <w:r>
              <w:t>59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Развитие жизни в мезозое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1E323C">
            <w:pPr>
              <w:tabs>
                <w:tab w:val="left" w:pos="5835"/>
              </w:tabs>
            </w:pPr>
            <w:r w:rsidRPr="004D580D">
              <w:t xml:space="preserve">Триас. Юра. Мел.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1E323C" w:rsidRDefault="00DA3C5C" w:rsidP="001E323C">
            <w:r w:rsidRPr="001E323C">
              <w:t>Рисунки учебника</w:t>
            </w:r>
            <w:r>
              <w:t xml:space="preserve">, </w:t>
            </w:r>
            <w:r w:rsidRPr="001E323C">
              <w:t>окаменелости.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tabs>
                <w:tab w:val="left" w:pos="5835"/>
              </w:tabs>
            </w:pPr>
            <w:r>
              <w:t>Мультимедиа - панорама</w:t>
            </w:r>
            <w:r w:rsidRPr="001E323C">
              <w:t xml:space="preserve"> «Эволюция </w:t>
            </w:r>
            <w:r w:rsidRPr="001E323C">
              <w:lastRenderedPageBreak/>
              <w:t>органического мира»</w:t>
            </w:r>
            <w:r>
              <w:t>.</w:t>
            </w:r>
          </w:p>
          <w:p w:rsidR="00DA3C5C" w:rsidRPr="004D580D" w:rsidRDefault="00DA3C5C" w:rsidP="001E323C">
            <w:pPr>
              <w:tabs>
                <w:tab w:val="left" w:pos="5835"/>
              </w:tabs>
            </w:pPr>
            <w:r>
              <w:t>Самостоятел</w:t>
            </w:r>
            <w:r>
              <w:t>ь</w:t>
            </w:r>
            <w:r>
              <w:t>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lastRenderedPageBreak/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8.7</w:t>
            </w:r>
            <w:r w:rsidRPr="003E0068">
              <w:t xml:space="preserve"> в.1-3</w:t>
            </w:r>
          </w:p>
        </w:tc>
      </w:tr>
      <w:tr w:rsidR="00DA3C5C" w:rsidRPr="003D32A1" w:rsidTr="003A235C">
        <w:trPr>
          <w:trHeight w:val="29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Default="00DA3C5C" w:rsidP="0091304E">
            <w:pPr>
              <w:jc w:val="center"/>
            </w:pPr>
            <w:r>
              <w:lastRenderedPageBreak/>
              <w:t>60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Развитие жизни в кайнозое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4D580D" w:rsidRDefault="00DA3C5C" w:rsidP="001E323C">
            <w:pPr>
              <w:tabs>
                <w:tab w:val="left" w:pos="5835"/>
              </w:tabs>
            </w:pPr>
            <w:r w:rsidRPr="004D580D">
              <w:t>Палеоген. Неоген. Антропоген.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Pr="001E323C" w:rsidRDefault="00DA3C5C" w:rsidP="001E323C">
            <w:r w:rsidRPr="001E323C"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tabs>
                <w:tab w:val="left" w:pos="5835"/>
              </w:tabs>
            </w:pPr>
            <w:r>
              <w:t>Мультимедиа - панорама</w:t>
            </w:r>
            <w:r w:rsidRPr="001E323C">
              <w:t xml:space="preserve"> «Эволюция органического мира»</w:t>
            </w:r>
            <w:r>
              <w:t>.</w:t>
            </w:r>
          </w:p>
          <w:p w:rsidR="00DA3C5C" w:rsidRPr="004D580D" w:rsidRDefault="00DA3C5C" w:rsidP="001E323C">
            <w:pPr>
              <w:tabs>
                <w:tab w:val="left" w:pos="5835"/>
              </w:tabs>
            </w:pPr>
            <w:r>
              <w:t>Самостоятел</w:t>
            </w:r>
            <w:r>
              <w:t>ь</w:t>
            </w:r>
            <w:r>
              <w:t>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5C" w:rsidRPr="003D32A1" w:rsidRDefault="00DA3C5C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5C" w:rsidRDefault="00DA3C5C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8.8</w:t>
            </w:r>
            <w:r w:rsidRPr="003E0068">
              <w:t xml:space="preserve"> </w:t>
            </w:r>
          </w:p>
          <w:p w:rsidR="00DA3C5C" w:rsidRPr="00BE1303" w:rsidRDefault="00DA3C5C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3E0068">
              <w:t>в. 1-4</w:t>
            </w:r>
          </w:p>
        </w:tc>
      </w:tr>
      <w:tr w:rsidR="00612BB9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61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1E323C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91304E">
            <w:pPr>
              <w:autoSpaceDE w:val="0"/>
              <w:autoSpaceDN w:val="0"/>
              <w:adjustRightInd w:val="0"/>
              <w:spacing w:line="252" w:lineRule="auto"/>
            </w:pPr>
            <w:r>
              <w:t>Контрольная работа № 5</w:t>
            </w:r>
            <w:r w:rsidRPr="00BE1303">
              <w:t xml:space="preserve"> </w:t>
            </w:r>
            <w:r>
              <w:t>«Основы учения об эвол</w:t>
            </w:r>
            <w:r>
              <w:t>ю</w:t>
            </w:r>
            <w:r>
              <w:t xml:space="preserve">ции», </w:t>
            </w:r>
            <w:r w:rsidRPr="00BE1303">
              <w:t xml:space="preserve">«Возникновение и развитие жизни на </w:t>
            </w:r>
            <w:r w:rsidRPr="00BE1303">
              <w:rPr>
                <w:caps/>
              </w:rPr>
              <w:t>з</w:t>
            </w:r>
            <w:r w:rsidRPr="00BE1303">
              <w:t>емле»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1E323C" w:rsidRDefault="00612BB9" w:rsidP="001E323C">
            <w:r>
              <w:t>Бланк теста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91304E">
            <w:pPr>
              <w:jc w:val="center"/>
            </w:pPr>
            <w:r>
              <w:t>Контрольная работа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по з</w:t>
            </w:r>
            <w:r w:rsidRPr="00BE1303">
              <w:t>а</w:t>
            </w:r>
            <w:r w:rsidRPr="00BE1303">
              <w:t>писи</w:t>
            </w: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3D32A1" w:rsidRDefault="00E81995" w:rsidP="00E81995">
            <w:pPr>
              <w:jc w:val="center"/>
            </w:pPr>
            <w:r w:rsidRPr="00BE1303">
              <w:rPr>
                <w:b/>
                <w:bCs/>
              </w:rPr>
              <w:t>Организм и среда</w:t>
            </w:r>
            <w:r>
              <w:rPr>
                <w:b/>
                <w:bCs/>
              </w:rPr>
              <w:t xml:space="preserve"> (4 ч)</w:t>
            </w:r>
          </w:p>
        </w:tc>
      </w:tr>
      <w:tr w:rsidR="00612BB9" w:rsidRPr="003D32A1" w:rsidTr="00B9001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62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BE1303">
              <w:t>Экологические факторы. Условия среды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1E323C">
            <w:pPr>
              <w:ind w:firstLine="709"/>
              <w:jc w:val="both"/>
            </w:pPr>
            <w:r w:rsidRPr="004D580D">
              <w:rPr>
                <w:i/>
                <w:iCs/>
                <w:sz w:val="22"/>
                <w:szCs w:val="22"/>
              </w:rPr>
              <w:t>Экология - наука о взаимосвязях организмов и окружающей среды. Ср</w:t>
            </w:r>
            <w:r w:rsidRPr="004D580D">
              <w:rPr>
                <w:i/>
                <w:iCs/>
                <w:sz w:val="22"/>
                <w:szCs w:val="22"/>
              </w:rPr>
              <w:t>е</w:t>
            </w:r>
            <w:r w:rsidRPr="004D580D">
              <w:rPr>
                <w:i/>
                <w:iCs/>
                <w:sz w:val="22"/>
                <w:szCs w:val="22"/>
              </w:rPr>
              <w:t>да - источник веществ, энергии и и</w:t>
            </w:r>
            <w:r w:rsidRPr="004D580D">
              <w:rPr>
                <w:i/>
                <w:iCs/>
                <w:sz w:val="22"/>
                <w:szCs w:val="22"/>
              </w:rPr>
              <w:t>н</w:t>
            </w:r>
            <w:r w:rsidRPr="004D580D">
              <w:rPr>
                <w:i/>
                <w:iCs/>
                <w:sz w:val="22"/>
                <w:szCs w:val="22"/>
              </w:rPr>
              <w:t>формации.</w:t>
            </w:r>
            <w:r w:rsidRPr="004D580D">
              <w:rPr>
                <w:sz w:val="22"/>
                <w:szCs w:val="22"/>
              </w:rPr>
              <w:t xml:space="preserve"> Экологические факторы: абиотические, биотические, антроп</w:t>
            </w:r>
            <w:r w:rsidRPr="004D580D">
              <w:rPr>
                <w:sz w:val="22"/>
                <w:szCs w:val="22"/>
              </w:rPr>
              <w:t>о</w:t>
            </w:r>
            <w:r w:rsidRPr="004D580D">
              <w:rPr>
                <w:sz w:val="22"/>
                <w:szCs w:val="22"/>
              </w:rPr>
              <w:t>генные, их влияние на организмы. Приспособления организмов к разли</w:t>
            </w:r>
            <w:r w:rsidRPr="004D580D">
              <w:rPr>
                <w:sz w:val="22"/>
                <w:szCs w:val="22"/>
              </w:rPr>
              <w:t>ч</w:t>
            </w:r>
            <w:r w:rsidRPr="004D580D">
              <w:rPr>
                <w:sz w:val="22"/>
                <w:szCs w:val="22"/>
              </w:rPr>
              <w:t>ным экологическим факторам.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>
              <w:t>Рисунки учебника. Таблица «</w:t>
            </w:r>
            <w:r w:rsidRPr="00F24D61">
              <w:t>Действие фа</w:t>
            </w:r>
            <w:r>
              <w:t>кторов среды на живые организмы</w:t>
            </w:r>
            <w:r w:rsidRPr="00F24D61">
              <w:t>»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9.1</w:t>
            </w:r>
            <w:r w:rsidRPr="004D580D">
              <w:t xml:space="preserve"> в.1-5</w:t>
            </w:r>
          </w:p>
        </w:tc>
      </w:tr>
      <w:tr w:rsidR="00612BB9" w:rsidRPr="003D32A1" w:rsidTr="00B9001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63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1E323C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Общие закономерности влияния экологических фа</w:t>
            </w:r>
            <w:r w:rsidRPr="00BE1303">
              <w:t>к</w:t>
            </w:r>
            <w:r w:rsidRPr="00BE1303">
              <w:t>торов на организмы. Экол</w:t>
            </w:r>
            <w:r w:rsidRPr="00BE1303">
              <w:t>о</w:t>
            </w:r>
            <w:r w:rsidRPr="00BE1303">
              <w:t>гические ресурсы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 w:rsidRPr="004D580D">
              <w:t>Толерантность. Экотипы. Лимит</w:t>
            </w:r>
            <w:r w:rsidRPr="004D580D">
              <w:t>и</w:t>
            </w:r>
            <w:r w:rsidRPr="004D580D">
              <w:t>рующие факторы. Закон минимума. Экологические ресурсы. Энергет</w:t>
            </w:r>
            <w:r w:rsidRPr="004D580D">
              <w:t>и</w:t>
            </w:r>
            <w:r w:rsidRPr="004D580D">
              <w:t>ческий ресурс. Пищевой ресурс.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F24D61">
            <w:pPr>
              <w:tabs>
                <w:tab w:val="left" w:pos="5835"/>
              </w:tabs>
            </w:pPr>
            <w:r>
              <w:t>Рисунки учебника. Таблица «</w:t>
            </w:r>
            <w:r w:rsidRPr="00F24D61">
              <w:t>Строение экосистем</w:t>
            </w:r>
            <w:r>
              <w:t>», «</w:t>
            </w:r>
            <w:proofErr w:type="spellStart"/>
            <w:r w:rsidRPr="00F24D61">
              <w:t>Эк</w:t>
            </w:r>
            <w:r w:rsidRPr="00F24D61">
              <w:t>о</w:t>
            </w:r>
            <w:r w:rsidRPr="00F24D61">
              <w:t>системная</w:t>
            </w:r>
            <w:proofErr w:type="spellEnd"/>
            <w:r w:rsidRPr="00F24D61">
              <w:t xml:space="preserve"> орган</w:t>
            </w:r>
            <w:r w:rsidRPr="00F24D61">
              <w:t>и</w:t>
            </w:r>
            <w:r w:rsidRPr="00F24D61">
              <w:t>зация живой прир</w:t>
            </w:r>
            <w:r w:rsidRPr="00F24D61">
              <w:t>о</w:t>
            </w:r>
            <w:r w:rsidRPr="00F24D61">
              <w:t>ды</w:t>
            </w:r>
            <w:r>
              <w:t>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9.2</w:t>
            </w:r>
            <w:r w:rsidRPr="004D580D">
              <w:t>. в1-3</w:t>
            </w:r>
          </w:p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4D580D">
              <w:t>§</w:t>
            </w:r>
            <w:r w:rsidRPr="00BE1303">
              <w:t>9.3</w:t>
            </w:r>
            <w:r w:rsidRPr="004D580D">
              <w:t xml:space="preserve"> в.1-4</w:t>
            </w:r>
          </w:p>
        </w:tc>
      </w:tr>
      <w:tr w:rsidR="00612BB9" w:rsidRPr="003D32A1" w:rsidTr="00B9001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E81995">
            <w:pPr>
              <w:jc w:val="center"/>
            </w:pPr>
            <w:r>
              <w:t>64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Адаптация организмов к различным условиям сущ</w:t>
            </w:r>
            <w:r w:rsidRPr="00BE1303">
              <w:t>е</w:t>
            </w:r>
            <w:r w:rsidRPr="00BE1303">
              <w:lastRenderedPageBreak/>
              <w:t>ствования. Межвидовые о</w:t>
            </w:r>
            <w:r w:rsidRPr="00BE1303">
              <w:t>т</w:t>
            </w:r>
            <w:r w:rsidRPr="00BE1303">
              <w:t>ношения организмов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 w:rsidRPr="004D580D">
              <w:lastRenderedPageBreak/>
              <w:t>Жизненные формы. Морфологич</w:t>
            </w:r>
            <w:r w:rsidRPr="004D580D">
              <w:t>е</w:t>
            </w:r>
            <w:r w:rsidRPr="004D580D">
              <w:t>ские приспособления. Ритмы жи</w:t>
            </w:r>
            <w:r w:rsidRPr="004D580D">
              <w:t>з</w:t>
            </w:r>
            <w:r w:rsidRPr="004D580D">
              <w:lastRenderedPageBreak/>
              <w:t xml:space="preserve">ни. Нейтрализм. </w:t>
            </w:r>
            <w:proofErr w:type="spellStart"/>
            <w:r w:rsidRPr="004D580D">
              <w:t>Аменсализм</w:t>
            </w:r>
            <w:proofErr w:type="spellEnd"/>
            <w:r w:rsidRPr="004D580D">
              <w:t>. Ко</w:t>
            </w:r>
            <w:r w:rsidRPr="004D580D">
              <w:t>м</w:t>
            </w:r>
            <w:r w:rsidRPr="004D580D">
              <w:t xml:space="preserve">менсализм. Симбиоз.  </w:t>
            </w:r>
            <w:proofErr w:type="spellStart"/>
            <w:r w:rsidRPr="004D580D">
              <w:t>Протокооп</w:t>
            </w:r>
            <w:r w:rsidRPr="004D580D">
              <w:t>е</w:t>
            </w:r>
            <w:r w:rsidRPr="004D580D">
              <w:t>рация</w:t>
            </w:r>
            <w:proofErr w:type="spellEnd"/>
            <w:r w:rsidRPr="004D580D">
              <w:t>. Мутуализм. Конкуренция. Хищничество</w:t>
            </w:r>
            <w:proofErr w:type="gramStart"/>
            <w:r w:rsidRPr="004D580D">
              <w:t>.</w:t>
            </w:r>
            <w:proofErr w:type="gramEnd"/>
            <w:r w:rsidRPr="004D580D">
              <w:t xml:space="preserve"> </w:t>
            </w:r>
            <w:proofErr w:type="gramStart"/>
            <w:r w:rsidRPr="004D580D">
              <w:t>п</w:t>
            </w:r>
            <w:proofErr w:type="gramEnd"/>
            <w:r w:rsidRPr="004D580D">
              <w:t>аразитизм.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F24D61">
            <w:pPr>
              <w:tabs>
                <w:tab w:val="left" w:pos="5835"/>
              </w:tabs>
            </w:pPr>
            <w:r>
              <w:lastRenderedPageBreak/>
              <w:t>Рисунки учебника. Таблица «</w:t>
            </w:r>
            <w:r w:rsidRPr="00F24D61">
              <w:t>Биолог</w:t>
            </w:r>
            <w:r w:rsidRPr="00F24D61">
              <w:t>и</w:t>
            </w:r>
            <w:r w:rsidRPr="00F24D61">
              <w:lastRenderedPageBreak/>
              <w:t>ческие взаимоде</w:t>
            </w:r>
            <w:r w:rsidRPr="00F24D61">
              <w:t>й</w:t>
            </w:r>
            <w:r w:rsidRPr="00F24D61">
              <w:t>ствия»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lastRenderedPageBreak/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9.4</w:t>
            </w:r>
            <w:r w:rsidRPr="004D580D">
              <w:t xml:space="preserve"> в.1-3</w:t>
            </w:r>
            <w:r>
              <w:t>,</w:t>
            </w:r>
            <w:r w:rsidRPr="00BE1303">
              <w:t xml:space="preserve"> </w:t>
            </w:r>
          </w:p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lastRenderedPageBreak/>
              <w:t>§</w:t>
            </w:r>
            <w:r>
              <w:t xml:space="preserve"> </w:t>
            </w:r>
            <w:r w:rsidRPr="00BE1303">
              <w:t>9.5</w:t>
            </w:r>
            <w:r w:rsidRPr="004D580D">
              <w:t xml:space="preserve"> в. 1-3</w:t>
            </w:r>
          </w:p>
        </w:tc>
      </w:tr>
      <w:tr w:rsidR="00612BB9" w:rsidRPr="003D32A1" w:rsidTr="00B90019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lastRenderedPageBreak/>
              <w:t>65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Колебания численности о</w:t>
            </w:r>
            <w:r w:rsidRPr="00BE1303">
              <w:t>р</w:t>
            </w:r>
            <w:r w:rsidRPr="00BE1303">
              <w:t>ганизмов. Экологическая регуляция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 w:rsidRPr="004D580D">
              <w:t>Динамика популяций. Рождаемость. Смертность. Регуляторные мех</w:t>
            </w:r>
            <w:r w:rsidRPr="004D580D">
              <w:t>а</w:t>
            </w:r>
            <w:r w:rsidRPr="004D580D">
              <w:t>низмы. Циклические колебания численности.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9.6</w:t>
            </w:r>
            <w:r w:rsidRPr="004D580D">
              <w:t xml:space="preserve"> в.1-3</w:t>
            </w:r>
          </w:p>
        </w:tc>
      </w:tr>
      <w:tr w:rsidR="00E81995" w:rsidRPr="003D32A1" w:rsidTr="007902DE">
        <w:trPr>
          <w:trHeight w:val="595"/>
        </w:trPr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3D32A1" w:rsidRDefault="00E81995" w:rsidP="00E81995">
            <w:pPr>
              <w:jc w:val="center"/>
            </w:pPr>
            <w:r w:rsidRPr="00BE1303">
              <w:rPr>
                <w:b/>
                <w:bCs/>
              </w:rPr>
              <w:t>Биосфера и человек</w:t>
            </w:r>
            <w:r>
              <w:rPr>
                <w:b/>
                <w:bCs/>
              </w:rPr>
              <w:t xml:space="preserve"> (3 ч)</w:t>
            </w:r>
          </w:p>
        </w:tc>
      </w:tr>
      <w:tr w:rsidR="00612BB9" w:rsidRPr="003D32A1" w:rsidTr="001E0471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66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Эволюция биосферы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26765F">
            <w:pPr>
              <w:jc w:val="both"/>
            </w:pPr>
            <w:proofErr w:type="spellStart"/>
            <w:proofErr w:type="gramStart"/>
            <w:r w:rsidRPr="004D580D">
              <w:rPr>
                <w:sz w:val="22"/>
                <w:szCs w:val="22"/>
              </w:rPr>
              <w:t>Биосфера-глобальная</w:t>
            </w:r>
            <w:proofErr w:type="spellEnd"/>
            <w:proofErr w:type="gramEnd"/>
            <w:r w:rsidRPr="004D580D">
              <w:rPr>
                <w:sz w:val="22"/>
                <w:szCs w:val="22"/>
              </w:rPr>
              <w:t xml:space="preserve"> экосистема. </w:t>
            </w:r>
            <w:r w:rsidRPr="004D580D">
              <w:rPr>
                <w:i/>
                <w:iCs/>
                <w:sz w:val="22"/>
                <w:szCs w:val="22"/>
              </w:rPr>
              <w:t>В.И. Вернадски</w:t>
            </w:r>
            <w:proofErr w:type="gramStart"/>
            <w:r w:rsidRPr="004D580D">
              <w:rPr>
                <w:i/>
                <w:iCs/>
                <w:sz w:val="22"/>
                <w:szCs w:val="22"/>
              </w:rPr>
              <w:t>й-</w:t>
            </w:r>
            <w:proofErr w:type="gramEnd"/>
            <w:r w:rsidRPr="004D580D">
              <w:rPr>
                <w:i/>
                <w:iCs/>
                <w:sz w:val="22"/>
                <w:szCs w:val="22"/>
              </w:rPr>
              <w:t xml:space="preserve"> основоположник учения о биосфере.</w:t>
            </w:r>
            <w:r w:rsidRPr="004D580D">
              <w:rPr>
                <w:sz w:val="22"/>
                <w:szCs w:val="22"/>
              </w:rPr>
              <w:t xml:space="preserve"> Границы биосферы. </w:t>
            </w:r>
            <w:proofErr w:type="spellStart"/>
            <w:r w:rsidRPr="004D580D">
              <w:rPr>
                <w:sz w:val="22"/>
                <w:szCs w:val="22"/>
              </w:rPr>
              <w:t>Распр</w:t>
            </w:r>
            <w:r w:rsidRPr="004D580D">
              <w:rPr>
                <w:sz w:val="22"/>
                <w:szCs w:val="22"/>
              </w:rPr>
              <w:t>о</w:t>
            </w:r>
            <w:r w:rsidRPr="004D580D">
              <w:rPr>
                <w:sz w:val="22"/>
                <w:szCs w:val="22"/>
              </w:rPr>
              <w:t>страние</w:t>
            </w:r>
            <w:proofErr w:type="spellEnd"/>
            <w:r w:rsidRPr="004D580D">
              <w:rPr>
                <w:sz w:val="22"/>
                <w:szCs w:val="22"/>
              </w:rPr>
              <w:t xml:space="preserve"> и роль живого вещества в би</w:t>
            </w:r>
            <w:r w:rsidRPr="004D580D">
              <w:rPr>
                <w:sz w:val="22"/>
                <w:szCs w:val="22"/>
              </w:rPr>
              <w:t>о</w:t>
            </w:r>
            <w:r w:rsidRPr="004D580D">
              <w:rPr>
                <w:sz w:val="22"/>
                <w:szCs w:val="22"/>
              </w:rPr>
              <w:t>сфере. Роль человека в биосфере.</w:t>
            </w:r>
          </w:p>
          <w:p w:rsidR="00612BB9" w:rsidRPr="004D580D" w:rsidRDefault="00612BB9" w:rsidP="00E81995">
            <w:pPr>
              <w:tabs>
                <w:tab w:val="left" w:pos="5835"/>
              </w:tabs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§ 10.1</w:t>
            </w:r>
            <w:r w:rsidRPr="004D580D">
              <w:t xml:space="preserve"> в. 1-5</w:t>
            </w:r>
          </w:p>
        </w:tc>
      </w:tr>
      <w:tr w:rsidR="00612BB9" w:rsidRPr="003D32A1" w:rsidTr="001E0471">
        <w:trPr>
          <w:trHeight w:val="255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Default="00612BB9" w:rsidP="0091304E">
            <w:pPr>
              <w:jc w:val="center"/>
            </w:pPr>
            <w:r>
              <w:t>67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 xml:space="preserve">Антропогенное воздействие на биосферу. Основы </w:t>
            </w:r>
            <w:r w:rsidRPr="00BE1303">
              <w:br/>
              <w:t>рационального природ</w:t>
            </w:r>
            <w:r w:rsidRPr="00BE1303">
              <w:t>о</w:t>
            </w:r>
            <w:r w:rsidRPr="00BE1303">
              <w:t>пользования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26765F">
            <w:pPr>
              <w:jc w:val="both"/>
            </w:pPr>
            <w:proofErr w:type="gramStart"/>
            <w:r w:rsidRPr="004D580D">
              <w:rPr>
                <w:sz w:val="22"/>
                <w:szCs w:val="22"/>
              </w:rPr>
              <w:t>Экологические проблемы, их влияние на собственную жизнь, жизнь других людей: парниковый эффект, кислотные дожди, опустынивание, сведение лесов, появление “Озоновых дыр”, загрязн</w:t>
            </w:r>
            <w:r w:rsidRPr="004D580D">
              <w:rPr>
                <w:sz w:val="22"/>
                <w:szCs w:val="22"/>
              </w:rPr>
              <w:t>е</w:t>
            </w:r>
            <w:r w:rsidRPr="004D580D">
              <w:rPr>
                <w:sz w:val="22"/>
                <w:szCs w:val="22"/>
              </w:rPr>
              <w:t>ние окружающей среды.</w:t>
            </w:r>
            <w:proofErr w:type="gramEnd"/>
          </w:p>
          <w:p w:rsidR="00612BB9" w:rsidRPr="004D580D" w:rsidRDefault="00612BB9" w:rsidP="003E14E0">
            <w:pPr>
              <w:jc w:val="both"/>
            </w:pPr>
            <w:r w:rsidRPr="004D580D">
              <w:rPr>
                <w:sz w:val="22"/>
                <w:szCs w:val="22"/>
              </w:rPr>
              <w:t>Последствия деятельности человека в экосистемах, влияние собственных п</w:t>
            </w:r>
            <w:r w:rsidRPr="004D580D">
              <w:rPr>
                <w:sz w:val="22"/>
                <w:szCs w:val="22"/>
              </w:rPr>
              <w:t>о</w:t>
            </w:r>
            <w:r w:rsidRPr="004D580D">
              <w:rPr>
                <w:sz w:val="22"/>
                <w:szCs w:val="22"/>
              </w:rPr>
              <w:t>ступков на живые организмы и экос</w:t>
            </w:r>
            <w:r w:rsidRPr="004D580D">
              <w:rPr>
                <w:sz w:val="22"/>
                <w:szCs w:val="22"/>
              </w:rPr>
              <w:t>и</w:t>
            </w:r>
            <w:r w:rsidRPr="004D580D">
              <w:rPr>
                <w:sz w:val="22"/>
                <w:szCs w:val="22"/>
              </w:rPr>
              <w:t>стемы.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4D580D" w:rsidRDefault="00612BB9" w:rsidP="00E81995">
            <w:pPr>
              <w:tabs>
                <w:tab w:val="left" w:pos="5835"/>
              </w:tabs>
            </w:pPr>
            <w:r>
              <w:t>Рисунки учебника.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713A83">
            <w:pPr>
              <w:jc w:val="center"/>
            </w:pPr>
            <w:r>
              <w:t>Составление схем и таблиц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B9" w:rsidRPr="003D32A1" w:rsidRDefault="00612BB9" w:rsidP="00DA3C5C">
            <w:pPr>
              <w:jc w:val="center"/>
            </w:pPr>
            <w:r>
              <w:t xml:space="preserve">Тестирование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§ 10.2</w:t>
            </w:r>
            <w:r w:rsidRPr="004D580D">
              <w:t xml:space="preserve"> в. 1-4</w:t>
            </w:r>
          </w:p>
          <w:p w:rsidR="00612BB9" w:rsidRPr="00BE1303" w:rsidRDefault="00612BB9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4D580D">
              <w:t>§</w:t>
            </w:r>
            <w:r w:rsidRPr="00BE1303">
              <w:t>10.3</w:t>
            </w:r>
            <w:r w:rsidRPr="004D580D">
              <w:t xml:space="preserve"> в. 1-3</w:t>
            </w:r>
          </w:p>
        </w:tc>
      </w:tr>
      <w:tr w:rsidR="00E81995" w:rsidRPr="003D32A1" w:rsidTr="007902DE">
        <w:trPr>
          <w:trHeight w:val="5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Default="0091304E" w:rsidP="0091304E">
            <w:pPr>
              <w:jc w:val="center"/>
            </w:pPr>
            <w:r>
              <w:t>68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95" w:rsidRDefault="00E81995" w:rsidP="00E81995">
            <w:pPr>
              <w:jc w:val="center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95" w:rsidRPr="00BE1303" w:rsidRDefault="00E81995" w:rsidP="00E81995">
            <w:pPr>
              <w:autoSpaceDE w:val="0"/>
              <w:autoSpaceDN w:val="0"/>
              <w:adjustRightInd w:val="0"/>
              <w:spacing w:line="252" w:lineRule="auto"/>
            </w:pPr>
            <w:r w:rsidRPr="00BE1303">
              <w:t>Итоговая контрольная раб</w:t>
            </w:r>
            <w:r w:rsidRPr="00BE1303">
              <w:t>о</w:t>
            </w:r>
            <w:r w:rsidRPr="00BE1303">
              <w:t>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95" w:rsidRPr="004D580D" w:rsidRDefault="00E81995" w:rsidP="00E81995">
            <w:pPr>
              <w:ind w:firstLine="709"/>
              <w:jc w:val="both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95" w:rsidRPr="004D580D" w:rsidRDefault="00612BB9" w:rsidP="00E81995">
            <w:pPr>
              <w:tabs>
                <w:tab w:val="left" w:pos="5835"/>
              </w:tabs>
            </w:pPr>
            <w:r>
              <w:t>Бланк теста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95" w:rsidRPr="004D580D" w:rsidRDefault="00E81995" w:rsidP="00E81995">
            <w:pPr>
              <w:tabs>
                <w:tab w:val="left" w:pos="583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995" w:rsidRPr="003D32A1" w:rsidRDefault="00E81995" w:rsidP="00E81995">
            <w:pPr>
              <w:jc w:val="center"/>
            </w:pPr>
            <w:r>
              <w:t>Контрольная работа №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95" w:rsidRPr="00BE1303" w:rsidRDefault="00E81995" w:rsidP="00E8199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BE1303">
              <w:t>по з</w:t>
            </w:r>
            <w:r w:rsidRPr="00BE1303">
              <w:t>а</w:t>
            </w:r>
            <w:r w:rsidRPr="00BE1303">
              <w:t>писи</w:t>
            </w:r>
          </w:p>
        </w:tc>
      </w:tr>
    </w:tbl>
    <w:p w:rsidR="002B7F49" w:rsidRDefault="002B7F49" w:rsidP="005901D7">
      <w:pPr>
        <w:shd w:val="clear" w:color="auto" w:fill="FFFFFF"/>
        <w:ind w:right="-5"/>
        <w:contextualSpacing/>
        <w:jc w:val="center"/>
        <w:rPr>
          <w:sz w:val="28"/>
          <w:szCs w:val="28"/>
        </w:rPr>
      </w:pPr>
    </w:p>
    <w:p w:rsidR="00F24D61" w:rsidRDefault="00F24D61" w:rsidP="005901D7">
      <w:pPr>
        <w:shd w:val="clear" w:color="auto" w:fill="FFFFFF"/>
        <w:ind w:right="-5"/>
        <w:contextualSpacing/>
        <w:jc w:val="center"/>
        <w:rPr>
          <w:sz w:val="28"/>
          <w:szCs w:val="28"/>
        </w:rPr>
      </w:pPr>
    </w:p>
    <w:p w:rsidR="00F24D61" w:rsidRDefault="00F24D61" w:rsidP="005901D7">
      <w:pPr>
        <w:shd w:val="clear" w:color="auto" w:fill="FFFFFF"/>
        <w:ind w:right="-5"/>
        <w:contextualSpacing/>
        <w:jc w:val="center"/>
        <w:rPr>
          <w:sz w:val="28"/>
          <w:szCs w:val="28"/>
        </w:rPr>
        <w:sectPr w:rsidR="00F24D61" w:rsidSect="002B7F49">
          <w:pgSz w:w="16838" w:h="11906" w:orient="landscape"/>
          <w:pgMar w:top="720" w:right="5109" w:bottom="720" w:left="720" w:header="709" w:footer="709" w:gutter="0"/>
          <w:cols w:space="708"/>
          <w:docGrid w:linePitch="360"/>
        </w:sectPr>
      </w:pPr>
    </w:p>
    <w:p w:rsidR="00DE579D" w:rsidRPr="00DE579D" w:rsidRDefault="00E54561" w:rsidP="00E54561">
      <w:pPr>
        <w:shd w:val="clear" w:color="auto" w:fill="FFFFFF"/>
        <w:ind w:right="-5"/>
        <w:contextualSpacing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>9. Литература</w:t>
      </w:r>
    </w:p>
    <w:p w:rsidR="004627DF" w:rsidRDefault="004627DF" w:rsidP="00DE579D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</w:p>
    <w:p w:rsidR="00DE579D" w:rsidRPr="00DE579D" w:rsidRDefault="00DE579D" w:rsidP="00DE579D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УЧЕБНО-МЕТОДИЧЕСКИЙ КОМПЛЕКТ ДЛЯ РЕАЛИЗАЦИИ ПРОГРАММЫ</w:t>
      </w:r>
    </w:p>
    <w:p w:rsidR="00DE579D" w:rsidRPr="00DE579D" w:rsidRDefault="00DE579D" w:rsidP="00DE579D">
      <w:pPr>
        <w:shd w:val="clear" w:color="auto" w:fill="FFFFFF"/>
        <w:contextualSpacing/>
        <w:jc w:val="center"/>
        <w:rPr>
          <w:b/>
          <w:bCs/>
          <w:i/>
          <w:sz w:val="28"/>
          <w:szCs w:val="28"/>
        </w:rPr>
      </w:pPr>
      <w:r w:rsidRPr="00DE579D">
        <w:rPr>
          <w:b/>
          <w:bCs/>
          <w:i/>
          <w:sz w:val="28"/>
          <w:szCs w:val="28"/>
        </w:rPr>
        <w:t xml:space="preserve"> </w:t>
      </w:r>
    </w:p>
    <w:p w:rsidR="00DE579D" w:rsidRPr="00DE579D" w:rsidRDefault="00DE579D" w:rsidP="00DE579D">
      <w:pPr>
        <w:ind w:firstLine="708"/>
        <w:contextualSpacing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Нормативные документы</w:t>
      </w:r>
    </w:p>
    <w:p w:rsidR="00DE579D" w:rsidRPr="00DE579D" w:rsidRDefault="00DE579D" w:rsidP="00DE579D">
      <w:pPr>
        <w:ind w:firstLine="708"/>
        <w:contextualSpacing/>
        <w:rPr>
          <w:sz w:val="28"/>
          <w:szCs w:val="28"/>
        </w:rPr>
      </w:pPr>
      <w:r w:rsidRPr="00DE579D">
        <w:rPr>
          <w:sz w:val="28"/>
          <w:szCs w:val="28"/>
        </w:rPr>
        <w:t xml:space="preserve">1. </w:t>
      </w:r>
      <w:r w:rsidRPr="00DE579D">
        <w:rPr>
          <w:i/>
          <w:sz w:val="28"/>
          <w:szCs w:val="28"/>
        </w:rPr>
        <w:t xml:space="preserve">Приказ Минобразования  РФ от 5 марта </w:t>
      </w:r>
      <w:smartTag w:uri="urn:schemas-microsoft-com:office:smarttags" w:element="metricconverter">
        <w:smartTagPr>
          <w:attr w:name="ProductID" w:val="2004 г"/>
        </w:smartTagPr>
        <w:r w:rsidRPr="00DE579D">
          <w:rPr>
            <w:i/>
            <w:sz w:val="28"/>
            <w:szCs w:val="28"/>
          </w:rPr>
          <w:t>2004 г</w:t>
        </w:r>
      </w:smartTag>
      <w:r w:rsidRPr="00DE579D">
        <w:rPr>
          <w:i/>
          <w:sz w:val="28"/>
          <w:szCs w:val="28"/>
        </w:rPr>
        <w:t>.  №1089</w:t>
      </w:r>
      <w:r w:rsidRPr="00DE579D">
        <w:rPr>
          <w:sz w:val="28"/>
          <w:szCs w:val="28"/>
        </w:rPr>
        <w:t xml:space="preserve"> «Об утверждении федерального компонента государственных стандартов начального общего, основного и среднего (полного) общего образования».</w:t>
      </w:r>
    </w:p>
    <w:p w:rsidR="00DE579D" w:rsidRPr="00DE579D" w:rsidRDefault="00E54561" w:rsidP="00DE579D">
      <w:pPr>
        <w:shd w:val="clear" w:color="auto" w:fill="FFFFFF"/>
        <w:tabs>
          <w:tab w:val="left" w:pos="529"/>
        </w:tabs>
        <w:contextualSpacing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</w:t>
      </w:r>
      <w:r w:rsidR="00DE579D" w:rsidRPr="00DE579D">
        <w:rPr>
          <w:spacing w:val="-4"/>
          <w:sz w:val="28"/>
          <w:szCs w:val="28"/>
        </w:rPr>
        <w:t xml:space="preserve"> 2. </w:t>
      </w:r>
      <w:r w:rsidR="00DE579D" w:rsidRPr="00DE579D">
        <w:rPr>
          <w:i/>
          <w:sz w:val="28"/>
          <w:szCs w:val="28"/>
        </w:rPr>
        <w:t xml:space="preserve">Программы основного общего образования по биологии. </w:t>
      </w:r>
      <w:r w:rsidR="00DE579D" w:rsidRPr="00DE579D">
        <w:rPr>
          <w:i/>
          <w:sz w:val="28"/>
          <w:szCs w:val="28"/>
          <w:lang w:val="en-US"/>
        </w:rPr>
        <w:t>VI</w:t>
      </w:r>
      <w:r w:rsidR="00DE579D" w:rsidRPr="00DE579D">
        <w:rPr>
          <w:i/>
          <w:sz w:val="28"/>
          <w:szCs w:val="28"/>
        </w:rPr>
        <w:t xml:space="preserve"> – </w:t>
      </w:r>
      <w:r w:rsidR="00DE579D" w:rsidRPr="00DE579D">
        <w:rPr>
          <w:i/>
          <w:sz w:val="28"/>
          <w:szCs w:val="28"/>
          <w:lang w:val="en-US"/>
        </w:rPr>
        <w:t>IX</w:t>
      </w:r>
      <w:r w:rsidR="00DE579D" w:rsidRPr="00DE579D">
        <w:rPr>
          <w:i/>
          <w:sz w:val="28"/>
          <w:szCs w:val="28"/>
        </w:rPr>
        <w:t xml:space="preserve"> классы</w:t>
      </w:r>
      <w:r w:rsidR="00DE579D" w:rsidRPr="00DE579D">
        <w:rPr>
          <w:sz w:val="28"/>
          <w:szCs w:val="28"/>
        </w:rPr>
        <w:t xml:space="preserve"> / В.В. Пасечник,              В.В. </w:t>
      </w:r>
      <w:proofErr w:type="spellStart"/>
      <w:r w:rsidR="00DE579D" w:rsidRPr="00DE579D">
        <w:rPr>
          <w:sz w:val="28"/>
          <w:szCs w:val="28"/>
        </w:rPr>
        <w:t>Латюшин</w:t>
      </w:r>
      <w:proofErr w:type="spellEnd"/>
      <w:r w:rsidR="00DE579D" w:rsidRPr="00DE579D">
        <w:rPr>
          <w:sz w:val="28"/>
          <w:szCs w:val="28"/>
        </w:rPr>
        <w:t xml:space="preserve">, В.М. </w:t>
      </w:r>
      <w:proofErr w:type="spellStart"/>
      <w:r w:rsidR="00DE579D" w:rsidRPr="00DE579D">
        <w:rPr>
          <w:sz w:val="28"/>
          <w:szCs w:val="28"/>
        </w:rPr>
        <w:t>Пакулова</w:t>
      </w:r>
      <w:proofErr w:type="spellEnd"/>
      <w:r w:rsidR="00DE579D" w:rsidRPr="00DE579D">
        <w:rPr>
          <w:sz w:val="28"/>
          <w:szCs w:val="28"/>
        </w:rPr>
        <w:t xml:space="preserve">. – </w:t>
      </w:r>
      <w:proofErr w:type="gramStart"/>
      <w:r w:rsidR="00DE579D" w:rsidRPr="00DE579D">
        <w:rPr>
          <w:iCs/>
          <w:sz w:val="28"/>
          <w:szCs w:val="28"/>
        </w:rPr>
        <w:t>М.:</w:t>
      </w:r>
      <w:proofErr w:type="gramEnd"/>
      <w:r w:rsidR="00DE579D" w:rsidRPr="00DE579D">
        <w:rPr>
          <w:iCs/>
          <w:sz w:val="28"/>
          <w:szCs w:val="28"/>
        </w:rPr>
        <w:t xml:space="preserve"> Дрофа, 2006.</w:t>
      </w:r>
    </w:p>
    <w:p w:rsidR="00DE579D" w:rsidRPr="00DE579D" w:rsidRDefault="00DE579D" w:rsidP="00DE579D">
      <w:pPr>
        <w:shd w:val="clear" w:color="auto" w:fill="FFFFFF"/>
        <w:ind w:firstLine="540"/>
        <w:contextualSpacing/>
        <w:rPr>
          <w:spacing w:val="-4"/>
          <w:sz w:val="28"/>
          <w:szCs w:val="28"/>
        </w:rPr>
      </w:pPr>
      <w:r w:rsidRPr="00DE579D">
        <w:rPr>
          <w:sz w:val="28"/>
          <w:szCs w:val="28"/>
        </w:rPr>
        <w:tab/>
        <w:t xml:space="preserve">3. </w:t>
      </w:r>
      <w:r w:rsidRPr="00DE579D">
        <w:rPr>
          <w:i/>
          <w:iCs/>
          <w:sz w:val="28"/>
          <w:szCs w:val="28"/>
        </w:rPr>
        <w:t>Сборник нормативных документов. Биология</w:t>
      </w:r>
      <w:proofErr w:type="gramStart"/>
      <w:r w:rsidRPr="00DE579D">
        <w:rPr>
          <w:iCs/>
          <w:sz w:val="28"/>
          <w:szCs w:val="28"/>
        </w:rPr>
        <w:t xml:space="preserve"> / С</w:t>
      </w:r>
      <w:proofErr w:type="gramEnd"/>
      <w:r w:rsidRPr="00DE579D">
        <w:rPr>
          <w:iCs/>
          <w:sz w:val="28"/>
          <w:szCs w:val="28"/>
        </w:rPr>
        <w:t>ост. Э.Д. Днепров, А.Г. А</w:t>
      </w:r>
      <w:r w:rsidRPr="00DE579D">
        <w:rPr>
          <w:iCs/>
          <w:sz w:val="28"/>
          <w:szCs w:val="28"/>
        </w:rPr>
        <w:t>р</w:t>
      </w:r>
      <w:r w:rsidRPr="00DE579D">
        <w:rPr>
          <w:iCs/>
          <w:sz w:val="28"/>
          <w:szCs w:val="28"/>
        </w:rPr>
        <w:t>кадьев. М.: Дрофа, 2006.</w:t>
      </w:r>
      <w:r w:rsidRPr="00DE579D">
        <w:rPr>
          <w:spacing w:val="-4"/>
          <w:sz w:val="28"/>
          <w:szCs w:val="28"/>
        </w:rPr>
        <w:t xml:space="preserve">     </w:t>
      </w:r>
    </w:p>
    <w:p w:rsidR="00DE579D" w:rsidRPr="00DE579D" w:rsidRDefault="00DE579D" w:rsidP="00DE579D">
      <w:pPr>
        <w:shd w:val="clear" w:color="auto" w:fill="FFFFFF"/>
        <w:ind w:firstLine="540"/>
        <w:contextualSpacing/>
        <w:rPr>
          <w:spacing w:val="-4"/>
          <w:sz w:val="28"/>
          <w:szCs w:val="28"/>
        </w:rPr>
      </w:pPr>
    </w:p>
    <w:p w:rsidR="00DE579D" w:rsidRPr="00DE579D" w:rsidRDefault="00DE579D" w:rsidP="00DE579D">
      <w:pPr>
        <w:ind w:firstLine="708"/>
        <w:contextualSpacing/>
        <w:rPr>
          <w:b/>
          <w:i/>
          <w:sz w:val="28"/>
          <w:szCs w:val="28"/>
        </w:rPr>
      </w:pPr>
      <w:r w:rsidRPr="00DE579D">
        <w:rPr>
          <w:b/>
          <w:i/>
          <w:sz w:val="28"/>
          <w:szCs w:val="28"/>
        </w:rPr>
        <w:t>Учебно-методическая  литература</w:t>
      </w:r>
    </w:p>
    <w:p w:rsidR="00DE579D" w:rsidRPr="00DE579D" w:rsidRDefault="00DE579D" w:rsidP="00DE579D">
      <w:pPr>
        <w:ind w:firstLine="540"/>
        <w:contextualSpacing/>
        <w:jc w:val="both"/>
        <w:rPr>
          <w:sz w:val="28"/>
          <w:szCs w:val="28"/>
        </w:rPr>
      </w:pPr>
      <w:r w:rsidRPr="00DE579D">
        <w:rPr>
          <w:bCs/>
          <w:sz w:val="28"/>
          <w:szCs w:val="28"/>
        </w:rPr>
        <w:t xml:space="preserve">1. </w:t>
      </w:r>
      <w:r w:rsidRPr="00DE579D">
        <w:rPr>
          <w:bCs/>
          <w:i/>
          <w:sz w:val="28"/>
          <w:szCs w:val="28"/>
        </w:rPr>
        <w:t xml:space="preserve">Каменский А.А., </w:t>
      </w:r>
      <w:proofErr w:type="spellStart"/>
      <w:r w:rsidRPr="00DE579D">
        <w:rPr>
          <w:bCs/>
          <w:i/>
          <w:sz w:val="28"/>
          <w:szCs w:val="28"/>
        </w:rPr>
        <w:t>Криксунов</w:t>
      </w:r>
      <w:proofErr w:type="spellEnd"/>
      <w:r w:rsidRPr="00DE579D">
        <w:rPr>
          <w:bCs/>
          <w:i/>
          <w:sz w:val="28"/>
          <w:szCs w:val="28"/>
        </w:rPr>
        <w:t xml:space="preserve"> Е.А., Пасечник В.В. </w:t>
      </w:r>
      <w:r w:rsidRPr="00DE579D">
        <w:rPr>
          <w:bCs/>
          <w:sz w:val="28"/>
          <w:szCs w:val="28"/>
        </w:rPr>
        <w:t xml:space="preserve"> Биология. Введение в общую биологию и экологию: </w:t>
      </w:r>
      <w:r w:rsidRPr="00DE579D">
        <w:rPr>
          <w:sz w:val="28"/>
          <w:szCs w:val="28"/>
        </w:rPr>
        <w:t>Учебник для 9 класса общеобразовательных учебных завед</w:t>
      </w:r>
      <w:r w:rsidRPr="00DE579D">
        <w:rPr>
          <w:sz w:val="28"/>
          <w:szCs w:val="28"/>
        </w:rPr>
        <w:t>е</w:t>
      </w:r>
      <w:r w:rsidRPr="00DE579D">
        <w:rPr>
          <w:sz w:val="28"/>
          <w:szCs w:val="28"/>
        </w:rPr>
        <w:t>ний.</w:t>
      </w:r>
      <w:r w:rsidR="00E54561">
        <w:rPr>
          <w:bCs/>
          <w:sz w:val="28"/>
          <w:szCs w:val="28"/>
        </w:rPr>
        <w:t xml:space="preserve">– М.: Дрофа, </w:t>
      </w:r>
      <w:r w:rsidRPr="00DE579D">
        <w:rPr>
          <w:bCs/>
          <w:sz w:val="28"/>
          <w:szCs w:val="28"/>
        </w:rPr>
        <w:t>2005</w:t>
      </w:r>
      <w:r w:rsidRPr="00DE579D">
        <w:rPr>
          <w:sz w:val="28"/>
          <w:szCs w:val="28"/>
        </w:rPr>
        <w:t xml:space="preserve"> – 2009. </w:t>
      </w:r>
    </w:p>
    <w:p w:rsidR="00DE579D" w:rsidRPr="00DE579D" w:rsidRDefault="00DE579D" w:rsidP="00DE579D">
      <w:pPr>
        <w:contextualSpacing/>
        <w:jc w:val="both"/>
        <w:rPr>
          <w:sz w:val="28"/>
          <w:szCs w:val="28"/>
        </w:rPr>
      </w:pPr>
      <w:r w:rsidRPr="00DE579D">
        <w:rPr>
          <w:spacing w:val="-4"/>
          <w:sz w:val="28"/>
          <w:szCs w:val="28"/>
        </w:rPr>
        <w:t xml:space="preserve">         2. </w:t>
      </w:r>
      <w:r w:rsidRPr="00DE579D">
        <w:rPr>
          <w:i/>
          <w:sz w:val="28"/>
          <w:szCs w:val="28"/>
        </w:rPr>
        <w:t xml:space="preserve">Рабочая тетрадь </w:t>
      </w:r>
      <w:r w:rsidRPr="00DE579D">
        <w:rPr>
          <w:sz w:val="28"/>
          <w:szCs w:val="28"/>
        </w:rPr>
        <w:t xml:space="preserve">к учебнику </w:t>
      </w:r>
      <w:r w:rsidRPr="00DE579D">
        <w:rPr>
          <w:bCs/>
          <w:sz w:val="28"/>
          <w:szCs w:val="28"/>
        </w:rPr>
        <w:t xml:space="preserve">Каменского А.А., </w:t>
      </w:r>
      <w:proofErr w:type="spellStart"/>
      <w:r w:rsidRPr="00DE579D">
        <w:rPr>
          <w:bCs/>
          <w:sz w:val="28"/>
          <w:szCs w:val="28"/>
        </w:rPr>
        <w:t>Криксунова</w:t>
      </w:r>
      <w:proofErr w:type="spellEnd"/>
      <w:r w:rsidRPr="00DE579D">
        <w:rPr>
          <w:bCs/>
          <w:sz w:val="28"/>
          <w:szCs w:val="28"/>
        </w:rPr>
        <w:t xml:space="preserve"> Е.А., Пасечника В.В.  </w:t>
      </w:r>
      <w:r w:rsidRPr="00DE579D">
        <w:rPr>
          <w:sz w:val="28"/>
          <w:szCs w:val="28"/>
        </w:rPr>
        <w:t>«Биология. Введение в общую биологию и экологию. 9 класс» – М.: Дрофа, 2009.</w:t>
      </w:r>
    </w:p>
    <w:p w:rsidR="00DE579D" w:rsidRPr="00DE579D" w:rsidRDefault="00E54561" w:rsidP="00DE579D">
      <w:pPr>
        <w:ind w:right="-85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DE579D" w:rsidRPr="00DE579D">
        <w:rPr>
          <w:sz w:val="28"/>
          <w:szCs w:val="28"/>
        </w:rPr>
        <w:t xml:space="preserve">. </w:t>
      </w:r>
      <w:r w:rsidR="00DE579D" w:rsidRPr="00DE579D">
        <w:rPr>
          <w:i/>
          <w:sz w:val="28"/>
          <w:szCs w:val="28"/>
        </w:rPr>
        <w:t xml:space="preserve">Пепеляева О.А., </w:t>
      </w:r>
      <w:proofErr w:type="spellStart"/>
      <w:r w:rsidR="00DE579D" w:rsidRPr="00DE579D">
        <w:rPr>
          <w:i/>
          <w:sz w:val="28"/>
          <w:szCs w:val="28"/>
        </w:rPr>
        <w:t>Сунцова</w:t>
      </w:r>
      <w:proofErr w:type="spellEnd"/>
      <w:r w:rsidR="00DE579D" w:rsidRPr="00DE579D">
        <w:rPr>
          <w:i/>
          <w:sz w:val="28"/>
          <w:szCs w:val="28"/>
        </w:rPr>
        <w:t xml:space="preserve"> И.В.</w:t>
      </w:r>
      <w:r w:rsidR="00DE579D" w:rsidRPr="00DE579D">
        <w:rPr>
          <w:sz w:val="28"/>
          <w:szCs w:val="28"/>
        </w:rPr>
        <w:t xml:space="preserve"> Универсальные поурочные разработки по общей биол</w:t>
      </w:r>
      <w:r w:rsidR="00DE579D" w:rsidRPr="00DE579D">
        <w:rPr>
          <w:sz w:val="28"/>
          <w:szCs w:val="28"/>
        </w:rPr>
        <w:t>о</w:t>
      </w:r>
      <w:r w:rsidR="00DE579D" w:rsidRPr="00DE579D">
        <w:rPr>
          <w:sz w:val="28"/>
          <w:szCs w:val="28"/>
        </w:rPr>
        <w:t>гии</w:t>
      </w:r>
      <w:r w:rsidR="00DE579D" w:rsidRPr="00DE579D">
        <w:rPr>
          <w:spacing w:val="-5"/>
          <w:sz w:val="28"/>
          <w:szCs w:val="28"/>
        </w:rPr>
        <w:t>. 9 класс</w:t>
      </w:r>
      <w:r w:rsidR="00DE579D" w:rsidRPr="00DE579D">
        <w:rPr>
          <w:sz w:val="28"/>
          <w:szCs w:val="28"/>
        </w:rPr>
        <w:t>. – М.: «ВАКО» 2006.</w:t>
      </w:r>
    </w:p>
    <w:p w:rsidR="00DE579D" w:rsidRPr="00DE579D" w:rsidRDefault="00DE579D" w:rsidP="00DE579D">
      <w:pPr>
        <w:ind w:firstLine="708"/>
        <w:contextualSpacing/>
        <w:rPr>
          <w:b/>
          <w:i/>
          <w:sz w:val="28"/>
          <w:szCs w:val="28"/>
        </w:rPr>
      </w:pPr>
    </w:p>
    <w:p w:rsidR="00DE579D" w:rsidRPr="00DE579D" w:rsidRDefault="00DE579D" w:rsidP="00DE579D">
      <w:pPr>
        <w:shd w:val="clear" w:color="auto" w:fill="FFFFFF"/>
        <w:contextualSpacing/>
        <w:jc w:val="center"/>
        <w:rPr>
          <w:b/>
          <w:bCs/>
          <w:i/>
          <w:sz w:val="28"/>
          <w:szCs w:val="28"/>
        </w:rPr>
      </w:pPr>
      <w:r w:rsidRPr="00DE579D">
        <w:rPr>
          <w:b/>
          <w:bCs/>
          <w:i/>
          <w:sz w:val="28"/>
          <w:szCs w:val="28"/>
        </w:rPr>
        <w:t xml:space="preserve">ДОПОЛНИТЕЛЬНАЯ ЛИТЕРАТУРА </w:t>
      </w:r>
    </w:p>
    <w:p w:rsidR="00E54561" w:rsidRDefault="00E54561" w:rsidP="00D83CD9">
      <w:pPr>
        <w:pStyle w:val="a6"/>
        <w:numPr>
          <w:ilvl w:val="0"/>
          <w:numId w:val="43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Биология: Сборник тестов, задач и заданий с ответами</w:t>
      </w:r>
      <w:proofErr w:type="gramStart"/>
      <w:r>
        <w:rPr>
          <w:spacing w:val="-5"/>
          <w:sz w:val="28"/>
          <w:szCs w:val="28"/>
        </w:rPr>
        <w:t>/ П</w:t>
      </w:r>
      <w:proofErr w:type="gramEnd"/>
      <w:r>
        <w:rPr>
          <w:spacing w:val="-5"/>
          <w:sz w:val="28"/>
          <w:szCs w:val="28"/>
        </w:rPr>
        <w:t xml:space="preserve">о </w:t>
      </w:r>
      <w:proofErr w:type="spellStart"/>
      <w:r>
        <w:rPr>
          <w:spacing w:val="-5"/>
          <w:sz w:val="28"/>
          <w:szCs w:val="28"/>
        </w:rPr>
        <w:t>матариалам</w:t>
      </w:r>
      <w:proofErr w:type="spellEnd"/>
      <w:r>
        <w:rPr>
          <w:spacing w:val="-5"/>
          <w:sz w:val="28"/>
          <w:szCs w:val="28"/>
        </w:rPr>
        <w:t xml:space="preserve"> Всероссийских и Международных олимпиад</w:t>
      </w:r>
      <w:r w:rsidR="00D83CD9">
        <w:rPr>
          <w:spacing w:val="-5"/>
          <w:sz w:val="28"/>
          <w:szCs w:val="28"/>
        </w:rPr>
        <w:t xml:space="preserve">: Пособие для средних и старших классов. – </w:t>
      </w:r>
      <w:proofErr w:type="spellStart"/>
      <w:r w:rsidR="00D83CD9">
        <w:rPr>
          <w:spacing w:val="-5"/>
          <w:sz w:val="28"/>
          <w:szCs w:val="28"/>
        </w:rPr>
        <w:t>М.:Мнемозина</w:t>
      </w:r>
      <w:proofErr w:type="spellEnd"/>
      <w:r w:rsidR="00D83CD9">
        <w:rPr>
          <w:spacing w:val="-5"/>
          <w:sz w:val="28"/>
          <w:szCs w:val="28"/>
        </w:rPr>
        <w:t>, 1998. – 415 с.: ил.</w:t>
      </w:r>
    </w:p>
    <w:p w:rsidR="00D83CD9" w:rsidRDefault="00D83CD9" w:rsidP="00D83CD9">
      <w:pPr>
        <w:pStyle w:val="a6"/>
        <w:numPr>
          <w:ilvl w:val="0"/>
          <w:numId w:val="43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Биология: Справ. Материалы: Учебное пособие для учащихся/ Д.И. </w:t>
      </w:r>
      <w:proofErr w:type="spellStart"/>
      <w:r>
        <w:rPr>
          <w:spacing w:val="-5"/>
          <w:sz w:val="28"/>
          <w:szCs w:val="28"/>
        </w:rPr>
        <w:t>Трайтак</w:t>
      </w:r>
      <w:proofErr w:type="spellEnd"/>
      <w:r>
        <w:rPr>
          <w:spacing w:val="-5"/>
          <w:sz w:val="28"/>
          <w:szCs w:val="28"/>
        </w:rPr>
        <w:t xml:space="preserve">, В.А. </w:t>
      </w:r>
      <w:proofErr w:type="spellStart"/>
      <w:r>
        <w:rPr>
          <w:spacing w:val="-5"/>
          <w:sz w:val="28"/>
          <w:szCs w:val="28"/>
        </w:rPr>
        <w:t>Кар</w:t>
      </w:r>
      <w:r>
        <w:rPr>
          <w:spacing w:val="-5"/>
          <w:sz w:val="28"/>
          <w:szCs w:val="28"/>
        </w:rPr>
        <w:t>ь</w:t>
      </w:r>
      <w:r>
        <w:rPr>
          <w:spacing w:val="-5"/>
          <w:sz w:val="28"/>
          <w:szCs w:val="28"/>
        </w:rPr>
        <w:t>енов</w:t>
      </w:r>
      <w:proofErr w:type="spellEnd"/>
      <w:r>
        <w:rPr>
          <w:spacing w:val="-5"/>
          <w:sz w:val="28"/>
          <w:szCs w:val="28"/>
        </w:rPr>
        <w:t xml:space="preserve">, Е.Т. </w:t>
      </w:r>
      <w:proofErr w:type="gramStart"/>
      <w:r>
        <w:rPr>
          <w:spacing w:val="-5"/>
          <w:sz w:val="28"/>
          <w:szCs w:val="28"/>
        </w:rPr>
        <w:t>Бровкина</w:t>
      </w:r>
      <w:proofErr w:type="gramEnd"/>
      <w:r>
        <w:rPr>
          <w:spacing w:val="-5"/>
          <w:sz w:val="28"/>
          <w:szCs w:val="28"/>
        </w:rPr>
        <w:t xml:space="preserve"> и др.; Под ред.</w:t>
      </w:r>
      <w:r w:rsidRPr="00D83CD9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Д.И. </w:t>
      </w:r>
      <w:proofErr w:type="spellStart"/>
      <w:r>
        <w:rPr>
          <w:spacing w:val="-5"/>
          <w:sz w:val="28"/>
          <w:szCs w:val="28"/>
        </w:rPr>
        <w:t>Трайтака</w:t>
      </w:r>
      <w:proofErr w:type="spellEnd"/>
      <w:r>
        <w:rPr>
          <w:spacing w:val="-5"/>
          <w:sz w:val="28"/>
          <w:szCs w:val="28"/>
        </w:rPr>
        <w:t xml:space="preserve">. – 2-е изд., </w:t>
      </w:r>
      <w:proofErr w:type="spellStart"/>
      <w:r>
        <w:rPr>
          <w:spacing w:val="-5"/>
          <w:sz w:val="28"/>
          <w:szCs w:val="28"/>
        </w:rPr>
        <w:t>перераб</w:t>
      </w:r>
      <w:proofErr w:type="spellEnd"/>
      <w:r>
        <w:rPr>
          <w:spacing w:val="-5"/>
          <w:sz w:val="28"/>
          <w:szCs w:val="28"/>
        </w:rPr>
        <w:t>. – М.: Просвещ</w:t>
      </w:r>
      <w:r>
        <w:rPr>
          <w:spacing w:val="-5"/>
          <w:sz w:val="28"/>
          <w:szCs w:val="28"/>
        </w:rPr>
        <w:t>е</w:t>
      </w:r>
      <w:r>
        <w:rPr>
          <w:spacing w:val="-5"/>
          <w:sz w:val="28"/>
          <w:szCs w:val="28"/>
        </w:rPr>
        <w:t>ние, 1988. – 207 с., 8 л. ил</w:t>
      </w:r>
      <w:proofErr w:type="gramStart"/>
      <w:r>
        <w:rPr>
          <w:spacing w:val="-5"/>
          <w:sz w:val="28"/>
          <w:szCs w:val="28"/>
        </w:rPr>
        <w:t xml:space="preserve">.: </w:t>
      </w:r>
      <w:proofErr w:type="gramEnd"/>
      <w:r>
        <w:rPr>
          <w:spacing w:val="-5"/>
          <w:sz w:val="28"/>
          <w:szCs w:val="28"/>
        </w:rPr>
        <w:t>ил.</w:t>
      </w:r>
    </w:p>
    <w:p w:rsidR="00D83CD9" w:rsidRDefault="00D83CD9" w:rsidP="00D83CD9">
      <w:pPr>
        <w:pStyle w:val="a6"/>
        <w:numPr>
          <w:ilvl w:val="0"/>
          <w:numId w:val="43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proofErr w:type="spellStart"/>
      <w:r>
        <w:rPr>
          <w:spacing w:val="-5"/>
          <w:sz w:val="28"/>
          <w:szCs w:val="28"/>
        </w:rPr>
        <w:t>Реймерс</w:t>
      </w:r>
      <w:proofErr w:type="spellEnd"/>
      <w:r>
        <w:rPr>
          <w:spacing w:val="-5"/>
          <w:sz w:val="28"/>
          <w:szCs w:val="28"/>
        </w:rPr>
        <w:t xml:space="preserve"> Н.Ф. Краткий словарь биологических терминов: Кн. Для учителя. – 2-е изд. – М.: Просвещение, 1995. – 368 </w:t>
      </w:r>
      <w:proofErr w:type="gramStart"/>
      <w:r>
        <w:rPr>
          <w:spacing w:val="-5"/>
          <w:sz w:val="28"/>
          <w:szCs w:val="28"/>
        </w:rPr>
        <w:t>с</w:t>
      </w:r>
      <w:proofErr w:type="gramEnd"/>
      <w:r>
        <w:rPr>
          <w:spacing w:val="-5"/>
          <w:sz w:val="28"/>
          <w:szCs w:val="28"/>
        </w:rPr>
        <w:t>.</w:t>
      </w:r>
    </w:p>
    <w:p w:rsidR="00ED5E21" w:rsidRPr="00ED5E21" w:rsidRDefault="00DE579D" w:rsidP="00ED5E21">
      <w:pPr>
        <w:pStyle w:val="a6"/>
        <w:numPr>
          <w:ilvl w:val="0"/>
          <w:numId w:val="43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 w:rsidRPr="00ED5E21">
        <w:rPr>
          <w:i/>
          <w:spacing w:val="-5"/>
          <w:sz w:val="28"/>
          <w:szCs w:val="28"/>
        </w:rPr>
        <w:t xml:space="preserve">Барабанщиков Б.И., </w:t>
      </w:r>
      <w:proofErr w:type="spellStart"/>
      <w:r w:rsidRPr="00ED5E21">
        <w:rPr>
          <w:i/>
          <w:spacing w:val="-5"/>
          <w:sz w:val="28"/>
          <w:szCs w:val="28"/>
        </w:rPr>
        <w:t>Сапаев</w:t>
      </w:r>
      <w:proofErr w:type="spellEnd"/>
      <w:r w:rsidRPr="00ED5E21">
        <w:rPr>
          <w:i/>
          <w:spacing w:val="-5"/>
          <w:sz w:val="28"/>
          <w:szCs w:val="28"/>
        </w:rPr>
        <w:t xml:space="preserve"> Е.А.</w:t>
      </w:r>
      <w:r w:rsidRPr="00ED5E21">
        <w:rPr>
          <w:spacing w:val="-5"/>
          <w:sz w:val="28"/>
          <w:szCs w:val="28"/>
        </w:rPr>
        <w:t xml:space="preserve"> Сборник задач по генетике. – </w:t>
      </w:r>
      <w:r w:rsidRPr="00ED5E21">
        <w:rPr>
          <w:sz w:val="28"/>
          <w:szCs w:val="28"/>
        </w:rPr>
        <w:t>Изд-во Казанского ун</w:t>
      </w:r>
      <w:r w:rsidRPr="00ED5E21">
        <w:rPr>
          <w:sz w:val="28"/>
          <w:szCs w:val="28"/>
        </w:rPr>
        <w:t>и</w:t>
      </w:r>
      <w:r w:rsidRPr="00ED5E21">
        <w:rPr>
          <w:sz w:val="28"/>
          <w:szCs w:val="28"/>
        </w:rPr>
        <w:t>верситета, 1988.</w:t>
      </w:r>
    </w:p>
    <w:p w:rsidR="00DE579D" w:rsidRPr="00ED5E21" w:rsidRDefault="00DE579D" w:rsidP="00ED5E21">
      <w:pPr>
        <w:pStyle w:val="a6"/>
        <w:numPr>
          <w:ilvl w:val="0"/>
          <w:numId w:val="43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 w:rsidRPr="00ED5E21">
        <w:rPr>
          <w:i/>
          <w:spacing w:val="-5"/>
          <w:sz w:val="28"/>
          <w:szCs w:val="28"/>
        </w:rPr>
        <w:t xml:space="preserve"> Биология. Контрольные измерительные материалы </w:t>
      </w:r>
      <w:proofErr w:type="gramStart"/>
      <w:r w:rsidRPr="00ED5E21">
        <w:rPr>
          <w:i/>
          <w:spacing w:val="-5"/>
          <w:sz w:val="28"/>
          <w:szCs w:val="28"/>
        </w:rPr>
        <w:t>единого</w:t>
      </w:r>
      <w:proofErr w:type="gramEnd"/>
      <w:r w:rsidRPr="00ED5E21">
        <w:rPr>
          <w:i/>
          <w:spacing w:val="-5"/>
          <w:sz w:val="28"/>
          <w:szCs w:val="28"/>
        </w:rPr>
        <w:t xml:space="preserve"> государственного </w:t>
      </w:r>
    </w:p>
    <w:p w:rsidR="00ED5E21" w:rsidRDefault="00DE579D" w:rsidP="00ED5E21">
      <w:pPr>
        <w:widowControl w:val="0"/>
        <w:shd w:val="clear" w:color="auto" w:fill="FFFFFF"/>
        <w:autoSpaceDE w:val="0"/>
        <w:autoSpaceDN w:val="0"/>
        <w:adjustRightInd w:val="0"/>
        <w:ind w:right="-365"/>
        <w:contextualSpacing/>
        <w:jc w:val="both"/>
        <w:rPr>
          <w:spacing w:val="-5"/>
          <w:sz w:val="28"/>
          <w:szCs w:val="28"/>
        </w:rPr>
      </w:pPr>
      <w:r w:rsidRPr="00DE579D">
        <w:rPr>
          <w:i/>
          <w:spacing w:val="-5"/>
          <w:sz w:val="28"/>
          <w:szCs w:val="28"/>
        </w:rPr>
        <w:t xml:space="preserve">экзамена в </w:t>
      </w:r>
      <w:smartTag w:uri="urn:schemas-microsoft-com:office:smarttags" w:element="metricconverter">
        <w:smartTagPr>
          <w:attr w:name="ProductID" w:val="2004 г"/>
        </w:smartTagPr>
        <w:r w:rsidRPr="00DE579D">
          <w:rPr>
            <w:i/>
            <w:spacing w:val="-5"/>
            <w:sz w:val="28"/>
            <w:szCs w:val="28"/>
          </w:rPr>
          <w:t>2004 г</w:t>
        </w:r>
      </w:smartTag>
      <w:r w:rsidRPr="00DE579D">
        <w:rPr>
          <w:i/>
          <w:spacing w:val="-5"/>
          <w:sz w:val="28"/>
          <w:szCs w:val="28"/>
        </w:rPr>
        <w:t xml:space="preserve">. </w:t>
      </w:r>
      <w:r w:rsidRPr="00DE579D">
        <w:rPr>
          <w:spacing w:val="-5"/>
          <w:sz w:val="28"/>
          <w:szCs w:val="28"/>
        </w:rPr>
        <w:t>– М.: Центр тестирования Минобразования России, 2005.</w:t>
      </w:r>
      <w:r w:rsidR="00ED5E21">
        <w:rPr>
          <w:spacing w:val="-5"/>
          <w:sz w:val="28"/>
          <w:szCs w:val="28"/>
        </w:rPr>
        <w:t xml:space="preserve"> </w:t>
      </w:r>
    </w:p>
    <w:p w:rsidR="00DE579D" w:rsidRPr="00ED5E21" w:rsidRDefault="00ED5E21" w:rsidP="00ED5E21">
      <w:pPr>
        <w:widowControl w:val="0"/>
        <w:shd w:val="clear" w:color="auto" w:fill="FFFFFF"/>
        <w:autoSpaceDE w:val="0"/>
        <w:autoSpaceDN w:val="0"/>
        <w:adjustRightInd w:val="0"/>
        <w:ind w:right="118"/>
        <w:contextualSpacing/>
        <w:jc w:val="both"/>
        <w:rPr>
          <w:spacing w:val="-5"/>
          <w:sz w:val="28"/>
          <w:szCs w:val="28"/>
        </w:rPr>
      </w:pPr>
      <w:r>
        <w:rPr>
          <w:i/>
          <w:sz w:val="28"/>
          <w:szCs w:val="28"/>
        </w:rPr>
        <w:t xml:space="preserve">6. </w:t>
      </w:r>
      <w:r w:rsidR="00DE579D" w:rsidRPr="00DE579D">
        <w:rPr>
          <w:i/>
          <w:sz w:val="28"/>
          <w:szCs w:val="28"/>
        </w:rPr>
        <w:t>Деркачева Н.И., Соловьев А.Г.</w:t>
      </w:r>
      <w:r w:rsidR="00DE579D" w:rsidRPr="00DE579D">
        <w:rPr>
          <w:spacing w:val="-9"/>
          <w:sz w:val="28"/>
          <w:szCs w:val="28"/>
        </w:rPr>
        <w:t xml:space="preserve"> Биология. ЕГЭ. Методическое пособие для подготовки. – </w:t>
      </w:r>
      <w:r>
        <w:rPr>
          <w:spacing w:val="-5"/>
          <w:sz w:val="28"/>
          <w:szCs w:val="28"/>
        </w:rPr>
        <w:t>М.:</w:t>
      </w:r>
      <w:r w:rsidR="00DE579D" w:rsidRPr="00DE579D">
        <w:rPr>
          <w:spacing w:val="-5"/>
          <w:sz w:val="28"/>
          <w:szCs w:val="28"/>
        </w:rPr>
        <w:t xml:space="preserve"> </w:t>
      </w:r>
      <w:r w:rsidR="00DE579D" w:rsidRPr="00DE579D">
        <w:rPr>
          <w:spacing w:val="-9"/>
          <w:sz w:val="28"/>
          <w:szCs w:val="28"/>
        </w:rPr>
        <w:t>Изд-во «Экзамен», 2007.</w:t>
      </w:r>
    </w:p>
    <w:p w:rsidR="00DE579D" w:rsidRPr="00DE579D" w:rsidRDefault="00ED5E21" w:rsidP="00ED5E21">
      <w:pPr>
        <w:pStyle w:val="a6"/>
        <w:tabs>
          <w:tab w:val="left" w:pos="708"/>
        </w:tabs>
        <w:ind w:right="-218"/>
        <w:contextualSpacing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7. </w:t>
      </w:r>
      <w:r w:rsidR="00DE579D" w:rsidRPr="00DE579D">
        <w:rPr>
          <w:sz w:val="28"/>
          <w:szCs w:val="28"/>
        </w:rPr>
        <w:t>.</w:t>
      </w:r>
      <w:r w:rsidR="00DE579D" w:rsidRPr="00DE579D">
        <w:rPr>
          <w:spacing w:val="-5"/>
          <w:sz w:val="28"/>
          <w:szCs w:val="28"/>
        </w:rPr>
        <w:t xml:space="preserve"> </w:t>
      </w:r>
      <w:r w:rsidR="00DE579D" w:rsidRPr="00DE579D">
        <w:rPr>
          <w:i/>
          <w:spacing w:val="-5"/>
          <w:sz w:val="28"/>
          <w:szCs w:val="28"/>
        </w:rPr>
        <w:t xml:space="preserve">ЕГЭ 2007 – 2008: Биология: реальные варианты / </w:t>
      </w:r>
      <w:r w:rsidR="00DE579D" w:rsidRPr="00DE579D">
        <w:rPr>
          <w:spacing w:val="-5"/>
          <w:sz w:val="28"/>
          <w:szCs w:val="28"/>
        </w:rPr>
        <w:t xml:space="preserve">авт.-сост. Е.А. Никишова, </w:t>
      </w:r>
    </w:p>
    <w:p w:rsidR="00DE579D" w:rsidRPr="00DE579D" w:rsidRDefault="00DE579D" w:rsidP="00DE579D">
      <w:pPr>
        <w:shd w:val="clear" w:color="auto" w:fill="FFFFFF"/>
        <w:ind w:right="-365"/>
        <w:contextualSpacing/>
        <w:jc w:val="both"/>
        <w:rPr>
          <w:spacing w:val="-5"/>
          <w:sz w:val="28"/>
          <w:szCs w:val="28"/>
        </w:rPr>
      </w:pPr>
      <w:r w:rsidRPr="00DE579D">
        <w:rPr>
          <w:spacing w:val="-5"/>
          <w:sz w:val="28"/>
          <w:szCs w:val="28"/>
        </w:rPr>
        <w:t xml:space="preserve">С.П. Шаталова. </w:t>
      </w:r>
      <w:r w:rsidRPr="00DE579D">
        <w:rPr>
          <w:i/>
          <w:spacing w:val="-5"/>
          <w:sz w:val="28"/>
          <w:szCs w:val="28"/>
        </w:rPr>
        <w:t xml:space="preserve">– </w:t>
      </w:r>
      <w:r w:rsidRPr="00DE579D">
        <w:rPr>
          <w:spacing w:val="-5"/>
          <w:sz w:val="28"/>
          <w:szCs w:val="28"/>
        </w:rPr>
        <w:t xml:space="preserve">М.: АСТ: </w:t>
      </w:r>
      <w:proofErr w:type="spellStart"/>
      <w:r w:rsidRPr="00DE579D">
        <w:rPr>
          <w:spacing w:val="-5"/>
          <w:sz w:val="28"/>
          <w:szCs w:val="28"/>
        </w:rPr>
        <w:t>Астрель</w:t>
      </w:r>
      <w:proofErr w:type="spellEnd"/>
      <w:r w:rsidRPr="00DE579D">
        <w:rPr>
          <w:spacing w:val="-5"/>
          <w:sz w:val="28"/>
          <w:szCs w:val="28"/>
        </w:rPr>
        <w:t>, 2007.</w:t>
      </w:r>
    </w:p>
    <w:p w:rsidR="00ED5E21" w:rsidRDefault="00ED5E21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8</w:t>
      </w:r>
      <w:r w:rsidR="00DE579D" w:rsidRPr="00DE579D">
        <w:rPr>
          <w:spacing w:val="-5"/>
          <w:sz w:val="28"/>
          <w:szCs w:val="28"/>
        </w:rPr>
        <w:t xml:space="preserve">. </w:t>
      </w:r>
      <w:r w:rsidR="00DE579D" w:rsidRPr="00DE579D">
        <w:rPr>
          <w:i/>
          <w:spacing w:val="-5"/>
          <w:sz w:val="28"/>
          <w:szCs w:val="28"/>
        </w:rPr>
        <w:t xml:space="preserve">Крестьянинов В.Ю., </w:t>
      </w:r>
      <w:proofErr w:type="spellStart"/>
      <w:r w:rsidR="00DE579D" w:rsidRPr="00DE579D">
        <w:rPr>
          <w:i/>
          <w:spacing w:val="-5"/>
          <w:sz w:val="28"/>
          <w:szCs w:val="28"/>
        </w:rPr>
        <w:t>Вайнер</w:t>
      </w:r>
      <w:proofErr w:type="spellEnd"/>
      <w:r w:rsidR="00DE579D" w:rsidRPr="00DE579D">
        <w:rPr>
          <w:i/>
          <w:spacing w:val="-5"/>
          <w:sz w:val="28"/>
          <w:szCs w:val="28"/>
        </w:rPr>
        <w:t xml:space="preserve"> Г.Б.</w:t>
      </w:r>
      <w:r w:rsidR="00DE579D" w:rsidRPr="00DE579D">
        <w:rPr>
          <w:spacing w:val="-5"/>
          <w:sz w:val="28"/>
          <w:szCs w:val="28"/>
        </w:rPr>
        <w:t xml:space="preserve"> Сборник задач по генетике с решениями. – </w:t>
      </w:r>
      <w:proofErr w:type="spellStart"/>
      <w:r w:rsidR="00DE579D" w:rsidRPr="00DE579D">
        <w:rPr>
          <w:sz w:val="28"/>
          <w:szCs w:val="28"/>
        </w:rPr>
        <w:t>Сар</w:t>
      </w:r>
      <w:r w:rsidR="00DE579D" w:rsidRPr="00DE579D">
        <w:rPr>
          <w:sz w:val="28"/>
          <w:szCs w:val="28"/>
        </w:rPr>
        <w:t>а</w:t>
      </w:r>
      <w:r w:rsidR="00DE579D" w:rsidRPr="00DE579D">
        <w:rPr>
          <w:sz w:val="28"/>
          <w:szCs w:val="28"/>
        </w:rPr>
        <w:t>тов</w:t>
      </w:r>
      <w:proofErr w:type="gramStart"/>
      <w:r w:rsidR="00DE579D" w:rsidRPr="00DE579D">
        <w:rPr>
          <w:sz w:val="28"/>
          <w:szCs w:val="28"/>
        </w:rPr>
        <w:t>:И</w:t>
      </w:r>
      <w:proofErr w:type="gramEnd"/>
      <w:r w:rsidR="00DE579D" w:rsidRPr="00DE579D">
        <w:rPr>
          <w:sz w:val="28"/>
          <w:szCs w:val="28"/>
        </w:rPr>
        <w:t>зд-во</w:t>
      </w:r>
      <w:proofErr w:type="spellEnd"/>
      <w:r w:rsidR="00DE579D" w:rsidRPr="00DE579D">
        <w:rPr>
          <w:sz w:val="28"/>
          <w:szCs w:val="28"/>
        </w:rPr>
        <w:t xml:space="preserve"> «Лицей», 2007.</w:t>
      </w:r>
    </w:p>
    <w:p w:rsidR="00DE579D" w:rsidRDefault="00ED5E21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DE579D" w:rsidRPr="00DE579D">
        <w:rPr>
          <w:sz w:val="28"/>
          <w:szCs w:val="28"/>
        </w:rPr>
        <w:t xml:space="preserve"> </w:t>
      </w:r>
      <w:r w:rsidR="00DE579D" w:rsidRPr="00DE579D">
        <w:rPr>
          <w:i/>
          <w:spacing w:val="-5"/>
          <w:sz w:val="28"/>
          <w:szCs w:val="28"/>
        </w:rPr>
        <w:t>Теремов А.В.</w:t>
      </w:r>
      <w:r w:rsidR="00DE579D" w:rsidRPr="00DE579D">
        <w:rPr>
          <w:spacing w:val="-5"/>
          <w:sz w:val="28"/>
          <w:szCs w:val="28"/>
        </w:rPr>
        <w:t xml:space="preserve"> Тестовые задания для проверки знаний учащихся по общей биологии. – </w:t>
      </w:r>
      <w:r w:rsidR="00DE579D" w:rsidRPr="00DE579D">
        <w:rPr>
          <w:sz w:val="28"/>
          <w:szCs w:val="28"/>
        </w:rPr>
        <w:t>М.: Творческий центр, 2000.</w:t>
      </w:r>
    </w:p>
    <w:p w:rsidR="003C1DC7" w:rsidRDefault="003C1DC7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Лернер</w:t>
      </w:r>
      <w:proofErr w:type="spellEnd"/>
      <w:r>
        <w:rPr>
          <w:sz w:val="28"/>
          <w:szCs w:val="28"/>
        </w:rPr>
        <w:t xml:space="preserve"> Г.И. ЕГЭ 2011. Биология: тематические тренировочные задания / Г.И. </w:t>
      </w:r>
      <w:proofErr w:type="spellStart"/>
      <w:r>
        <w:rPr>
          <w:sz w:val="28"/>
          <w:szCs w:val="28"/>
        </w:rPr>
        <w:t>Ле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нер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М.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 xml:space="preserve">, 2010. – 176 с. – (ЭГЕ. </w:t>
      </w:r>
      <w:proofErr w:type="gramStart"/>
      <w:r>
        <w:rPr>
          <w:sz w:val="28"/>
          <w:szCs w:val="28"/>
        </w:rPr>
        <w:t>Тематические тренировочные задания)</w:t>
      </w:r>
      <w:proofErr w:type="gramEnd"/>
    </w:p>
    <w:p w:rsidR="003C1DC7" w:rsidRDefault="003C1DC7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Лернер</w:t>
      </w:r>
      <w:proofErr w:type="spellEnd"/>
      <w:r>
        <w:rPr>
          <w:sz w:val="28"/>
          <w:szCs w:val="28"/>
        </w:rPr>
        <w:t xml:space="preserve"> Г.И. ЕГЭ 2011. Биология: сборник заданий / Г.И. </w:t>
      </w:r>
      <w:proofErr w:type="spellStart"/>
      <w:r>
        <w:rPr>
          <w:sz w:val="28"/>
          <w:szCs w:val="28"/>
        </w:rPr>
        <w:t>Лернер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М.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 xml:space="preserve">, 2010. – 176 с. – (ЭГЕ. </w:t>
      </w:r>
      <w:proofErr w:type="gramStart"/>
      <w:r>
        <w:rPr>
          <w:sz w:val="28"/>
          <w:szCs w:val="28"/>
        </w:rPr>
        <w:t>Сборник заданий)</w:t>
      </w:r>
      <w:proofErr w:type="gramEnd"/>
    </w:p>
    <w:p w:rsidR="003C1DC7" w:rsidRDefault="003C1DC7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Биология. 9 класс: поурочные планы по учебнику С.Г. Мамонтова, В.Б. Захарова, И.Б. Агафоновой, Н.И.Сонина/ </w:t>
      </w:r>
      <w:proofErr w:type="spellStart"/>
      <w:r>
        <w:rPr>
          <w:sz w:val="28"/>
          <w:szCs w:val="28"/>
        </w:rPr>
        <w:t>авт-сост</w:t>
      </w:r>
      <w:proofErr w:type="spellEnd"/>
      <w:r>
        <w:rPr>
          <w:sz w:val="28"/>
          <w:szCs w:val="28"/>
        </w:rPr>
        <w:t xml:space="preserve">. М.М. </w:t>
      </w:r>
      <w:proofErr w:type="spellStart"/>
      <w:r>
        <w:rPr>
          <w:sz w:val="28"/>
          <w:szCs w:val="28"/>
        </w:rPr>
        <w:t>Гуменюк</w:t>
      </w:r>
      <w:proofErr w:type="spellEnd"/>
      <w:r>
        <w:rPr>
          <w:sz w:val="28"/>
          <w:szCs w:val="28"/>
        </w:rPr>
        <w:t xml:space="preserve">. – Изд. 2-е,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- Волг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град: Учитель, 2012. – 312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3C1DC7" w:rsidRDefault="003C1DC7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13.ЕГЭ-2009: Биология: реальные задания/ авт.-сост. Е.А. Никишова, С.П. Шаталова. </w:t>
      </w:r>
      <w:r w:rsidR="006B3B5D">
        <w:rPr>
          <w:sz w:val="28"/>
          <w:szCs w:val="28"/>
        </w:rPr>
        <w:t xml:space="preserve">– М.: АСТ: </w:t>
      </w:r>
      <w:proofErr w:type="spellStart"/>
      <w:r w:rsidR="006B3B5D">
        <w:rPr>
          <w:sz w:val="28"/>
          <w:szCs w:val="28"/>
        </w:rPr>
        <w:t>Астрель</w:t>
      </w:r>
      <w:proofErr w:type="spellEnd"/>
      <w:r w:rsidR="006B3B5D">
        <w:rPr>
          <w:sz w:val="28"/>
          <w:szCs w:val="28"/>
        </w:rPr>
        <w:t xml:space="preserve">, 2009. – 126, [2]с. – (Федеральный институт </w:t>
      </w:r>
      <w:proofErr w:type="spellStart"/>
      <w:r w:rsidR="006B3B5D">
        <w:rPr>
          <w:sz w:val="28"/>
          <w:szCs w:val="28"/>
        </w:rPr>
        <w:t>педагогическихизмер</w:t>
      </w:r>
      <w:r w:rsidR="006B3B5D">
        <w:rPr>
          <w:sz w:val="28"/>
          <w:szCs w:val="28"/>
        </w:rPr>
        <w:t>е</w:t>
      </w:r>
      <w:r w:rsidR="006B3B5D">
        <w:rPr>
          <w:sz w:val="28"/>
          <w:szCs w:val="28"/>
        </w:rPr>
        <w:t>ний</w:t>
      </w:r>
      <w:proofErr w:type="spellEnd"/>
      <w:r w:rsidR="006B3B5D">
        <w:rPr>
          <w:sz w:val="28"/>
          <w:szCs w:val="28"/>
        </w:rPr>
        <w:t>).</w:t>
      </w:r>
    </w:p>
    <w:p w:rsidR="006B3B5D" w:rsidRDefault="006B3B5D" w:rsidP="006B3B5D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 w:rsidR="004B0D4B">
        <w:rPr>
          <w:sz w:val="28"/>
          <w:szCs w:val="28"/>
        </w:rPr>
        <w:t>Лернер</w:t>
      </w:r>
      <w:proofErr w:type="spellEnd"/>
      <w:r w:rsidR="004B0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Г.И. ГИА 2014. Биология: тематические тренировочные задания: 9 класс / Г.И. </w:t>
      </w:r>
      <w:proofErr w:type="spellStart"/>
      <w:r>
        <w:rPr>
          <w:sz w:val="28"/>
          <w:szCs w:val="28"/>
        </w:rPr>
        <w:t>Лернер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М.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 xml:space="preserve">, 2013. – 272 с. – (ГИА. </w:t>
      </w:r>
      <w:proofErr w:type="gramStart"/>
      <w:r>
        <w:rPr>
          <w:sz w:val="28"/>
          <w:szCs w:val="28"/>
        </w:rPr>
        <w:t>Тематические тренировочные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ния)</w:t>
      </w:r>
      <w:proofErr w:type="gramEnd"/>
    </w:p>
    <w:p w:rsidR="001C3F84" w:rsidRDefault="001C3F84" w:rsidP="006B3B5D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ГИА-2014: Экзамен в новой форме: Биология: 9 класс: Тренировочные варианты экзаменационных работ для проведения государственной итоговой аттестации в новой форме/ авт.-сост. В.С. </w:t>
      </w:r>
      <w:proofErr w:type="spellStart"/>
      <w:r>
        <w:rPr>
          <w:sz w:val="28"/>
          <w:szCs w:val="28"/>
        </w:rPr>
        <w:t>Рохолов</w:t>
      </w:r>
      <w:proofErr w:type="spellEnd"/>
      <w:r>
        <w:rPr>
          <w:sz w:val="28"/>
          <w:szCs w:val="28"/>
        </w:rPr>
        <w:t xml:space="preserve"> [и др.]. – Москва: АСТ: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. 2014.- 108, [4] с.: ил. – (Федеральный институт педагогических измерений).</w:t>
      </w:r>
    </w:p>
    <w:p w:rsidR="001C3F84" w:rsidRDefault="001C3F84" w:rsidP="006B3B5D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16. Олимпиадные задания по биологии. 6-11 классы/ авт. Сост.</w:t>
      </w:r>
      <w:r w:rsidR="00C058E5">
        <w:rPr>
          <w:sz w:val="28"/>
          <w:szCs w:val="28"/>
        </w:rPr>
        <w:t xml:space="preserve"> Л.М. К</w:t>
      </w:r>
      <w:r>
        <w:rPr>
          <w:sz w:val="28"/>
          <w:szCs w:val="28"/>
        </w:rPr>
        <w:t>удинова. - Во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гоград: Учитель, 2007. – 119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6B3B5D" w:rsidRDefault="006B3B5D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</w:p>
    <w:p w:rsidR="006B3B5D" w:rsidRPr="00ED5E21" w:rsidRDefault="006B3B5D" w:rsidP="00ED5E21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</w:p>
    <w:p w:rsidR="00DE579D" w:rsidRPr="00DE579D" w:rsidRDefault="00DE579D" w:rsidP="00DE579D">
      <w:pPr>
        <w:shd w:val="clear" w:color="auto" w:fill="FFFFFF"/>
        <w:ind w:right="-365"/>
        <w:contextualSpacing/>
        <w:jc w:val="both"/>
        <w:rPr>
          <w:spacing w:val="-5"/>
          <w:sz w:val="28"/>
          <w:szCs w:val="28"/>
        </w:rPr>
      </w:pPr>
    </w:p>
    <w:p w:rsidR="00DE579D" w:rsidRPr="00DE579D" w:rsidRDefault="00DE579D" w:rsidP="00E54561">
      <w:pPr>
        <w:contextualSpacing/>
        <w:rPr>
          <w:i/>
          <w:iCs/>
          <w:sz w:val="28"/>
          <w:szCs w:val="28"/>
        </w:rPr>
      </w:pPr>
      <w:r w:rsidRPr="00DE579D">
        <w:rPr>
          <w:spacing w:val="-5"/>
          <w:sz w:val="28"/>
          <w:szCs w:val="28"/>
        </w:rPr>
        <w:t xml:space="preserve">                 </w:t>
      </w:r>
      <w:r w:rsidRPr="00DE579D">
        <w:rPr>
          <w:spacing w:val="-5"/>
          <w:sz w:val="28"/>
          <w:szCs w:val="28"/>
        </w:rPr>
        <w:tab/>
      </w:r>
      <w:r w:rsidRPr="00DE579D">
        <w:rPr>
          <w:b/>
          <w:i/>
          <w:iCs/>
          <w:sz w:val="28"/>
          <w:szCs w:val="28"/>
        </w:rPr>
        <w:t>Электронные ресурсы на компакт-дисках</w:t>
      </w:r>
      <w:r w:rsidRPr="00DE579D">
        <w:rPr>
          <w:i/>
          <w:iCs/>
          <w:sz w:val="28"/>
          <w:szCs w:val="28"/>
        </w:rPr>
        <w:t xml:space="preserve"> </w:t>
      </w:r>
    </w:p>
    <w:p w:rsidR="00DE579D" w:rsidRPr="00DE579D" w:rsidRDefault="00DE579D" w:rsidP="00DE579D">
      <w:pPr>
        <w:ind w:firstLine="708"/>
        <w:contextualSpacing/>
        <w:rPr>
          <w:i/>
          <w:iCs/>
          <w:sz w:val="28"/>
          <w:szCs w:val="28"/>
        </w:rPr>
      </w:pPr>
    </w:p>
    <w:p w:rsidR="00E54561" w:rsidRPr="00DE579D" w:rsidRDefault="00DE579D" w:rsidP="00E54561">
      <w:pPr>
        <w:ind w:right="-24" w:firstLine="540"/>
        <w:contextualSpacing/>
        <w:rPr>
          <w:sz w:val="28"/>
          <w:szCs w:val="28"/>
        </w:rPr>
      </w:pPr>
      <w:r w:rsidRPr="00DE579D">
        <w:rPr>
          <w:spacing w:val="-5"/>
          <w:sz w:val="28"/>
          <w:szCs w:val="28"/>
        </w:rPr>
        <w:t xml:space="preserve">1. </w:t>
      </w:r>
      <w:r w:rsidR="00E54561" w:rsidRPr="00DE579D">
        <w:rPr>
          <w:sz w:val="28"/>
          <w:szCs w:val="28"/>
        </w:rPr>
        <w:t>.</w:t>
      </w:r>
      <w:r w:rsidR="00E54561" w:rsidRPr="00DE579D">
        <w:rPr>
          <w:spacing w:val="-5"/>
          <w:sz w:val="28"/>
          <w:szCs w:val="28"/>
        </w:rPr>
        <w:t xml:space="preserve"> </w:t>
      </w:r>
      <w:proofErr w:type="gramStart"/>
      <w:r w:rsidR="00E54561">
        <w:rPr>
          <w:spacing w:val="-5"/>
          <w:sz w:val="28"/>
          <w:szCs w:val="28"/>
          <w:lang w:val="en-US"/>
        </w:rPr>
        <w:t>CD</w:t>
      </w:r>
      <w:r w:rsidR="00E54561" w:rsidRPr="00E54561">
        <w:rPr>
          <w:spacing w:val="-5"/>
          <w:sz w:val="28"/>
          <w:szCs w:val="28"/>
        </w:rPr>
        <w:t>/</w:t>
      </w:r>
      <w:r w:rsidR="00E54561" w:rsidRPr="00DE579D">
        <w:rPr>
          <w:i/>
          <w:spacing w:val="-5"/>
          <w:sz w:val="28"/>
          <w:szCs w:val="28"/>
        </w:rPr>
        <w:t>Пасечник В.В.</w:t>
      </w:r>
      <w:r w:rsidR="00E54561" w:rsidRPr="00DE579D">
        <w:rPr>
          <w:spacing w:val="-5"/>
          <w:sz w:val="28"/>
          <w:szCs w:val="28"/>
        </w:rPr>
        <w:t xml:space="preserve"> Биология. Введение в общую биологию и экологию.</w:t>
      </w:r>
      <w:proofErr w:type="gramEnd"/>
      <w:r w:rsidR="00E54561" w:rsidRPr="00DE579D">
        <w:rPr>
          <w:spacing w:val="-5"/>
          <w:sz w:val="28"/>
          <w:szCs w:val="28"/>
        </w:rPr>
        <w:t xml:space="preserve"> 9</w:t>
      </w:r>
      <w:r w:rsidR="00570E37">
        <w:rPr>
          <w:spacing w:val="-5"/>
          <w:sz w:val="28"/>
          <w:szCs w:val="28"/>
        </w:rPr>
        <w:t>-11</w:t>
      </w:r>
      <w:r w:rsidR="00E54561" w:rsidRPr="00DE579D">
        <w:rPr>
          <w:spacing w:val="-5"/>
          <w:sz w:val="28"/>
          <w:szCs w:val="28"/>
        </w:rPr>
        <w:t xml:space="preserve"> класс: Тематическое и поурочное планирование к учебнику</w:t>
      </w:r>
      <w:r w:rsidR="00E54561" w:rsidRPr="00DE579D">
        <w:rPr>
          <w:sz w:val="28"/>
          <w:szCs w:val="28"/>
        </w:rPr>
        <w:t xml:space="preserve"> </w:t>
      </w:r>
      <w:r w:rsidR="00E54561" w:rsidRPr="00DE579D">
        <w:rPr>
          <w:i/>
          <w:iCs/>
          <w:sz w:val="28"/>
          <w:szCs w:val="28"/>
        </w:rPr>
        <w:t xml:space="preserve">– </w:t>
      </w:r>
      <w:r w:rsidR="00E54561" w:rsidRPr="00DE579D">
        <w:rPr>
          <w:spacing w:val="-4"/>
          <w:sz w:val="28"/>
          <w:szCs w:val="28"/>
        </w:rPr>
        <w:t xml:space="preserve">М.: Дрофа, </w:t>
      </w:r>
      <w:r w:rsidR="00E54561" w:rsidRPr="00DE579D">
        <w:rPr>
          <w:sz w:val="28"/>
          <w:szCs w:val="28"/>
        </w:rPr>
        <w:t>2002.</w:t>
      </w:r>
    </w:p>
    <w:p w:rsidR="00DE579D" w:rsidRPr="00DE579D" w:rsidRDefault="00E54561" w:rsidP="00DE579D">
      <w:pPr>
        <w:pStyle w:val="a6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DE579D" w:rsidRPr="00DE579D">
        <w:rPr>
          <w:sz w:val="28"/>
          <w:szCs w:val="28"/>
        </w:rPr>
        <w:t>С</w:t>
      </w:r>
      <w:proofErr w:type="gramStart"/>
      <w:r w:rsidR="00DE579D" w:rsidRPr="00DE579D">
        <w:rPr>
          <w:sz w:val="28"/>
          <w:szCs w:val="28"/>
          <w:lang w:val="en-US"/>
        </w:rPr>
        <w:t>D</w:t>
      </w:r>
      <w:proofErr w:type="gramEnd"/>
      <w:r w:rsidR="00DE579D" w:rsidRPr="00DE579D">
        <w:rPr>
          <w:sz w:val="28"/>
          <w:szCs w:val="28"/>
        </w:rPr>
        <w:t xml:space="preserve"> «Большая энциклопедия Кирилла  и </w:t>
      </w:r>
      <w:proofErr w:type="spellStart"/>
      <w:r w:rsidR="00DE579D" w:rsidRPr="00DE579D">
        <w:rPr>
          <w:sz w:val="28"/>
          <w:szCs w:val="28"/>
        </w:rPr>
        <w:t>Мефодия</w:t>
      </w:r>
      <w:proofErr w:type="spellEnd"/>
      <w:r w:rsidR="00DE579D" w:rsidRPr="00DE579D">
        <w:rPr>
          <w:sz w:val="28"/>
          <w:szCs w:val="28"/>
        </w:rPr>
        <w:t>» – М.: Просвещение, 2001.</w:t>
      </w:r>
    </w:p>
    <w:p w:rsidR="003E72C5" w:rsidRDefault="003E72C5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DE579D" w:rsidRDefault="00DE579D" w:rsidP="00DE579D">
      <w:pPr>
        <w:contextualSpacing/>
        <w:rPr>
          <w:sz w:val="28"/>
          <w:szCs w:val="28"/>
        </w:rPr>
      </w:pPr>
    </w:p>
    <w:p w:rsidR="004F587A" w:rsidRDefault="004F587A" w:rsidP="00DE579D">
      <w:pPr>
        <w:contextualSpacing/>
        <w:rPr>
          <w:sz w:val="28"/>
          <w:szCs w:val="28"/>
        </w:rPr>
      </w:pPr>
    </w:p>
    <w:p w:rsidR="004F587A" w:rsidRDefault="004F587A" w:rsidP="00DE579D">
      <w:pPr>
        <w:contextualSpacing/>
        <w:rPr>
          <w:sz w:val="28"/>
          <w:szCs w:val="28"/>
        </w:rPr>
      </w:pPr>
    </w:p>
    <w:p w:rsidR="004F587A" w:rsidRDefault="004F587A" w:rsidP="00DE579D">
      <w:pPr>
        <w:contextualSpacing/>
        <w:rPr>
          <w:sz w:val="28"/>
          <w:szCs w:val="28"/>
        </w:rPr>
      </w:pPr>
    </w:p>
    <w:p w:rsidR="004F587A" w:rsidRDefault="004F587A" w:rsidP="00DE579D">
      <w:pPr>
        <w:contextualSpacing/>
        <w:rPr>
          <w:sz w:val="28"/>
          <w:szCs w:val="28"/>
        </w:rPr>
        <w:sectPr w:rsidR="004F587A" w:rsidSect="00DE579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F587A" w:rsidRDefault="004F587A" w:rsidP="004F587A">
      <w:pPr>
        <w:contextualSpacing/>
        <w:jc w:val="center"/>
        <w:rPr>
          <w:b/>
          <w:sz w:val="28"/>
          <w:szCs w:val="28"/>
        </w:rPr>
      </w:pPr>
      <w:r w:rsidRPr="004F587A">
        <w:rPr>
          <w:b/>
          <w:sz w:val="28"/>
          <w:szCs w:val="28"/>
        </w:rPr>
        <w:lastRenderedPageBreak/>
        <w:t>10. СРЕДСТВА ОБУЧЕНИЯ</w:t>
      </w:r>
    </w:p>
    <w:p w:rsidR="004F587A" w:rsidRPr="004F587A" w:rsidRDefault="004F587A" w:rsidP="004F587A">
      <w:pPr>
        <w:contextualSpacing/>
        <w:jc w:val="center"/>
        <w:rPr>
          <w:b/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2660"/>
        <w:gridCol w:w="4819"/>
        <w:gridCol w:w="3118"/>
        <w:gridCol w:w="3402"/>
        <w:gridCol w:w="1418"/>
      </w:tblGrid>
      <w:tr w:rsidR="004F587A" w:rsidRPr="00FC101B" w:rsidTr="00FC101B">
        <w:trPr>
          <w:cantSplit/>
          <w:trHeight w:val="1104"/>
        </w:trPr>
        <w:tc>
          <w:tcPr>
            <w:tcW w:w="2694" w:type="dxa"/>
            <w:gridSpan w:val="2"/>
            <w:vAlign w:val="center"/>
          </w:tcPr>
          <w:p w:rsidR="004F587A" w:rsidRPr="00FC101B" w:rsidRDefault="004F587A" w:rsidP="004F587A">
            <w:pPr>
              <w:tabs>
                <w:tab w:val="left" w:pos="5835"/>
              </w:tabs>
              <w:contextualSpacing/>
              <w:jc w:val="center"/>
            </w:pPr>
            <w:r w:rsidRPr="00FC101B">
              <w:t xml:space="preserve">Тема </w:t>
            </w:r>
          </w:p>
        </w:tc>
        <w:tc>
          <w:tcPr>
            <w:tcW w:w="4819" w:type="dxa"/>
          </w:tcPr>
          <w:p w:rsidR="004F587A" w:rsidRPr="00FC101B" w:rsidRDefault="004F587A" w:rsidP="004F587A">
            <w:pPr>
              <w:tabs>
                <w:tab w:val="left" w:pos="5835"/>
              </w:tabs>
              <w:contextualSpacing/>
              <w:jc w:val="center"/>
            </w:pPr>
            <w:r w:rsidRPr="00FC101B">
              <w:t>Таблицы, схемы, гербарии ит.д.</w:t>
            </w:r>
          </w:p>
        </w:tc>
        <w:tc>
          <w:tcPr>
            <w:tcW w:w="3118" w:type="dxa"/>
          </w:tcPr>
          <w:p w:rsidR="004F587A" w:rsidRPr="00FC101B" w:rsidRDefault="004F587A" w:rsidP="004F587A">
            <w:pPr>
              <w:tabs>
                <w:tab w:val="left" w:pos="5835"/>
              </w:tabs>
              <w:contextualSpacing/>
              <w:jc w:val="center"/>
            </w:pPr>
            <w:r w:rsidRPr="00FC101B">
              <w:t>Приборы и оборудование</w:t>
            </w:r>
          </w:p>
        </w:tc>
        <w:tc>
          <w:tcPr>
            <w:tcW w:w="3402" w:type="dxa"/>
          </w:tcPr>
          <w:p w:rsidR="004F587A" w:rsidRPr="00FC101B" w:rsidRDefault="004F587A" w:rsidP="004F587A">
            <w:pPr>
              <w:tabs>
                <w:tab w:val="left" w:pos="5835"/>
              </w:tabs>
              <w:contextualSpacing/>
              <w:jc w:val="center"/>
            </w:pPr>
            <w:r w:rsidRPr="00FC101B">
              <w:t>Презентации</w:t>
            </w:r>
          </w:p>
        </w:tc>
        <w:tc>
          <w:tcPr>
            <w:tcW w:w="1418" w:type="dxa"/>
          </w:tcPr>
          <w:p w:rsidR="004F587A" w:rsidRPr="00FC101B" w:rsidRDefault="004F587A" w:rsidP="004F587A">
            <w:pPr>
              <w:tabs>
                <w:tab w:val="left" w:pos="5835"/>
              </w:tabs>
              <w:contextualSpacing/>
              <w:jc w:val="center"/>
            </w:pPr>
            <w:r w:rsidRPr="00FC101B">
              <w:t>самосто</w:t>
            </w:r>
            <w:r w:rsidRPr="00FC101B">
              <w:t>я</w:t>
            </w:r>
            <w:r w:rsidRPr="00FC101B">
              <w:t>тельное изготовл</w:t>
            </w:r>
            <w:r w:rsidRPr="00FC101B">
              <w:t>е</w:t>
            </w:r>
            <w:r w:rsidRPr="00FC101B">
              <w:t>ние</w:t>
            </w:r>
          </w:p>
        </w:tc>
      </w:tr>
      <w:tr w:rsidR="004F587A" w:rsidRPr="00FC101B" w:rsidTr="00FC101B">
        <w:trPr>
          <w:gridBefore w:val="1"/>
          <w:wBefore w:w="34" w:type="dxa"/>
          <w:trHeight w:val="32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Введение (2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r w:rsidRPr="00FC101B">
              <w:t>Таблицы с представителями царств живой природы.</w:t>
            </w:r>
          </w:p>
          <w:p w:rsidR="004F587A" w:rsidRPr="00FC101B" w:rsidRDefault="004F587A" w:rsidP="004F587A">
            <w:r w:rsidRPr="00FC101B">
              <w:t xml:space="preserve"> Таблица «Фотосинтез», </w:t>
            </w:r>
          </w:p>
          <w:p w:rsidR="004F587A" w:rsidRPr="00FC101B" w:rsidRDefault="004F587A" w:rsidP="004F587A">
            <w:r w:rsidRPr="00FC101B">
              <w:t>Таблица «Вирусы».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FC101B">
            <w:r w:rsidRPr="00FC101B">
              <w:t xml:space="preserve"> «Царства живой природы»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t>РАЗДЕЛ I. УРОВНИ ОРГАНИЗАЦИИ Ж</w:t>
            </w:r>
            <w:r w:rsidRPr="00FC101B">
              <w:t>И</w:t>
            </w:r>
            <w:r w:rsidRPr="00FC101B">
              <w:t>ВЫХ ОРГАНИЗМОВ (42 Ч)</w:t>
            </w:r>
          </w:p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Молекулярный уровень (6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r w:rsidRPr="00FC101B">
              <w:t>Схема «Уровни организации живой прир</w:t>
            </w:r>
            <w:r w:rsidRPr="00FC101B">
              <w:t>о</w:t>
            </w:r>
            <w:r w:rsidRPr="00FC101B">
              <w:t xml:space="preserve">ды». Схема «Классификация углеводов и их функции». </w:t>
            </w:r>
          </w:p>
          <w:p w:rsidR="004F587A" w:rsidRPr="00FC101B" w:rsidRDefault="004F587A" w:rsidP="004F587A">
            <w:r w:rsidRPr="00FC101B">
              <w:t>Схема «Строение и функции липидов». Схема «Строение и функции белков». Та</w:t>
            </w:r>
            <w:r w:rsidRPr="00FC101B">
              <w:t>б</w:t>
            </w:r>
            <w:r w:rsidRPr="00FC101B">
              <w:t>лица «Строение и редупликация молекулы ДНК». Таблица «Генетический код».</w:t>
            </w:r>
            <w:r w:rsidRPr="00FC101B">
              <w:rPr>
                <w:sz w:val="28"/>
                <w:szCs w:val="28"/>
              </w:rPr>
              <w:t xml:space="preserve">  </w:t>
            </w:r>
            <w:r w:rsidRPr="00FC101B">
              <w:t>Та</w:t>
            </w:r>
            <w:r w:rsidRPr="00FC101B">
              <w:t>б</w:t>
            </w:r>
            <w:r w:rsidRPr="00FC101B">
              <w:t>лица «Строение и функции АТФ». Таблица «Вирусы».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Клеточный уровень (12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r w:rsidRPr="00FC101B">
              <w:t xml:space="preserve">Таблица «Животная и растительная клетки». </w:t>
            </w:r>
          </w:p>
          <w:p w:rsidR="004F587A" w:rsidRPr="00FC101B" w:rsidRDefault="004F587A" w:rsidP="004F587A">
            <w:r w:rsidRPr="00FC101B">
              <w:t>Таблица «Строение животной клетки». Та</w:t>
            </w:r>
            <w:r w:rsidRPr="00FC101B">
              <w:t>б</w:t>
            </w:r>
            <w:r w:rsidRPr="00FC101B">
              <w:t>лица «Простейшие»</w:t>
            </w:r>
            <w:proofErr w:type="gramStart"/>
            <w:r w:rsidRPr="00FC101B">
              <w:t>.«</w:t>
            </w:r>
            <w:proofErr w:type="gramEnd"/>
            <w:r w:rsidRPr="00FC101B">
              <w:t xml:space="preserve">Бактерии» </w:t>
            </w:r>
          </w:p>
          <w:p w:rsidR="004F587A" w:rsidRPr="00FC101B" w:rsidRDefault="004F587A" w:rsidP="004F587A">
            <w:r w:rsidRPr="00FC101B">
              <w:t xml:space="preserve">Таблица «Функции АТФ». </w:t>
            </w:r>
          </w:p>
          <w:p w:rsidR="004F587A" w:rsidRPr="00FC101B" w:rsidRDefault="004F587A" w:rsidP="004F587A">
            <w:r w:rsidRPr="00FC101B">
              <w:t xml:space="preserve">Таблица «Фотосинтез». </w:t>
            </w:r>
          </w:p>
          <w:p w:rsidR="004F587A" w:rsidRPr="00FC101B" w:rsidRDefault="004F587A" w:rsidP="004F587A">
            <w:r w:rsidRPr="00FC101B">
              <w:t>Таблица «Редупликация ДНК»,</w:t>
            </w:r>
          </w:p>
          <w:p w:rsidR="004F587A" w:rsidRPr="00FC101B" w:rsidRDefault="004F587A" w:rsidP="004F587A">
            <w:r w:rsidRPr="00FC101B">
              <w:t xml:space="preserve"> модель молекулы ДНК. </w:t>
            </w:r>
          </w:p>
          <w:p w:rsidR="004F587A" w:rsidRPr="00FC101B" w:rsidRDefault="004F587A" w:rsidP="004F587A">
            <w:r w:rsidRPr="00FC101B">
              <w:t>Таблица «Митоз».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Организменный ур</w:t>
            </w:r>
            <w:r w:rsidRPr="00FC101B">
              <w:rPr>
                <w:bCs/>
              </w:rPr>
              <w:t>о</w:t>
            </w:r>
            <w:r w:rsidRPr="00FC101B">
              <w:rPr>
                <w:bCs/>
              </w:rPr>
              <w:t>вень (13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r w:rsidRPr="00FC101B">
              <w:t xml:space="preserve">Таблица «Эмбриогенез». </w:t>
            </w:r>
          </w:p>
          <w:p w:rsidR="004F587A" w:rsidRPr="00FC101B" w:rsidRDefault="004F587A" w:rsidP="004F587A">
            <w:r w:rsidRPr="00FC101B">
              <w:t xml:space="preserve"> «Мейоз». </w:t>
            </w:r>
          </w:p>
          <w:p w:rsidR="004F587A" w:rsidRPr="00FC101B" w:rsidRDefault="004F587A" w:rsidP="004F587A">
            <w:r w:rsidRPr="00FC101B">
              <w:t xml:space="preserve">Портрет Г. Менделя, </w:t>
            </w:r>
          </w:p>
          <w:p w:rsidR="004F587A" w:rsidRPr="00FC101B" w:rsidRDefault="004F587A" w:rsidP="004F587A">
            <w:r w:rsidRPr="00FC101B">
              <w:t>таблица «Моногибридное скрещивание». Схема неполного доминирования и анал</w:t>
            </w:r>
            <w:r w:rsidRPr="00FC101B">
              <w:t>и</w:t>
            </w:r>
            <w:r w:rsidRPr="00FC101B">
              <w:t xml:space="preserve">зирующего скрещивания. </w:t>
            </w:r>
          </w:p>
          <w:p w:rsidR="004F587A" w:rsidRPr="00FC101B" w:rsidRDefault="004F587A" w:rsidP="004F587A">
            <w:r w:rsidRPr="00FC101B">
              <w:t>Таблица «</w:t>
            </w:r>
            <w:proofErr w:type="spellStart"/>
            <w:r w:rsidRPr="00FC101B">
              <w:t>Дигибридное</w:t>
            </w:r>
            <w:proofErr w:type="spellEnd"/>
            <w:r w:rsidRPr="00FC101B">
              <w:t xml:space="preserve"> скрещивание». Та</w:t>
            </w:r>
            <w:r w:rsidRPr="00FC101B">
              <w:t>б</w:t>
            </w:r>
            <w:r w:rsidRPr="00FC101B">
              <w:t xml:space="preserve">лица «Мутации». </w:t>
            </w:r>
          </w:p>
          <w:p w:rsidR="004F587A" w:rsidRPr="00FC101B" w:rsidRDefault="004F587A" w:rsidP="004F587A">
            <w:r w:rsidRPr="00FC101B">
              <w:t>Схема расщепления по признаку пола. Та</w:t>
            </w:r>
            <w:r w:rsidRPr="00FC101B">
              <w:t>б</w:t>
            </w:r>
            <w:r w:rsidRPr="00FC101B">
              <w:t>лица «</w:t>
            </w:r>
            <w:proofErr w:type="spellStart"/>
            <w:r w:rsidRPr="00FC101B">
              <w:t>Модификационная</w:t>
            </w:r>
            <w:proofErr w:type="spellEnd"/>
            <w:r w:rsidRPr="00FC101B">
              <w:t xml:space="preserve"> изменчивость». </w:t>
            </w:r>
          </w:p>
          <w:p w:rsidR="004F587A" w:rsidRPr="00FC101B" w:rsidRDefault="004F587A" w:rsidP="004F587A">
            <w:r w:rsidRPr="00FC101B">
              <w:lastRenderedPageBreak/>
              <w:t>Таблица «Центры происхождения культу</w:t>
            </w:r>
            <w:r w:rsidRPr="00FC101B">
              <w:t>р</w:t>
            </w:r>
            <w:r w:rsidRPr="00FC101B">
              <w:t xml:space="preserve">ных растений». </w:t>
            </w:r>
          </w:p>
          <w:p w:rsidR="004F587A" w:rsidRPr="00FC101B" w:rsidRDefault="004F587A" w:rsidP="004F587A">
            <w:r w:rsidRPr="00FC101B">
              <w:t>Муляжи плодов культурных растений. Та</w:t>
            </w:r>
            <w:r w:rsidRPr="00FC101B">
              <w:t>б</w:t>
            </w:r>
            <w:r w:rsidRPr="00FC101B">
              <w:t>лица «Культурные и дикорастущие раст</w:t>
            </w:r>
            <w:r w:rsidRPr="00FC101B">
              <w:t>е</w:t>
            </w:r>
            <w:r w:rsidRPr="00FC101B">
              <w:t>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lastRenderedPageBreak/>
              <w:t>Популяционно-видовой уровень (3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both"/>
            </w:pPr>
            <w:r w:rsidRPr="00FC101B">
              <w:t>Коллекции насекомых, гербарные экзем</w:t>
            </w:r>
            <w:r w:rsidRPr="00FC101B">
              <w:t>п</w:t>
            </w:r>
            <w:r w:rsidRPr="00FC101B">
              <w:t>ляры растений, комнатные растения.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both"/>
            </w:pPr>
          </w:p>
          <w:p w:rsidR="00FC101B" w:rsidRPr="00FC101B" w:rsidRDefault="00FC101B" w:rsidP="004F587A">
            <w:pPr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proofErr w:type="spellStart"/>
            <w:r w:rsidRPr="00FC101B">
              <w:rPr>
                <w:bCs/>
              </w:rPr>
              <w:t>Экосистемный</w:t>
            </w:r>
            <w:proofErr w:type="spellEnd"/>
            <w:r w:rsidRPr="00FC101B">
              <w:rPr>
                <w:bCs/>
              </w:rPr>
              <w:t xml:space="preserve"> уровень (5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B" w:rsidRPr="00FC101B" w:rsidRDefault="004F587A" w:rsidP="004F587A">
            <w:r w:rsidRPr="00FC101B">
              <w:t>Таблицы «Биогеоценоз широколиственного леса», «Биогеоценоз водоёма».</w:t>
            </w:r>
          </w:p>
          <w:p w:rsidR="00FC101B" w:rsidRPr="00FC101B" w:rsidRDefault="00FC101B" w:rsidP="004F587A">
            <w:r w:rsidRPr="00FC101B">
              <w:t xml:space="preserve"> Таблица «Цепи питания в экосистеме см</w:t>
            </w:r>
            <w:r w:rsidRPr="00FC101B">
              <w:t>е</w:t>
            </w:r>
            <w:r w:rsidRPr="00FC101B">
              <w:t xml:space="preserve">шанного леса». </w:t>
            </w:r>
          </w:p>
          <w:p w:rsidR="004F587A" w:rsidRPr="00FC101B" w:rsidRDefault="00FC101B" w:rsidP="004F587A">
            <w:r w:rsidRPr="00FC101B">
              <w:t>Таблица «Зарастание водоёма».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Биосферный уровень (3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B" w:rsidRPr="00FC101B" w:rsidRDefault="004F587A" w:rsidP="004F587A">
            <w:r w:rsidRPr="00FC101B">
              <w:t>Таблица «Биосфера».</w:t>
            </w:r>
            <w:r w:rsidR="00FC101B" w:rsidRPr="00FC101B">
              <w:t xml:space="preserve"> </w:t>
            </w:r>
          </w:p>
          <w:p w:rsidR="004F587A" w:rsidRPr="00FC101B" w:rsidRDefault="00FC101B" w:rsidP="004F587A">
            <w:r w:rsidRPr="00FC101B">
              <w:t>Схемы круговорота азота, углерода и фо</w:t>
            </w:r>
            <w:r w:rsidRPr="00FC101B">
              <w:t>с</w:t>
            </w:r>
            <w:r w:rsidRPr="00FC101B">
              <w:t>фора.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  <w:rPr>
                <w:bCs/>
              </w:rPr>
            </w:pPr>
            <w:r w:rsidRPr="00FC101B">
              <w:rPr>
                <w:bCs/>
              </w:rPr>
              <w:t>РАЗДЕЛ II. ОСНОВЫ УЧЕНИЯ ОБ ЭВ</w:t>
            </w:r>
            <w:r w:rsidRPr="00FC101B">
              <w:rPr>
                <w:bCs/>
              </w:rPr>
              <w:t>О</w:t>
            </w:r>
            <w:r w:rsidRPr="00FC101B">
              <w:rPr>
                <w:bCs/>
              </w:rPr>
              <w:t xml:space="preserve">ЛЮЦИИ </w:t>
            </w:r>
            <w:proofErr w:type="gramStart"/>
            <w:r w:rsidRPr="00FC101B">
              <w:rPr>
                <w:bCs/>
              </w:rPr>
              <w:t xml:space="preserve">( </w:t>
            </w:r>
            <w:proofErr w:type="gramEnd"/>
            <w:r w:rsidRPr="00FC101B">
              <w:rPr>
                <w:bCs/>
              </w:rPr>
              <w:t>10 Ч)</w:t>
            </w:r>
          </w:p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Основы учения об эв</w:t>
            </w:r>
            <w:r w:rsidRPr="00FC101B">
              <w:rPr>
                <w:bCs/>
              </w:rPr>
              <w:t>о</w:t>
            </w:r>
            <w:r w:rsidRPr="00FC101B">
              <w:rPr>
                <w:bCs/>
              </w:rPr>
              <w:t xml:space="preserve">люции </w:t>
            </w:r>
            <w:proofErr w:type="gramStart"/>
            <w:r w:rsidRPr="00FC101B">
              <w:rPr>
                <w:bCs/>
              </w:rPr>
              <w:t xml:space="preserve">( </w:t>
            </w:r>
            <w:proofErr w:type="gramEnd"/>
            <w:r w:rsidRPr="00FC101B">
              <w:rPr>
                <w:bCs/>
              </w:rPr>
              <w:t>10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B" w:rsidRPr="00FC101B" w:rsidRDefault="004F587A" w:rsidP="00FC101B">
            <w:r w:rsidRPr="00FC101B">
              <w:t>Портреты Ч. Дарвина,  Ж. Б. Ламарка, К. Линнея.</w:t>
            </w:r>
            <w:r w:rsidR="00FC101B" w:rsidRPr="00FC101B">
              <w:t xml:space="preserve"> </w:t>
            </w:r>
          </w:p>
          <w:p w:rsidR="00FC101B" w:rsidRPr="00FC101B" w:rsidRDefault="00FC101B" w:rsidP="00FC101B">
            <w:r w:rsidRPr="00FC101B">
              <w:t>Таблицы «</w:t>
            </w:r>
            <w:proofErr w:type="spellStart"/>
            <w:r w:rsidRPr="00FC101B">
              <w:t>Модификационная</w:t>
            </w:r>
            <w:proofErr w:type="spellEnd"/>
            <w:r w:rsidRPr="00FC101B">
              <w:t xml:space="preserve"> изменч</w:t>
            </w:r>
            <w:r w:rsidRPr="00FC101B">
              <w:t>и</w:t>
            </w:r>
            <w:r w:rsidRPr="00FC101B">
              <w:t xml:space="preserve">вость», «Мутации». </w:t>
            </w:r>
          </w:p>
          <w:p w:rsidR="004F587A" w:rsidRPr="00FC101B" w:rsidRDefault="00FC101B" w:rsidP="00FC101B">
            <w:proofErr w:type="gramStart"/>
            <w:r w:rsidRPr="00FC101B">
              <w:t>Таблицы</w:t>
            </w:r>
            <w:proofErr w:type="gramEnd"/>
            <w:r w:rsidRPr="00FC101B">
              <w:t xml:space="preserve">  иллюстрирующие процесс вид</w:t>
            </w:r>
            <w:r w:rsidRPr="00FC101B">
              <w:t>о</w:t>
            </w:r>
            <w:r w:rsidRPr="00FC101B">
              <w:t>образования.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t>РАЗДЕЛ III. ВО</w:t>
            </w:r>
            <w:r w:rsidRPr="00FC101B">
              <w:t>З</w:t>
            </w:r>
            <w:r w:rsidRPr="00FC101B">
              <w:t>НИКНОВЕНИЕ И РАЗВИТЕЕ ЖИЗНИ НА ЗЕМЛЕ (7 Ч)</w:t>
            </w:r>
          </w:p>
          <w:p w:rsidR="004F587A" w:rsidRPr="00FC101B" w:rsidRDefault="004F587A" w:rsidP="004F587A">
            <w:pPr>
              <w:jc w:val="center"/>
            </w:pPr>
            <w:r w:rsidRPr="00FC101B">
              <w:t>Возникновение и ра</w:t>
            </w:r>
            <w:r w:rsidRPr="00FC101B">
              <w:t>з</w:t>
            </w:r>
            <w:r w:rsidRPr="00FC101B">
              <w:t>витее жизни на земле (7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B" w:rsidRPr="00FC101B" w:rsidRDefault="00FC101B" w:rsidP="00FC101B">
            <w:pPr>
              <w:tabs>
                <w:tab w:val="left" w:pos="5835"/>
              </w:tabs>
            </w:pPr>
            <w:r w:rsidRPr="00FC101B">
              <w:t>Мультимедиа - панорама «Эволюция органического мира»</w:t>
            </w:r>
          </w:p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Организм и среда (4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B" w:rsidRPr="00FC101B" w:rsidRDefault="004F587A" w:rsidP="004F587A">
            <w:pPr>
              <w:tabs>
                <w:tab w:val="left" w:pos="5835"/>
              </w:tabs>
            </w:pPr>
            <w:r w:rsidRPr="00FC101B">
              <w:t xml:space="preserve"> Таблица «Действие факторов среды на ж</w:t>
            </w:r>
            <w:r w:rsidRPr="00FC101B">
              <w:t>и</w:t>
            </w:r>
            <w:r w:rsidRPr="00FC101B">
              <w:t>вые организмы»</w:t>
            </w:r>
            <w:r w:rsidR="00FC101B" w:rsidRPr="00FC101B">
              <w:t xml:space="preserve"> </w:t>
            </w:r>
          </w:p>
          <w:p w:rsidR="004F587A" w:rsidRPr="00FC101B" w:rsidRDefault="00FC101B" w:rsidP="004F587A">
            <w:pPr>
              <w:tabs>
                <w:tab w:val="left" w:pos="5835"/>
              </w:tabs>
            </w:pPr>
            <w:r w:rsidRPr="00FC101B">
              <w:t>Таблица «Строение экосистем», «</w:t>
            </w:r>
            <w:proofErr w:type="spellStart"/>
            <w:r w:rsidRPr="00FC101B">
              <w:t>Экос</w:t>
            </w:r>
            <w:r w:rsidRPr="00FC101B">
              <w:t>и</w:t>
            </w:r>
            <w:r w:rsidRPr="00FC101B">
              <w:t>стемная</w:t>
            </w:r>
            <w:proofErr w:type="spellEnd"/>
            <w:r w:rsidRPr="00FC101B">
              <w:t xml:space="preserve"> организация живой природы». Та</w:t>
            </w:r>
            <w:r w:rsidRPr="00FC101B">
              <w:t>б</w:t>
            </w:r>
            <w:r w:rsidRPr="00FC101B">
              <w:t>лица «Биологические взаимодействия»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4F587A" w:rsidRPr="00FC101B" w:rsidTr="00FC101B">
        <w:trPr>
          <w:gridBefore w:val="1"/>
          <w:wBefore w:w="34" w:type="dxa"/>
          <w:trHeight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jc w:val="center"/>
            </w:pPr>
            <w:r w:rsidRPr="00FC101B">
              <w:rPr>
                <w:bCs/>
              </w:rPr>
              <w:t>Биосфера и человек (3 ч)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tabs>
                <w:tab w:val="left" w:pos="5835"/>
              </w:tabs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A" w:rsidRPr="00FC101B" w:rsidRDefault="004F587A" w:rsidP="004F58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7A" w:rsidRPr="00FC101B" w:rsidRDefault="004F587A" w:rsidP="004F587A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</w:tbl>
    <w:p w:rsidR="004F587A" w:rsidRPr="00DE579D" w:rsidRDefault="004F587A" w:rsidP="00DE579D">
      <w:pPr>
        <w:contextualSpacing/>
        <w:rPr>
          <w:sz w:val="28"/>
          <w:szCs w:val="28"/>
        </w:rPr>
      </w:pPr>
    </w:p>
    <w:sectPr w:rsidR="004F587A" w:rsidRPr="00DE579D" w:rsidSect="004F587A">
      <w:pgSz w:w="16838" w:h="11906" w:orient="landscape"/>
      <w:pgMar w:top="720" w:right="731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82714C"/>
    <w:lvl w:ilvl="0">
      <w:numFmt w:val="bullet"/>
      <w:lvlText w:val="*"/>
      <w:lvlJc w:val="left"/>
    </w:lvl>
  </w:abstractNum>
  <w:abstractNum w:abstractNumId="1">
    <w:nsid w:val="04D63248"/>
    <w:multiLevelType w:val="hybridMultilevel"/>
    <w:tmpl w:val="5D26011E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05E0A"/>
    <w:multiLevelType w:val="hybridMultilevel"/>
    <w:tmpl w:val="F7C24F34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75B4D"/>
    <w:multiLevelType w:val="hybridMultilevel"/>
    <w:tmpl w:val="D638AABC"/>
    <w:lvl w:ilvl="0" w:tplc="CCDED6BE">
      <w:start w:val="1"/>
      <w:numFmt w:val="bullet"/>
      <w:lvlText w:val="-"/>
      <w:lvlJc w:val="left"/>
      <w:pPr>
        <w:ind w:left="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>
    <w:nsid w:val="0A0A5003"/>
    <w:multiLevelType w:val="hybridMultilevel"/>
    <w:tmpl w:val="1646E3FC"/>
    <w:lvl w:ilvl="0" w:tplc="BB8805C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01D4C44"/>
    <w:multiLevelType w:val="hybridMultilevel"/>
    <w:tmpl w:val="04D0DF6A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72F5E"/>
    <w:multiLevelType w:val="hybridMultilevel"/>
    <w:tmpl w:val="FB9EA520"/>
    <w:lvl w:ilvl="0" w:tplc="E1AC3F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163C2038"/>
    <w:multiLevelType w:val="hybridMultilevel"/>
    <w:tmpl w:val="875AF2EE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C0200"/>
    <w:multiLevelType w:val="hybridMultilevel"/>
    <w:tmpl w:val="C91A73B0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624B3"/>
    <w:multiLevelType w:val="hybridMultilevel"/>
    <w:tmpl w:val="5B2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10AA6"/>
    <w:multiLevelType w:val="hybridMultilevel"/>
    <w:tmpl w:val="699E736A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686EC5"/>
    <w:multiLevelType w:val="hybridMultilevel"/>
    <w:tmpl w:val="8EB67146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420D1E"/>
    <w:multiLevelType w:val="hybridMultilevel"/>
    <w:tmpl w:val="E69A26AE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9108E"/>
    <w:multiLevelType w:val="hybridMultilevel"/>
    <w:tmpl w:val="CA48D172"/>
    <w:lvl w:ilvl="0" w:tplc="04190001">
      <w:start w:val="1"/>
      <w:numFmt w:val="bullet"/>
      <w:lvlText w:val=""/>
      <w:lvlJc w:val="left"/>
      <w:pPr>
        <w:tabs>
          <w:tab w:val="num" w:pos="1085"/>
        </w:tabs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5"/>
        </w:tabs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5"/>
        </w:tabs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5"/>
        </w:tabs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5"/>
        </w:tabs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5"/>
        </w:tabs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5"/>
        </w:tabs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5"/>
        </w:tabs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5"/>
        </w:tabs>
        <w:ind w:left="6845" w:hanging="360"/>
      </w:pPr>
      <w:rPr>
        <w:rFonts w:ascii="Wingdings" w:hAnsi="Wingdings" w:hint="default"/>
      </w:rPr>
    </w:lvl>
  </w:abstractNum>
  <w:abstractNum w:abstractNumId="14">
    <w:nsid w:val="1EFA0310"/>
    <w:multiLevelType w:val="hybridMultilevel"/>
    <w:tmpl w:val="4E7C4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11384C"/>
    <w:multiLevelType w:val="hybridMultilevel"/>
    <w:tmpl w:val="FBC07F00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534EB0"/>
    <w:multiLevelType w:val="hybridMultilevel"/>
    <w:tmpl w:val="6FC45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03244A"/>
    <w:multiLevelType w:val="hybridMultilevel"/>
    <w:tmpl w:val="A8B01C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BD3579"/>
    <w:multiLevelType w:val="hybridMultilevel"/>
    <w:tmpl w:val="57CC90AC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82437E"/>
    <w:multiLevelType w:val="hybridMultilevel"/>
    <w:tmpl w:val="E2BE5138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5F0667"/>
    <w:multiLevelType w:val="hybridMultilevel"/>
    <w:tmpl w:val="A23ECB98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80747"/>
    <w:multiLevelType w:val="hybridMultilevel"/>
    <w:tmpl w:val="AAC021FE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9508EA"/>
    <w:multiLevelType w:val="hybridMultilevel"/>
    <w:tmpl w:val="3EB071E4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DF6E4D"/>
    <w:multiLevelType w:val="hybridMultilevel"/>
    <w:tmpl w:val="7AB85AD2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934881"/>
    <w:multiLevelType w:val="hybridMultilevel"/>
    <w:tmpl w:val="8C1EC7D4"/>
    <w:lvl w:ilvl="0" w:tplc="88D03914">
      <w:start w:val="2"/>
      <w:numFmt w:val="decimal"/>
      <w:lvlText w:val="%1."/>
      <w:lvlJc w:val="left"/>
      <w:pPr>
        <w:ind w:left="86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6BA02AC"/>
    <w:multiLevelType w:val="hybridMultilevel"/>
    <w:tmpl w:val="4B58CAF6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82478"/>
    <w:multiLevelType w:val="hybridMultilevel"/>
    <w:tmpl w:val="589CE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6277C"/>
    <w:multiLevelType w:val="hybridMultilevel"/>
    <w:tmpl w:val="1182E596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F3754"/>
    <w:multiLevelType w:val="hybridMultilevel"/>
    <w:tmpl w:val="9664EDB6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5E1483"/>
    <w:multiLevelType w:val="hybridMultilevel"/>
    <w:tmpl w:val="4CF60C5A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792D69"/>
    <w:multiLevelType w:val="hybridMultilevel"/>
    <w:tmpl w:val="7E5609DC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3224A4"/>
    <w:multiLevelType w:val="singleLevel"/>
    <w:tmpl w:val="CCDED6B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>
    <w:nsid w:val="5BB61E5F"/>
    <w:multiLevelType w:val="hybridMultilevel"/>
    <w:tmpl w:val="C72C757C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4">
    <w:nsid w:val="5EA06E0C"/>
    <w:multiLevelType w:val="hybridMultilevel"/>
    <w:tmpl w:val="8E4098CA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1E3C77"/>
    <w:multiLevelType w:val="hybridMultilevel"/>
    <w:tmpl w:val="3C4CAB36"/>
    <w:lvl w:ilvl="0" w:tplc="5E4635F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0CB261C"/>
    <w:multiLevelType w:val="hybridMultilevel"/>
    <w:tmpl w:val="63A65D1A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1038AB"/>
    <w:multiLevelType w:val="hybridMultilevel"/>
    <w:tmpl w:val="9A54EEE6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120AAE"/>
    <w:multiLevelType w:val="hybridMultilevel"/>
    <w:tmpl w:val="B6BCD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666F73"/>
    <w:multiLevelType w:val="hybridMultilevel"/>
    <w:tmpl w:val="D48468EA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CD4FFB"/>
    <w:multiLevelType w:val="hybridMultilevel"/>
    <w:tmpl w:val="52EECA5E"/>
    <w:lvl w:ilvl="0" w:tplc="CCDED6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3018A1"/>
    <w:multiLevelType w:val="hybridMultilevel"/>
    <w:tmpl w:val="19FE65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8C31851"/>
    <w:multiLevelType w:val="hybridMultilevel"/>
    <w:tmpl w:val="1E1A4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5B2D4B"/>
    <w:multiLevelType w:val="hybridMultilevel"/>
    <w:tmpl w:val="285A75D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3"/>
  </w:num>
  <w:num w:numId="5">
    <w:abstractNumId w:val="33"/>
  </w:num>
  <w:num w:numId="6">
    <w:abstractNumId w:val="41"/>
  </w:num>
  <w:num w:numId="7">
    <w:abstractNumId w:val="32"/>
  </w:num>
  <w:num w:numId="8">
    <w:abstractNumId w:val="4"/>
  </w:num>
  <w:num w:numId="9">
    <w:abstractNumId w:val="16"/>
  </w:num>
  <w:num w:numId="10">
    <w:abstractNumId w:val="27"/>
  </w:num>
  <w:num w:numId="11">
    <w:abstractNumId w:val="25"/>
  </w:num>
  <w:num w:numId="12">
    <w:abstractNumId w:val="38"/>
  </w:num>
  <w:num w:numId="13">
    <w:abstractNumId w:val="17"/>
  </w:num>
  <w:num w:numId="14">
    <w:abstractNumId w:val="42"/>
  </w:num>
  <w:num w:numId="15">
    <w:abstractNumId w:val="20"/>
  </w:num>
  <w:num w:numId="16">
    <w:abstractNumId w:val="12"/>
  </w:num>
  <w:num w:numId="17">
    <w:abstractNumId w:val="7"/>
  </w:num>
  <w:num w:numId="18">
    <w:abstractNumId w:val="19"/>
  </w:num>
  <w:num w:numId="19">
    <w:abstractNumId w:val="37"/>
  </w:num>
  <w:num w:numId="20">
    <w:abstractNumId w:val="11"/>
  </w:num>
  <w:num w:numId="21">
    <w:abstractNumId w:val="40"/>
  </w:num>
  <w:num w:numId="22">
    <w:abstractNumId w:val="8"/>
  </w:num>
  <w:num w:numId="23">
    <w:abstractNumId w:val="15"/>
  </w:num>
  <w:num w:numId="24">
    <w:abstractNumId w:val="28"/>
  </w:num>
  <w:num w:numId="25">
    <w:abstractNumId w:val="10"/>
  </w:num>
  <w:num w:numId="26">
    <w:abstractNumId w:val="23"/>
  </w:num>
  <w:num w:numId="27">
    <w:abstractNumId w:val="1"/>
  </w:num>
  <w:num w:numId="28">
    <w:abstractNumId w:val="34"/>
  </w:num>
  <w:num w:numId="29">
    <w:abstractNumId w:val="36"/>
  </w:num>
  <w:num w:numId="30">
    <w:abstractNumId w:val="29"/>
  </w:num>
  <w:num w:numId="31">
    <w:abstractNumId w:val="26"/>
  </w:num>
  <w:num w:numId="32">
    <w:abstractNumId w:val="31"/>
  </w:num>
  <w:num w:numId="33">
    <w:abstractNumId w:val="30"/>
  </w:num>
  <w:num w:numId="34">
    <w:abstractNumId w:val="39"/>
  </w:num>
  <w:num w:numId="35">
    <w:abstractNumId w:val="2"/>
  </w:num>
  <w:num w:numId="36">
    <w:abstractNumId w:val="22"/>
  </w:num>
  <w:num w:numId="37">
    <w:abstractNumId w:val="5"/>
  </w:num>
  <w:num w:numId="38">
    <w:abstractNumId w:val="21"/>
  </w:num>
  <w:num w:numId="39">
    <w:abstractNumId w:val="3"/>
  </w:num>
  <w:num w:numId="40">
    <w:abstractNumId w:val="9"/>
  </w:num>
  <w:num w:numId="41">
    <w:abstractNumId w:val="35"/>
  </w:num>
  <w:num w:numId="42">
    <w:abstractNumId w:val="24"/>
  </w:num>
  <w:num w:numId="43">
    <w:abstractNumId w:val="6"/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DE579D"/>
    <w:rsid w:val="000A66E2"/>
    <w:rsid w:val="00100EBB"/>
    <w:rsid w:val="001C3F84"/>
    <w:rsid w:val="001E323C"/>
    <w:rsid w:val="002231B3"/>
    <w:rsid w:val="0026765F"/>
    <w:rsid w:val="002A5251"/>
    <w:rsid w:val="002B7F49"/>
    <w:rsid w:val="002E2690"/>
    <w:rsid w:val="002E6127"/>
    <w:rsid w:val="003A235C"/>
    <w:rsid w:val="003C1DC7"/>
    <w:rsid w:val="003E14E0"/>
    <w:rsid w:val="003E72C5"/>
    <w:rsid w:val="00401B1C"/>
    <w:rsid w:val="00446DC3"/>
    <w:rsid w:val="004627DF"/>
    <w:rsid w:val="004B0D4B"/>
    <w:rsid w:val="004E2E69"/>
    <w:rsid w:val="004F0D0E"/>
    <w:rsid w:val="004F587A"/>
    <w:rsid w:val="00524255"/>
    <w:rsid w:val="00570E37"/>
    <w:rsid w:val="005901D7"/>
    <w:rsid w:val="005A1B9E"/>
    <w:rsid w:val="005A2C41"/>
    <w:rsid w:val="00612BB9"/>
    <w:rsid w:val="00633A86"/>
    <w:rsid w:val="00666DF9"/>
    <w:rsid w:val="006A4919"/>
    <w:rsid w:val="006B3B5D"/>
    <w:rsid w:val="006B42AD"/>
    <w:rsid w:val="007902DE"/>
    <w:rsid w:val="007B6751"/>
    <w:rsid w:val="00805E22"/>
    <w:rsid w:val="00857F38"/>
    <w:rsid w:val="00875506"/>
    <w:rsid w:val="008E2C0D"/>
    <w:rsid w:val="0091304E"/>
    <w:rsid w:val="009229D8"/>
    <w:rsid w:val="00974EE7"/>
    <w:rsid w:val="009F1171"/>
    <w:rsid w:val="00AB6FB3"/>
    <w:rsid w:val="00AD1341"/>
    <w:rsid w:val="00AF0A16"/>
    <w:rsid w:val="00B1582A"/>
    <w:rsid w:val="00B75240"/>
    <w:rsid w:val="00B756B9"/>
    <w:rsid w:val="00BB4349"/>
    <w:rsid w:val="00C058E5"/>
    <w:rsid w:val="00C2571F"/>
    <w:rsid w:val="00C300A7"/>
    <w:rsid w:val="00C436BD"/>
    <w:rsid w:val="00CA0157"/>
    <w:rsid w:val="00D03636"/>
    <w:rsid w:val="00D43FBD"/>
    <w:rsid w:val="00D760A8"/>
    <w:rsid w:val="00D83CD9"/>
    <w:rsid w:val="00D94B44"/>
    <w:rsid w:val="00DA3C5C"/>
    <w:rsid w:val="00DB1CAB"/>
    <w:rsid w:val="00DE579D"/>
    <w:rsid w:val="00E54561"/>
    <w:rsid w:val="00E6589A"/>
    <w:rsid w:val="00E81995"/>
    <w:rsid w:val="00ED5E21"/>
    <w:rsid w:val="00F24D61"/>
    <w:rsid w:val="00F53B74"/>
    <w:rsid w:val="00F90B34"/>
    <w:rsid w:val="00FC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7D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79D"/>
    <w:pPr>
      <w:ind w:left="720"/>
      <w:contextualSpacing/>
    </w:pPr>
  </w:style>
  <w:style w:type="paragraph" w:styleId="a4">
    <w:name w:val="Title"/>
    <w:basedOn w:val="a"/>
    <w:link w:val="a5"/>
    <w:qFormat/>
    <w:rsid w:val="00DE579D"/>
    <w:pPr>
      <w:jc w:val="center"/>
    </w:pPr>
    <w:rPr>
      <w:b/>
      <w:sz w:val="36"/>
      <w:szCs w:val="20"/>
    </w:rPr>
  </w:style>
  <w:style w:type="character" w:customStyle="1" w:styleId="a5">
    <w:name w:val="Название Знак"/>
    <w:basedOn w:val="a0"/>
    <w:link w:val="a4"/>
    <w:rsid w:val="00DE57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header"/>
    <w:basedOn w:val="a"/>
    <w:link w:val="a7"/>
    <w:rsid w:val="00DE57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E5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DE579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">
    <w:name w:val="Знак Знак1"/>
    <w:basedOn w:val="a0"/>
    <w:locked/>
    <w:rsid w:val="00DE579D"/>
    <w:rPr>
      <w:b/>
      <w:sz w:val="3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4627D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table" w:styleId="a9">
    <w:name w:val="Table Grid"/>
    <w:basedOn w:val="a1"/>
    <w:rsid w:val="00F24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257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7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33</Pages>
  <Words>8289</Words>
  <Characters>47250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8</cp:revision>
  <cp:lastPrinted>2015-10-16T12:23:00Z</cp:lastPrinted>
  <dcterms:created xsi:type="dcterms:W3CDTF">2015-09-23T14:38:00Z</dcterms:created>
  <dcterms:modified xsi:type="dcterms:W3CDTF">2015-12-14T03:40:00Z</dcterms:modified>
</cp:coreProperties>
</file>